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773E" w14:textId="77777777" w:rsidR="003904C9" w:rsidRDefault="003904C9" w:rsidP="003904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Pendidikan Kesehatan pada </w:t>
      </w:r>
      <w:proofErr w:type="spellStart"/>
      <w:r>
        <w:rPr>
          <w:rFonts w:ascii="Times New Roman" w:hAnsi="Times New Roman" w:cs="Times New Roman"/>
          <w:b/>
          <w:sz w:val="28"/>
          <w:szCs w:val="28"/>
        </w:rPr>
        <w:t>Remaja</w:t>
      </w:r>
      <w:proofErr w:type="spellEnd"/>
      <w:r>
        <w:rPr>
          <w:rFonts w:ascii="Times New Roman" w:hAnsi="Times New Roman" w:cs="Times New Roman"/>
          <w:b/>
          <w:sz w:val="28"/>
          <w:szCs w:val="28"/>
        </w:rPr>
        <w:t xml:space="preserve"> Putri </w:t>
      </w:r>
      <w:proofErr w:type="spellStart"/>
      <w:r>
        <w:rPr>
          <w:rFonts w:ascii="Times New Roman" w:hAnsi="Times New Roman" w:cs="Times New Roman"/>
          <w:b/>
          <w:sz w:val="28"/>
          <w:szCs w:val="28"/>
        </w:rPr>
        <w:t>tentang</w:t>
      </w:r>
      <w:proofErr w:type="spellEnd"/>
      <w:r>
        <w:rPr>
          <w:rFonts w:ascii="Times New Roman" w:hAnsi="Times New Roman" w:cs="Times New Roman"/>
          <w:b/>
          <w:sz w:val="28"/>
          <w:szCs w:val="28"/>
        </w:rPr>
        <w:t xml:space="preserve"> Kesehatan </w:t>
      </w:r>
      <w:proofErr w:type="spellStart"/>
      <w:r>
        <w:rPr>
          <w:rFonts w:ascii="Times New Roman" w:hAnsi="Times New Roman" w:cs="Times New Roman"/>
          <w:b/>
          <w:sz w:val="28"/>
          <w:szCs w:val="28"/>
        </w:rPr>
        <w:t>Reproduksi</w:t>
      </w:r>
      <w:proofErr w:type="spellEnd"/>
      <w:r>
        <w:rPr>
          <w:rFonts w:ascii="Times New Roman" w:hAnsi="Times New Roman" w:cs="Times New Roman"/>
          <w:b/>
          <w:sz w:val="28"/>
          <w:szCs w:val="28"/>
        </w:rPr>
        <w:t xml:space="preserve"> di SMP Pertiwi 1 Kota Jambi</w:t>
      </w:r>
    </w:p>
    <w:p w14:paraId="39117D7C" w14:textId="77777777" w:rsidR="003904C9" w:rsidRDefault="003904C9" w:rsidP="003904C9">
      <w:pPr>
        <w:jc w:val="center"/>
        <w:rPr>
          <w:b/>
          <w:sz w:val="28"/>
          <w:szCs w:val="28"/>
        </w:rPr>
      </w:pPr>
    </w:p>
    <w:p w14:paraId="6F07D08A" w14:textId="77777777" w:rsidR="003904C9" w:rsidRPr="00D3736A" w:rsidRDefault="003904C9" w:rsidP="003904C9">
      <w:pPr>
        <w:tabs>
          <w:tab w:val="left" w:pos="5998"/>
        </w:tabs>
        <w:spacing w:after="0" w:line="240" w:lineRule="auto"/>
        <w:jc w:val="center"/>
        <w:rPr>
          <w:rFonts w:ascii="Times New Roman" w:hAnsi="Times New Roman" w:cs="Times New Roman"/>
          <w:b/>
          <w:sz w:val="20"/>
        </w:rPr>
      </w:pPr>
      <w:r w:rsidRPr="00D3736A">
        <w:rPr>
          <w:rFonts w:ascii="Times New Roman" w:hAnsi="Times New Roman" w:cs="Times New Roman"/>
          <w:b/>
          <w:sz w:val="20"/>
        </w:rPr>
        <w:t>Hesty</w:t>
      </w:r>
      <w:r w:rsidRPr="00D3736A">
        <w:rPr>
          <w:rFonts w:ascii="Times New Roman" w:hAnsi="Times New Roman" w:cs="Times New Roman"/>
          <w:b/>
          <w:bCs/>
          <w:sz w:val="20"/>
          <w:vertAlign w:val="superscript"/>
          <w:lang w:val="id-ID"/>
        </w:rPr>
        <w:t>1*</w:t>
      </w:r>
      <w:r w:rsidRPr="00D3736A">
        <w:rPr>
          <w:rFonts w:ascii="Times New Roman" w:hAnsi="Times New Roman" w:cs="Times New Roman"/>
          <w:b/>
          <w:bCs/>
          <w:sz w:val="20"/>
          <w:lang w:val="id-ID"/>
        </w:rPr>
        <w:t xml:space="preserve">, </w:t>
      </w:r>
      <w:proofErr w:type="spellStart"/>
      <w:r w:rsidRPr="00D3736A">
        <w:rPr>
          <w:rFonts w:ascii="Times New Roman" w:hAnsi="Times New Roman" w:cs="Times New Roman"/>
          <w:b/>
          <w:sz w:val="20"/>
        </w:rPr>
        <w:t>Maimaznah</w:t>
      </w:r>
      <w:proofErr w:type="spellEnd"/>
      <w:proofErr w:type="gramStart"/>
      <w:r w:rsidRPr="00D3736A">
        <w:rPr>
          <w:rFonts w:ascii="Times New Roman" w:hAnsi="Times New Roman" w:cs="Times New Roman"/>
          <w:b/>
          <w:bCs/>
          <w:sz w:val="20"/>
          <w:vertAlign w:val="superscript"/>
          <w:lang w:val="id-ID"/>
        </w:rPr>
        <w:t>2</w:t>
      </w:r>
      <w:r w:rsidRPr="00D3736A">
        <w:rPr>
          <w:rFonts w:ascii="Times New Roman" w:hAnsi="Times New Roman" w:cs="Times New Roman"/>
          <w:b/>
          <w:bCs/>
          <w:sz w:val="20"/>
          <w:lang w:val="id-ID"/>
        </w:rPr>
        <w:t>,</w:t>
      </w:r>
      <w:r w:rsidRPr="00D3736A">
        <w:rPr>
          <w:rFonts w:ascii="Times New Roman" w:hAnsi="Times New Roman" w:cs="Times New Roman"/>
          <w:b/>
          <w:sz w:val="20"/>
        </w:rPr>
        <w:t>Muhammad</w:t>
      </w:r>
      <w:proofErr w:type="gramEnd"/>
      <w:r w:rsidRPr="00D3736A">
        <w:rPr>
          <w:rFonts w:ascii="Times New Roman" w:hAnsi="Times New Roman" w:cs="Times New Roman"/>
          <w:b/>
          <w:sz w:val="20"/>
        </w:rPr>
        <w:t xml:space="preserve"> Hidayat</w:t>
      </w:r>
      <w:r w:rsidRPr="00D3736A">
        <w:rPr>
          <w:rFonts w:ascii="Times New Roman" w:hAnsi="Times New Roman" w:cs="Times New Roman"/>
          <w:b/>
          <w:bCs/>
          <w:sz w:val="20"/>
          <w:vertAlign w:val="superscript"/>
          <w:lang w:val="id-ID"/>
        </w:rPr>
        <w:t>3</w:t>
      </w:r>
      <w:r w:rsidRPr="00D3736A">
        <w:rPr>
          <w:rFonts w:ascii="Times New Roman" w:hAnsi="Times New Roman" w:cs="Times New Roman"/>
          <w:b/>
          <w:bCs/>
          <w:sz w:val="20"/>
          <w:vertAlign w:val="superscript"/>
          <w:lang w:val="id-ID"/>
        </w:rPr>
        <w:softHyphen/>
      </w:r>
      <w:r w:rsidRPr="00D3736A">
        <w:rPr>
          <w:rFonts w:ascii="Times New Roman" w:hAnsi="Times New Roman" w:cs="Times New Roman"/>
          <w:b/>
          <w:bCs/>
          <w:sz w:val="20"/>
          <w:vertAlign w:val="superscript"/>
          <w:lang w:val="id-ID"/>
        </w:rPr>
        <w:softHyphen/>
      </w:r>
    </w:p>
    <w:p w14:paraId="19D83DD0" w14:textId="77777777" w:rsidR="003904C9" w:rsidRPr="00D3736A" w:rsidRDefault="003904C9" w:rsidP="003904C9">
      <w:pPr>
        <w:tabs>
          <w:tab w:val="left" w:pos="5998"/>
        </w:tabs>
        <w:spacing w:after="0" w:line="240" w:lineRule="auto"/>
        <w:jc w:val="center"/>
        <w:rPr>
          <w:rFonts w:ascii="Times New Roman" w:hAnsi="Times New Roman" w:cs="Times New Roman"/>
          <w:sz w:val="20"/>
        </w:rPr>
      </w:pPr>
      <w:r w:rsidRPr="00D3736A">
        <w:rPr>
          <w:rFonts w:ascii="Times New Roman" w:hAnsi="Times New Roman" w:cs="Times New Roman"/>
          <w:bCs/>
          <w:sz w:val="20"/>
          <w:vertAlign w:val="superscript"/>
        </w:rPr>
        <w:t>1,2,3</w:t>
      </w:r>
      <w:r w:rsidRPr="00D3736A">
        <w:rPr>
          <w:rFonts w:ascii="Times New Roman" w:hAnsi="Times New Roman" w:cs="Times New Roman"/>
          <w:sz w:val="20"/>
        </w:rPr>
        <w:t>Dosen</w:t>
      </w:r>
      <w:r>
        <w:rPr>
          <w:rFonts w:ascii="Times New Roman" w:hAnsi="Times New Roman" w:cs="Times New Roman"/>
          <w:sz w:val="20"/>
        </w:rPr>
        <w:t xml:space="preserve"> </w:t>
      </w:r>
      <w:r w:rsidRPr="00D3736A">
        <w:rPr>
          <w:rFonts w:ascii="Times New Roman" w:hAnsi="Times New Roman" w:cs="Times New Roman"/>
          <w:sz w:val="20"/>
        </w:rPr>
        <w:t>P</w:t>
      </w:r>
      <w:r w:rsidRPr="00D3736A">
        <w:rPr>
          <w:rFonts w:ascii="Times New Roman" w:hAnsi="Times New Roman" w:cs="Times New Roman"/>
          <w:sz w:val="20"/>
          <w:lang w:val="id-ID"/>
        </w:rPr>
        <w:t xml:space="preserve">rogram Studi </w:t>
      </w:r>
      <w:r>
        <w:rPr>
          <w:rFonts w:ascii="Times New Roman" w:hAnsi="Times New Roman" w:cs="Times New Roman"/>
          <w:sz w:val="20"/>
        </w:rPr>
        <w:t>S 1</w:t>
      </w:r>
      <w:r w:rsidRPr="00D3736A">
        <w:rPr>
          <w:rFonts w:ascii="Times New Roman" w:hAnsi="Times New Roman" w:cs="Times New Roman"/>
          <w:sz w:val="20"/>
        </w:rPr>
        <w:t xml:space="preserve"> </w:t>
      </w:r>
      <w:r w:rsidRPr="00D3736A">
        <w:rPr>
          <w:rFonts w:ascii="Times New Roman" w:hAnsi="Times New Roman" w:cs="Times New Roman"/>
          <w:sz w:val="20"/>
          <w:lang w:val="id-ID"/>
        </w:rPr>
        <w:t>Keperawatan</w:t>
      </w:r>
      <w:r>
        <w:rPr>
          <w:rFonts w:ascii="Times New Roman" w:hAnsi="Times New Roman" w:cs="Times New Roman"/>
          <w:sz w:val="20"/>
        </w:rPr>
        <w:t xml:space="preserve"> dan </w:t>
      </w:r>
      <w:proofErr w:type="spellStart"/>
      <w:r>
        <w:rPr>
          <w:rFonts w:ascii="Times New Roman" w:hAnsi="Times New Roman" w:cs="Times New Roman"/>
          <w:sz w:val="20"/>
        </w:rPr>
        <w:t>Profesi</w:t>
      </w:r>
      <w:proofErr w:type="spellEnd"/>
      <w:r>
        <w:rPr>
          <w:rFonts w:ascii="Times New Roman" w:hAnsi="Times New Roman" w:cs="Times New Roman"/>
          <w:sz w:val="20"/>
        </w:rPr>
        <w:t xml:space="preserve"> </w:t>
      </w:r>
      <w:proofErr w:type="spellStart"/>
      <w:r>
        <w:rPr>
          <w:rFonts w:ascii="Times New Roman" w:hAnsi="Times New Roman" w:cs="Times New Roman"/>
          <w:sz w:val="20"/>
        </w:rPr>
        <w:t>Ners</w:t>
      </w:r>
      <w:proofErr w:type="spellEnd"/>
      <w:r w:rsidRPr="00D3736A">
        <w:rPr>
          <w:rFonts w:ascii="Times New Roman" w:hAnsi="Times New Roman" w:cs="Times New Roman"/>
          <w:sz w:val="20"/>
          <w:lang w:val="id-ID"/>
        </w:rPr>
        <w:t xml:space="preserve">, </w:t>
      </w:r>
      <w:proofErr w:type="spellStart"/>
      <w:r w:rsidRPr="00D3736A">
        <w:rPr>
          <w:rFonts w:ascii="Times New Roman" w:hAnsi="Times New Roman" w:cs="Times New Roman"/>
          <w:sz w:val="20"/>
        </w:rPr>
        <w:t>STIKesBaiturrahimJambi</w:t>
      </w:r>
      <w:proofErr w:type="spellEnd"/>
    </w:p>
    <w:p w14:paraId="17C81BD2" w14:textId="77777777" w:rsidR="003904C9" w:rsidRPr="00D3736A" w:rsidRDefault="003904C9" w:rsidP="003904C9">
      <w:pPr>
        <w:tabs>
          <w:tab w:val="left" w:pos="5998"/>
        </w:tabs>
        <w:spacing w:after="0" w:line="240" w:lineRule="auto"/>
        <w:jc w:val="center"/>
        <w:rPr>
          <w:rFonts w:ascii="Times New Roman" w:hAnsi="Times New Roman" w:cs="Times New Roman"/>
          <w:sz w:val="20"/>
        </w:rPr>
      </w:pPr>
      <w:r w:rsidRPr="00D3736A">
        <w:rPr>
          <w:rFonts w:ascii="Times New Roman" w:hAnsi="Times New Roman" w:cs="Times New Roman"/>
          <w:sz w:val="20"/>
          <w:lang w:val="id-ID"/>
        </w:rPr>
        <w:t>Jln. Prof. M. Yamin, SH, No.30, 36135, Jambi, Indonesia</w:t>
      </w:r>
    </w:p>
    <w:p w14:paraId="72E01729" w14:textId="77777777" w:rsidR="003904C9" w:rsidRPr="00D3736A" w:rsidRDefault="003904C9" w:rsidP="003904C9">
      <w:pPr>
        <w:tabs>
          <w:tab w:val="left" w:pos="5998"/>
        </w:tabs>
        <w:spacing w:after="0" w:line="240" w:lineRule="auto"/>
        <w:jc w:val="center"/>
        <w:rPr>
          <w:rStyle w:val="Hyperlink"/>
          <w:rFonts w:ascii="Times New Roman" w:hAnsi="Times New Roman" w:cs="Times New Roman"/>
          <w:sz w:val="20"/>
        </w:rPr>
      </w:pPr>
      <w:r w:rsidRPr="00D3736A">
        <w:rPr>
          <w:rFonts w:ascii="Times New Roman" w:hAnsi="Times New Roman" w:cs="Times New Roman"/>
          <w:bCs/>
          <w:sz w:val="20"/>
          <w:lang w:val="id-ID"/>
        </w:rPr>
        <w:t>*E</w:t>
      </w:r>
      <w:r w:rsidRPr="00D3736A">
        <w:rPr>
          <w:rFonts w:ascii="Times New Roman" w:hAnsi="Times New Roman" w:cs="Times New Roman"/>
          <w:sz w:val="20"/>
          <w:lang w:val="id-ID"/>
        </w:rPr>
        <w:t>mail</w:t>
      </w:r>
      <w:proofErr w:type="spellStart"/>
      <w:r w:rsidRPr="00D3736A">
        <w:rPr>
          <w:rFonts w:ascii="Times New Roman" w:hAnsi="Times New Roman" w:cs="Times New Roman"/>
          <w:sz w:val="20"/>
        </w:rPr>
        <w:t>korespondensi</w:t>
      </w:r>
      <w:proofErr w:type="spellEnd"/>
      <w:r w:rsidRPr="00D3736A">
        <w:rPr>
          <w:rFonts w:ascii="Times New Roman" w:hAnsi="Times New Roman" w:cs="Times New Roman"/>
          <w:sz w:val="20"/>
          <w:lang w:val="id-ID"/>
        </w:rPr>
        <w:t xml:space="preserve">: </w:t>
      </w:r>
      <w:r w:rsidRPr="00D3736A">
        <w:rPr>
          <w:rStyle w:val="Hyperlink"/>
          <w:rFonts w:ascii="Times New Roman" w:hAnsi="Times New Roman" w:cs="Times New Roman"/>
          <w:sz w:val="20"/>
        </w:rPr>
        <w:t>hestywiqi@gmail.com</w:t>
      </w:r>
    </w:p>
    <w:p w14:paraId="19E571DD" w14:textId="77777777" w:rsidR="003904C9" w:rsidRDefault="003904C9" w:rsidP="003904C9">
      <w:pPr>
        <w:pStyle w:val="ListParagraph"/>
        <w:spacing w:after="0"/>
        <w:ind w:left="0"/>
        <w:jc w:val="center"/>
        <w:rPr>
          <w:rFonts w:ascii="Times New Roman" w:hAnsi="Times New Roman" w:cs="Times New Roman"/>
          <w:sz w:val="24"/>
          <w:szCs w:val="24"/>
        </w:rPr>
      </w:pPr>
    </w:p>
    <w:p w14:paraId="124DE967" w14:textId="77777777" w:rsidR="003904C9" w:rsidRDefault="003904C9" w:rsidP="003904C9">
      <w:pPr>
        <w:tabs>
          <w:tab w:val="left" w:pos="720"/>
        </w:tabs>
        <w:spacing w:after="0" w:line="240" w:lineRule="auto"/>
        <w:jc w:val="center"/>
        <w:rPr>
          <w:rFonts w:ascii="Times New Roman" w:hAnsi="Times New Roman" w:cs="Times New Roman"/>
          <w:b/>
          <w:i/>
          <w:iCs/>
        </w:rPr>
      </w:pPr>
      <w:r w:rsidRPr="008F081C">
        <w:rPr>
          <w:rFonts w:ascii="Times New Roman" w:hAnsi="Times New Roman" w:cs="Times New Roman"/>
          <w:b/>
          <w:i/>
          <w:iCs/>
          <w:lang w:val="id-ID"/>
        </w:rPr>
        <w:t>Abstract</w:t>
      </w:r>
    </w:p>
    <w:p w14:paraId="51FFDE26" w14:textId="77777777" w:rsidR="003904C9" w:rsidRPr="003904C9" w:rsidRDefault="003904C9" w:rsidP="003904C9">
      <w:pPr>
        <w:pStyle w:val="ListParagraph"/>
        <w:spacing w:after="0" w:line="240" w:lineRule="auto"/>
        <w:ind w:left="0" w:right="252"/>
        <w:jc w:val="both"/>
        <w:rPr>
          <w:rFonts w:ascii="Times New Roman" w:hAnsi="Times New Roman" w:cs="Times New Roman"/>
          <w:i/>
          <w:iCs/>
        </w:rPr>
      </w:pPr>
      <w:r w:rsidRPr="003904C9">
        <w:rPr>
          <w:rFonts w:ascii="Times New Roman" w:hAnsi="Times New Roman" w:cs="Times New Roman"/>
          <w:i/>
          <w:iCs/>
        </w:rPr>
        <w:t xml:space="preserve">Reproductive health is an important aspect in the lives of individuals and society. According to WHO, reproductive health includes efforts to maintain and improve the physical, mental and social well-being of individuals in all stages of life related to the reproductive system. Factors that influence reproductive health include social, economic, cultural and environmental. Junior High School (SMP) is a place of education where the average student is a teenager and of course needs to be equipped with knowledge and motivation related to reproductive health in order to avoid various problems related to reproduction, considering that teenagers are sometimes negligent and lack attention to their reproductive health, p. Even this can be seen in the initial study, information from student affairs teachers regarding reproductive health issues has not been specifically provided, nor has the Putri Ayu Community Health Center, which oversees it and is part of its working area, </w:t>
      </w:r>
      <w:proofErr w:type="gramStart"/>
      <w:r w:rsidRPr="003904C9">
        <w:rPr>
          <w:rFonts w:ascii="Times New Roman" w:hAnsi="Times New Roman" w:cs="Times New Roman"/>
          <w:i/>
          <w:iCs/>
        </w:rPr>
        <w:t>since</w:t>
      </w:r>
      <w:proofErr w:type="gramEnd"/>
      <w:r w:rsidRPr="003904C9">
        <w:rPr>
          <w:rFonts w:ascii="Times New Roman" w:hAnsi="Times New Roman" w:cs="Times New Roman"/>
          <w:i/>
          <w:iCs/>
        </w:rPr>
        <w:t xml:space="preserve"> 2 years ago only provided blood supplement tablets for teenagers, whereas for Health education related to reproduction for adolescents has not been provided. This service activity was carried out at Pertiwi 1 Middle School, Jambi City, in the form of group education, for ± 60 minutes in the classroom. The method of implementing activities is pre-test and post-test through questionnaires, lectures and discussions. This activity aims to increase young women's knowledge about reproductive health. The target of this community service activity is 7th grade teenage girls (20 female students) using leaflet media. The results of the evaluation during the educational process showed that participants seemed enthusiastic about the counseling material, participants listened to the counseling carefully and participants asked questions regarding material that was unclear. The results of the analysis of pre-test and post-test questionnaires on 20 participants showed that there was an increase in knowledge from before the educational activity, namely 47% and after the educational activity to 87%.</w:t>
      </w:r>
    </w:p>
    <w:p w14:paraId="5FFA2774" w14:textId="77777777" w:rsidR="003904C9" w:rsidRPr="003904C9" w:rsidRDefault="003904C9" w:rsidP="003904C9">
      <w:pPr>
        <w:pStyle w:val="HTMLPreformatted"/>
        <w:shd w:val="clear" w:color="auto" w:fill="F8F9FA"/>
        <w:spacing w:line="540" w:lineRule="atLeast"/>
        <w:ind w:right="252"/>
        <w:rPr>
          <w:rFonts w:ascii="inherit" w:hAnsi="inherit"/>
          <w:i/>
          <w:iCs/>
          <w:color w:val="202124"/>
          <w:sz w:val="22"/>
          <w:szCs w:val="22"/>
        </w:rPr>
      </w:pPr>
      <w:r w:rsidRPr="003904C9">
        <w:rPr>
          <w:rFonts w:ascii="Times New Roman" w:hAnsi="Times New Roman" w:cs="Times New Roman"/>
          <w:i/>
          <w:iCs/>
          <w:sz w:val="22"/>
          <w:szCs w:val="22"/>
        </w:rPr>
        <w:t xml:space="preserve">Keyword: knowledge, </w:t>
      </w:r>
      <w:r w:rsidRPr="003904C9">
        <w:rPr>
          <w:rFonts w:ascii="Times New Roman" w:hAnsi="Times New Roman" w:cs="Times New Roman"/>
          <w:i/>
          <w:iCs/>
          <w:color w:val="202124"/>
          <w:sz w:val="22"/>
          <w:szCs w:val="22"/>
          <w:lang w:val="en"/>
        </w:rPr>
        <w:t>reproductive health, young women</w:t>
      </w:r>
    </w:p>
    <w:p w14:paraId="1AC86A34" w14:textId="77777777" w:rsidR="003904C9" w:rsidRPr="00695F90" w:rsidRDefault="003904C9" w:rsidP="003904C9">
      <w:pPr>
        <w:pStyle w:val="ListParagraph"/>
        <w:spacing w:after="0" w:line="240" w:lineRule="auto"/>
        <w:ind w:left="0" w:right="252"/>
        <w:jc w:val="both"/>
        <w:rPr>
          <w:rFonts w:ascii="Times New Roman" w:hAnsi="Times New Roman" w:cs="Times New Roman"/>
          <w:i/>
          <w:iCs/>
        </w:rPr>
      </w:pPr>
    </w:p>
    <w:p w14:paraId="134D8040" w14:textId="1AB6D5EB" w:rsidR="003904C9" w:rsidRDefault="003904C9" w:rsidP="003904C9">
      <w:pPr>
        <w:pStyle w:val="ListParagraph"/>
        <w:spacing w:after="0" w:line="240" w:lineRule="auto"/>
        <w:ind w:left="0" w:right="252"/>
        <w:jc w:val="center"/>
        <w:rPr>
          <w:rFonts w:ascii="Times New Roman" w:hAnsi="Times New Roman" w:cs="Times New Roman"/>
        </w:rPr>
      </w:pPr>
      <w:proofErr w:type="spellStart"/>
      <w:r w:rsidRPr="00695F90">
        <w:rPr>
          <w:rFonts w:ascii="Times New Roman" w:hAnsi="Times New Roman" w:cs="Times New Roman"/>
        </w:rPr>
        <w:t>Abstrak</w:t>
      </w:r>
      <w:proofErr w:type="spellEnd"/>
    </w:p>
    <w:p w14:paraId="73394733" w14:textId="77777777" w:rsidR="003904C9" w:rsidRPr="00695F90" w:rsidRDefault="003904C9" w:rsidP="003904C9">
      <w:pPr>
        <w:pStyle w:val="ListParagraph"/>
        <w:spacing w:after="0" w:line="240" w:lineRule="auto"/>
        <w:ind w:left="0" w:right="252"/>
        <w:jc w:val="center"/>
        <w:rPr>
          <w:rFonts w:ascii="Times New Roman" w:hAnsi="Times New Roman" w:cs="Times New Roman"/>
        </w:rPr>
      </w:pPr>
    </w:p>
    <w:p w14:paraId="1F3DCF39" w14:textId="77777777" w:rsidR="003904C9" w:rsidRPr="00695F90" w:rsidRDefault="003904C9" w:rsidP="003904C9">
      <w:pPr>
        <w:pStyle w:val="BodyText"/>
        <w:ind w:right="252"/>
        <w:jc w:val="both"/>
        <w:rPr>
          <w:sz w:val="22"/>
          <w:szCs w:val="22"/>
        </w:rPr>
      </w:pPr>
      <w:r w:rsidRPr="00695F90">
        <w:rPr>
          <w:sz w:val="22"/>
          <w:szCs w:val="22"/>
        </w:rPr>
        <w:t xml:space="preserve">Kesehatan </w:t>
      </w:r>
      <w:proofErr w:type="spellStart"/>
      <w:r w:rsidRPr="00695F90">
        <w:rPr>
          <w:sz w:val="22"/>
          <w:szCs w:val="22"/>
        </w:rPr>
        <w:t>reproduksi</w:t>
      </w:r>
      <w:proofErr w:type="spellEnd"/>
      <w:r w:rsidRPr="00695F90">
        <w:rPr>
          <w:sz w:val="22"/>
          <w:szCs w:val="22"/>
        </w:rPr>
        <w:t xml:space="preserve"> </w:t>
      </w:r>
      <w:proofErr w:type="spellStart"/>
      <w:r w:rsidRPr="00695F90">
        <w:rPr>
          <w:sz w:val="22"/>
          <w:szCs w:val="22"/>
        </w:rPr>
        <w:t>merupakan</w:t>
      </w:r>
      <w:proofErr w:type="spellEnd"/>
      <w:r w:rsidRPr="00695F90">
        <w:rPr>
          <w:sz w:val="22"/>
          <w:szCs w:val="22"/>
        </w:rPr>
        <w:t xml:space="preserve"> </w:t>
      </w:r>
      <w:proofErr w:type="spellStart"/>
      <w:r w:rsidRPr="00695F90">
        <w:rPr>
          <w:sz w:val="22"/>
          <w:szCs w:val="22"/>
        </w:rPr>
        <w:t>aspek</w:t>
      </w:r>
      <w:proofErr w:type="spellEnd"/>
      <w:r w:rsidRPr="00695F90">
        <w:rPr>
          <w:sz w:val="22"/>
          <w:szCs w:val="22"/>
        </w:rPr>
        <w:t xml:space="preserve"> </w:t>
      </w:r>
      <w:proofErr w:type="spellStart"/>
      <w:r w:rsidRPr="00695F90">
        <w:rPr>
          <w:sz w:val="22"/>
          <w:szCs w:val="22"/>
        </w:rPr>
        <w:t>penting</w:t>
      </w:r>
      <w:proofErr w:type="spellEnd"/>
      <w:r w:rsidRPr="00695F90">
        <w:rPr>
          <w:sz w:val="22"/>
          <w:szCs w:val="22"/>
        </w:rPr>
        <w:t xml:space="preserve"> </w:t>
      </w:r>
      <w:proofErr w:type="spellStart"/>
      <w:r w:rsidRPr="00695F90">
        <w:rPr>
          <w:sz w:val="22"/>
          <w:szCs w:val="22"/>
        </w:rPr>
        <w:t>dalam</w:t>
      </w:r>
      <w:proofErr w:type="spellEnd"/>
      <w:r w:rsidRPr="00695F90">
        <w:rPr>
          <w:sz w:val="22"/>
          <w:szCs w:val="22"/>
        </w:rPr>
        <w:t xml:space="preserve"> </w:t>
      </w:r>
      <w:proofErr w:type="spellStart"/>
      <w:r w:rsidRPr="00695F90">
        <w:rPr>
          <w:sz w:val="22"/>
          <w:szCs w:val="22"/>
        </w:rPr>
        <w:t>kehidupan</w:t>
      </w:r>
      <w:proofErr w:type="spellEnd"/>
      <w:r w:rsidRPr="00695F90">
        <w:rPr>
          <w:sz w:val="22"/>
          <w:szCs w:val="22"/>
        </w:rPr>
        <w:t xml:space="preserve"> </w:t>
      </w:r>
      <w:proofErr w:type="spellStart"/>
      <w:r w:rsidRPr="00695F90">
        <w:rPr>
          <w:sz w:val="22"/>
          <w:szCs w:val="22"/>
        </w:rPr>
        <w:t>individu</w:t>
      </w:r>
      <w:proofErr w:type="spellEnd"/>
      <w:r w:rsidRPr="00695F90">
        <w:rPr>
          <w:sz w:val="22"/>
          <w:szCs w:val="22"/>
        </w:rPr>
        <w:t xml:space="preserve"> dan </w:t>
      </w:r>
      <w:proofErr w:type="spellStart"/>
      <w:r w:rsidRPr="00695F90">
        <w:rPr>
          <w:sz w:val="22"/>
          <w:szCs w:val="22"/>
        </w:rPr>
        <w:t>masyarakat</w:t>
      </w:r>
      <w:proofErr w:type="spellEnd"/>
      <w:r w:rsidRPr="00695F90">
        <w:rPr>
          <w:sz w:val="22"/>
          <w:szCs w:val="22"/>
        </w:rPr>
        <w:t xml:space="preserve">. </w:t>
      </w:r>
      <w:proofErr w:type="spellStart"/>
      <w:r w:rsidRPr="00695F90">
        <w:rPr>
          <w:sz w:val="22"/>
          <w:szCs w:val="22"/>
        </w:rPr>
        <w:t>Menurut</w:t>
      </w:r>
      <w:proofErr w:type="spellEnd"/>
      <w:r w:rsidRPr="00695F90">
        <w:rPr>
          <w:sz w:val="22"/>
          <w:szCs w:val="22"/>
        </w:rPr>
        <w:t xml:space="preserve"> WHO, </w:t>
      </w:r>
      <w:proofErr w:type="spellStart"/>
      <w:r w:rsidRPr="00695F90">
        <w:rPr>
          <w:sz w:val="22"/>
          <w:szCs w:val="22"/>
        </w:rPr>
        <w:t>kesehatan</w:t>
      </w:r>
      <w:proofErr w:type="spellEnd"/>
      <w:r w:rsidRPr="00695F90">
        <w:rPr>
          <w:sz w:val="22"/>
          <w:szCs w:val="22"/>
        </w:rPr>
        <w:t xml:space="preserve"> </w:t>
      </w:r>
      <w:proofErr w:type="spellStart"/>
      <w:r w:rsidRPr="00695F90">
        <w:rPr>
          <w:sz w:val="22"/>
          <w:szCs w:val="22"/>
        </w:rPr>
        <w:t>reproduksi</w:t>
      </w:r>
      <w:proofErr w:type="spellEnd"/>
      <w:r w:rsidRPr="00695F90">
        <w:rPr>
          <w:sz w:val="22"/>
          <w:szCs w:val="22"/>
        </w:rPr>
        <w:t xml:space="preserve"> </w:t>
      </w:r>
      <w:proofErr w:type="spellStart"/>
      <w:r w:rsidRPr="00695F90">
        <w:rPr>
          <w:sz w:val="22"/>
          <w:szCs w:val="22"/>
        </w:rPr>
        <w:t>mencakup</w:t>
      </w:r>
      <w:proofErr w:type="spellEnd"/>
      <w:r w:rsidRPr="00695F90">
        <w:rPr>
          <w:sz w:val="22"/>
          <w:szCs w:val="22"/>
        </w:rPr>
        <w:t xml:space="preserve"> </w:t>
      </w:r>
      <w:proofErr w:type="spellStart"/>
      <w:r w:rsidRPr="00695F90">
        <w:rPr>
          <w:sz w:val="22"/>
          <w:szCs w:val="22"/>
        </w:rPr>
        <w:t>upaya</w:t>
      </w:r>
      <w:proofErr w:type="spellEnd"/>
      <w:r w:rsidRPr="00695F90">
        <w:rPr>
          <w:sz w:val="22"/>
          <w:szCs w:val="22"/>
        </w:rPr>
        <w:t xml:space="preserve"> </w:t>
      </w:r>
      <w:proofErr w:type="spellStart"/>
      <w:r w:rsidRPr="00695F90">
        <w:rPr>
          <w:sz w:val="22"/>
          <w:szCs w:val="22"/>
        </w:rPr>
        <w:t>untuk</w:t>
      </w:r>
      <w:proofErr w:type="spellEnd"/>
      <w:r w:rsidRPr="00695F90">
        <w:rPr>
          <w:sz w:val="22"/>
          <w:szCs w:val="22"/>
        </w:rPr>
        <w:t xml:space="preserve"> </w:t>
      </w:r>
      <w:proofErr w:type="spellStart"/>
      <w:r w:rsidRPr="00695F90">
        <w:rPr>
          <w:sz w:val="22"/>
          <w:szCs w:val="22"/>
        </w:rPr>
        <w:t>mempertahankan</w:t>
      </w:r>
      <w:proofErr w:type="spellEnd"/>
      <w:r w:rsidRPr="00695F90">
        <w:rPr>
          <w:sz w:val="22"/>
          <w:szCs w:val="22"/>
        </w:rPr>
        <w:t xml:space="preserve"> dan </w:t>
      </w:r>
      <w:proofErr w:type="spellStart"/>
      <w:r w:rsidRPr="00695F90">
        <w:rPr>
          <w:sz w:val="22"/>
          <w:szCs w:val="22"/>
        </w:rPr>
        <w:t>meningkatkan</w:t>
      </w:r>
      <w:proofErr w:type="spellEnd"/>
      <w:r w:rsidRPr="00695F90">
        <w:rPr>
          <w:sz w:val="22"/>
          <w:szCs w:val="22"/>
        </w:rPr>
        <w:t xml:space="preserve"> </w:t>
      </w:r>
      <w:proofErr w:type="spellStart"/>
      <w:r w:rsidRPr="00695F90">
        <w:rPr>
          <w:sz w:val="22"/>
          <w:szCs w:val="22"/>
        </w:rPr>
        <w:t>kesejahteraan</w:t>
      </w:r>
      <w:proofErr w:type="spellEnd"/>
      <w:r w:rsidRPr="00695F90">
        <w:rPr>
          <w:sz w:val="22"/>
          <w:szCs w:val="22"/>
        </w:rPr>
        <w:t xml:space="preserve"> </w:t>
      </w:r>
      <w:proofErr w:type="spellStart"/>
      <w:r w:rsidRPr="00695F90">
        <w:rPr>
          <w:sz w:val="22"/>
          <w:szCs w:val="22"/>
        </w:rPr>
        <w:t>fisik</w:t>
      </w:r>
      <w:proofErr w:type="spellEnd"/>
      <w:r w:rsidRPr="00695F90">
        <w:rPr>
          <w:sz w:val="22"/>
          <w:szCs w:val="22"/>
        </w:rPr>
        <w:t xml:space="preserve">, mental, dan </w:t>
      </w:r>
      <w:proofErr w:type="spellStart"/>
      <w:r w:rsidRPr="00695F90">
        <w:rPr>
          <w:sz w:val="22"/>
          <w:szCs w:val="22"/>
        </w:rPr>
        <w:t>sosial</w:t>
      </w:r>
      <w:proofErr w:type="spellEnd"/>
      <w:r w:rsidRPr="00695F90">
        <w:rPr>
          <w:sz w:val="22"/>
          <w:szCs w:val="22"/>
        </w:rPr>
        <w:t xml:space="preserve"> </w:t>
      </w:r>
      <w:proofErr w:type="spellStart"/>
      <w:r w:rsidRPr="00695F90">
        <w:rPr>
          <w:sz w:val="22"/>
          <w:szCs w:val="22"/>
        </w:rPr>
        <w:t>individu</w:t>
      </w:r>
      <w:proofErr w:type="spellEnd"/>
      <w:r w:rsidRPr="00695F90">
        <w:rPr>
          <w:sz w:val="22"/>
          <w:szCs w:val="22"/>
        </w:rPr>
        <w:t xml:space="preserve"> </w:t>
      </w:r>
      <w:proofErr w:type="spellStart"/>
      <w:r w:rsidRPr="00695F90">
        <w:rPr>
          <w:sz w:val="22"/>
          <w:szCs w:val="22"/>
        </w:rPr>
        <w:t>dalam</w:t>
      </w:r>
      <w:proofErr w:type="spellEnd"/>
      <w:r w:rsidRPr="00695F90">
        <w:rPr>
          <w:sz w:val="22"/>
          <w:szCs w:val="22"/>
        </w:rPr>
        <w:t xml:space="preserve"> </w:t>
      </w:r>
      <w:proofErr w:type="spellStart"/>
      <w:r w:rsidRPr="00695F90">
        <w:rPr>
          <w:sz w:val="22"/>
          <w:szCs w:val="22"/>
        </w:rPr>
        <w:t>semua</w:t>
      </w:r>
      <w:proofErr w:type="spellEnd"/>
      <w:r w:rsidRPr="00695F90">
        <w:rPr>
          <w:sz w:val="22"/>
          <w:szCs w:val="22"/>
        </w:rPr>
        <w:t xml:space="preserve"> </w:t>
      </w:r>
      <w:proofErr w:type="spellStart"/>
      <w:r w:rsidRPr="00695F90">
        <w:rPr>
          <w:sz w:val="22"/>
          <w:szCs w:val="22"/>
        </w:rPr>
        <w:t>tahap</w:t>
      </w:r>
      <w:proofErr w:type="spellEnd"/>
      <w:r w:rsidRPr="00695F90">
        <w:rPr>
          <w:sz w:val="22"/>
          <w:szCs w:val="22"/>
        </w:rPr>
        <w:t xml:space="preserve"> </w:t>
      </w:r>
      <w:proofErr w:type="spellStart"/>
      <w:r w:rsidRPr="00695F90">
        <w:rPr>
          <w:sz w:val="22"/>
          <w:szCs w:val="22"/>
        </w:rPr>
        <w:t>kehidupan</w:t>
      </w:r>
      <w:proofErr w:type="spellEnd"/>
      <w:r w:rsidRPr="00695F90">
        <w:rPr>
          <w:sz w:val="22"/>
          <w:szCs w:val="22"/>
        </w:rPr>
        <w:t xml:space="preserve"> yang </w:t>
      </w:r>
      <w:proofErr w:type="spellStart"/>
      <w:r w:rsidRPr="00695F90">
        <w:rPr>
          <w:sz w:val="22"/>
          <w:szCs w:val="22"/>
        </w:rPr>
        <w:t>berkaitan</w:t>
      </w:r>
      <w:proofErr w:type="spellEnd"/>
      <w:r w:rsidRPr="00695F90">
        <w:rPr>
          <w:sz w:val="22"/>
          <w:szCs w:val="22"/>
        </w:rPr>
        <w:t xml:space="preserve"> </w:t>
      </w:r>
      <w:proofErr w:type="spellStart"/>
      <w:r w:rsidRPr="00695F90">
        <w:rPr>
          <w:sz w:val="22"/>
          <w:szCs w:val="22"/>
        </w:rPr>
        <w:t>dengan</w:t>
      </w:r>
      <w:proofErr w:type="spellEnd"/>
      <w:r w:rsidRPr="00695F90">
        <w:rPr>
          <w:sz w:val="22"/>
          <w:szCs w:val="22"/>
        </w:rPr>
        <w:t xml:space="preserve"> </w:t>
      </w:r>
      <w:proofErr w:type="spellStart"/>
      <w:r w:rsidRPr="00695F90">
        <w:rPr>
          <w:sz w:val="22"/>
          <w:szCs w:val="22"/>
        </w:rPr>
        <w:t>sistem</w:t>
      </w:r>
      <w:proofErr w:type="spellEnd"/>
      <w:r w:rsidRPr="00695F90">
        <w:rPr>
          <w:sz w:val="22"/>
          <w:szCs w:val="22"/>
        </w:rPr>
        <w:t xml:space="preserve"> </w:t>
      </w:r>
      <w:proofErr w:type="spellStart"/>
      <w:r w:rsidRPr="00695F90">
        <w:rPr>
          <w:sz w:val="22"/>
          <w:szCs w:val="22"/>
        </w:rPr>
        <w:t>reproduksi</w:t>
      </w:r>
      <w:proofErr w:type="spellEnd"/>
      <w:r w:rsidRPr="00695F90">
        <w:rPr>
          <w:sz w:val="22"/>
          <w:szCs w:val="22"/>
        </w:rPr>
        <w:t>. Faktor-</w:t>
      </w:r>
      <w:proofErr w:type="spellStart"/>
      <w:r w:rsidRPr="00695F90">
        <w:rPr>
          <w:sz w:val="22"/>
          <w:szCs w:val="22"/>
        </w:rPr>
        <w:t>faktor</w:t>
      </w:r>
      <w:proofErr w:type="spellEnd"/>
      <w:r w:rsidRPr="00695F90">
        <w:rPr>
          <w:sz w:val="22"/>
          <w:szCs w:val="22"/>
        </w:rPr>
        <w:t xml:space="preserve"> yang </w:t>
      </w:r>
      <w:proofErr w:type="spellStart"/>
      <w:r w:rsidRPr="00695F90">
        <w:rPr>
          <w:sz w:val="22"/>
          <w:szCs w:val="22"/>
        </w:rPr>
        <w:t>mempengaruhi</w:t>
      </w:r>
      <w:proofErr w:type="spellEnd"/>
      <w:r w:rsidRPr="00695F90">
        <w:rPr>
          <w:sz w:val="22"/>
          <w:szCs w:val="22"/>
        </w:rPr>
        <w:t xml:space="preserve"> </w:t>
      </w:r>
      <w:proofErr w:type="spellStart"/>
      <w:r w:rsidRPr="00695F90">
        <w:rPr>
          <w:sz w:val="22"/>
          <w:szCs w:val="22"/>
        </w:rPr>
        <w:t>kesehatan</w:t>
      </w:r>
      <w:proofErr w:type="spellEnd"/>
      <w:r w:rsidRPr="00695F90">
        <w:rPr>
          <w:sz w:val="22"/>
          <w:szCs w:val="22"/>
        </w:rPr>
        <w:t xml:space="preserve"> </w:t>
      </w:r>
      <w:proofErr w:type="spellStart"/>
      <w:r w:rsidRPr="00695F90">
        <w:rPr>
          <w:sz w:val="22"/>
          <w:szCs w:val="22"/>
        </w:rPr>
        <w:t>reproduksi</w:t>
      </w:r>
      <w:proofErr w:type="spellEnd"/>
      <w:r w:rsidRPr="00695F90">
        <w:rPr>
          <w:sz w:val="22"/>
          <w:szCs w:val="22"/>
        </w:rPr>
        <w:t xml:space="preserve"> </w:t>
      </w:r>
      <w:proofErr w:type="spellStart"/>
      <w:r w:rsidRPr="00695F90">
        <w:rPr>
          <w:sz w:val="22"/>
          <w:szCs w:val="22"/>
        </w:rPr>
        <w:t>diantaranya</w:t>
      </w:r>
      <w:proofErr w:type="spellEnd"/>
      <w:r w:rsidRPr="00695F90">
        <w:rPr>
          <w:sz w:val="22"/>
          <w:szCs w:val="22"/>
        </w:rPr>
        <w:t xml:space="preserve"> </w:t>
      </w:r>
      <w:proofErr w:type="spellStart"/>
      <w:r w:rsidRPr="00695F90">
        <w:rPr>
          <w:sz w:val="22"/>
          <w:szCs w:val="22"/>
        </w:rPr>
        <w:t>sosial</w:t>
      </w:r>
      <w:proofErr w:type="spellEnd"/>
      <w:r w:rsidRPr="00695F90">
        <w:rPr>
          <w:sz w:val="22"/>
          <w:szCs w:val="22"/>
        </w:rPr>
        <w:t xml:space="preserve">, </w:t>
      </w:r>
      <w:proofErr w:type="spellStart"/>
      <w:r w:rsidRPr="00695F90">
        <w:rPr>
          <w:sz w:val="22"/>
          <w:szCs w:val="22"/>
        </w:rPr>
        <w:t>ekonomi</w:t>
      </w:r>
      <w:proofErr w:type="spellEnd"/>
      <w:r w:rsidRPr="00695F90">
        <w:rPr>
          <w:sz w:val="22"/>
          <w:szCs w:val="22"/>
        </w:rPr>
        <w:t xml:space="preserve">, </w:t>
      </w:r>
      <w:proofErr w:type="spellStart"/>
      <w:r w:rsidRPr="00695F90">
        <w:rPr>
          <w:sz w:val="22"/>
          <w:szCs w:val="22"/>
        </w:rPr>
        <w:t>budaya</w:t>
      </w:r>
      <w:proofErr w:type="spellEnd"/>
      <w:r w:rsidRPr="00695F90">
        <w:rPr>
          <w:sz w:val="22"/>
          <w:szCs w:val="22"/>
        </w:rPr>
        <w:t xml:space="preserve"> dan </w:t>
      </w:r>
      <w:proofErr w:type="spellStart"/>
      <w:r w:rsidRPr="00695F90">
        <w:rPr>
          <w:sz w:val="22"/>
          <w:szCs w:val="22"/>
        </w:rPr>
        <w:t>lingkungan</w:t>
      </w:r>
      <w:proofErr w:type="spellEnd"/>
      <w:r w:rsidRPr="00695F90">
        <w:rPr>
          <w:sz w:val="22"/>
          <w:szCs w:val="22"/>
        </w:rPr>
        <w:t xml:space="preserve">. </w:t>
      </w:r>
      <w:proofErr w:type="spellStart"/>
      <w:r w:rsidRPr="00695F90">
        <w:rPr>
          <w:sz w:val="22"/>
          <w:szCs w:val="22"/>
        </w:rPr>
        <w:t>Sekolah</w:t>
      </w:r>
      <w:proofErr w:type="spellEnd"/>
      <w:r w:rsidRPr="00695F90">
        <w:rPr>
          <w:sz w:val="22"/>
          <w:szCs w:val="22"/>
        </w:rPr>
        <w:t xml:space="preserve"> </w:t>
      </w:r>
      <w:proofErr w:type="spellStart"/>
      <w:r w:rsidRPr="00695F90">
        <w:rPr>
          <w:sz w:val="22"/>
          <w:szCs w:val="22"/>
        </w:rPr>
        <w:t>Menengah</w:t>
      </w:r>
      <w:proofErr w:type="spellEnd"/>
      <w:r w:rsidRPr="00695F90">
        <w:rPr>
          <w:sz w:val="22"/>
          <w:szCs w:val="22"/>
        </w:rPr>
        <w:t xml:space="preserve"> </w:t>
      </w:r>
      <w:proofErr w:type="spellStart"/>
      <w:r w:rsidRPr="00695F90">
        <w:rPr>
          <w:sz w:val="22"/>
          <w:szCs w:val="22"/>
        </w:rPr>
        <w:t>Pertama</w:t>
      </w:r>
      <w:proofErr w:type="spellEnd"/>
      <w:r w:rsidRPr="00695F90">
        <w:rPr>
          <w:sz w:val="22"/>
          <w:szCs w:val="22"/>
        </w:rPr>
        <w:t xml:space="preserve"> (SMP) </w:t>
      </w:r>
      <w:proofErr w:type="spellStart"/>
      <w:r w:rsidRPr="00695F90">
        <w:rPr>
          <w:sz w:val="22"/>
          <w:szCs w:val="22"/>
        </w:rPr>
        <w:t>merupakan</w:t>
      </w:r>
      <w:proofErr w:type="spellEnd"/>
      <w:r w:rsidRPr="00695F90">
        <w:rPr>
          <w:sz w:val="22"/>
          <w:szCs w:val="22"/>
        </w:rPr>
        <w:t xml:space="preserve"> </w:t>
      </w:r>
      <w:proofErr w:type="spellStart"/>
      <w:r w:rsidRPr="00695F90">
        <w:rPr>
          <w:sz w:val="22"/>
          <w:szCs w:val="22"/>
        </w:rPr>
        <w:t>tempat</w:t>
      </w:r>
      <w:proofErr w:type="spellEnd"/>
      <w:r w:rsidRPr="00695F90">
        <w:rPr>
          <w:sz w:val="22"/>
          <w:szCs w:val="22"/>
        </w:rPr>
        <w:t xml:space="preserve"> Pendidikan yang rata-rata </w:t>
      </w:r>
      <w:proofErr w:type="spellStart"/>
      <w:r w:rsidRPr="00695F90">
        <w:rPr>
          <w:sz w:val="22"/>
          <w:szCs w:val="22"/>
        </w:rPr>
        <w:t>siswa-siswinya</w:t>
      </w:r>
      <w:proofErr w:type="spellEnd"/>
      <w:r w:rsidRPr="00695F90">
        <w:rPr>
          <w:sz w:val="22"/>
          <w:szCs w:val="22"/>
        </w:rPr>
        <w:t xml:space="preserve"> </w:t>
      </w:r>
      <w:proofErr w:type="spellStart"/>
      <w:r w:rsidRPr="00695F90">
        <w:rPr>
          <w:sz w:val="22"/>
          <w:szCs w:val="22"/>
        </w:rPr>
        <w:t>berusia</w:t>
      </w:r>
      <w:proofErr w:type="spellEnd"/>
      <w:r w:rsidRPr="00695F90">
        <w:rPr>
          <w:sz w:val="22"/>
          <w:szCs w:val="22"/>
        </w:rPr>
        <w:t xml:space="preserve"> </w:t>
      </w:r>
      <w:proofErr w:type="spellStart"/>
      <w:r w:rsidRPr="00695F90">
        <w:rPr>
          <w:sz w:val="22"/>
          <w:szCs w:val="22"/>
        </w:rPr>
        <w:t>remaja</w:t>
      </w:r>
      <w:proofErr w:type="spellEnd"/>
      <w:r w:rsidRPr="00695F90">
        <w:rPr>
          <w:sz w:val="22"/>
          <w:szCs w:val="22"/>
        </w:rPr>
        <w:t xml:space="preserve"> </w:t>
      </w:r>
      <w:proofErr w:type="spellStart"/>
      <w:r w:rsidRPr="00695F90">
        <w:rPr>
          <w:sz w:val="22"/>
          <w:szCs w:val="22"/>
        </w:rPr>
        <w:t>tentunya</w:t>
      </w:r>
      <w:proofErr w:type="spellEnd"/>
      <w:r w:rsidRPr="00695F90">
        <w:rPr>
          <w:sz w:val="22"/>
          <w:szCs w:val="22"/>
        </w:rPr>
        <w:t xml:space="preserve"> </w:t>
      </w:r>
      <w:proofErr w:type="spellStart"/>
      <w:r w:rsidRPr="00695F90">
        <w:rPr>
          <w:sz w:val="22"/>
          <w:szCs w:val="22"/>
        </w:rPr>
        <w:t>perlu</w:t>
      </w:r>
      <w:proofErr w:type="spellEnd"/>
      <w:r w:rsidRPr="00695F90">
        <w:rPr>
          <w:sz w:val="22"/>
          <w:szCs w:val="22"/>
        </w:rPr>
        <w:t xml:space="preserve"> </w:t>
      </w:r>
      <w:proofErr w:type="spellStart"/>
      <w:r w:rsidRPr="00695F90">
        <w:rPr>
          <w:sz w:val="22"/>
          <w:szCs w:val="22"/>
        </w:rPr>
        <w:t>dibekali</w:t>
      </w:r>
      <w:proofErr w:type="spellEnd"/>
      <w:r w:rsidRPr="00695F90">
        <w:rPr>
          <w:sz w:val="22"/>
          <w:szCs w:val="22"/>
        </w:rPr>
        <w:t xml:space="preserve"> </w:t>
      </w:r>
      <w:proofErr w:type="spellStart"/>
      <w:r w:rsidRPr="00695F90">
        <w:rPr>
          <w:sz w:val="22"/>
          <w:szCs w:val="22"/>
        </w:rPr>
        <w:t>dengan</w:t>
      </w:r>
      <w:proofErr w:type="spellEnd"/>
      <w:r w:rsidRPr="00695F90">
        <w:rPr>
          <w:sz w:val="22"/>
          <w:szCs w:val="22"/>
        </w:rPr>
        <w:t xml:space="preserve"> </w:t>
      </w:r>
      <w:proofErr w:type="spellStart"/>
      <w:r w:rsidRPr="00695F90">
        <w:rPr>
          <w:sz w:val="22"/>
          <w:szCs w:val="22"/>
        </w:rPr>
        <w:t>pengetahuan</w:t>
      </w:r>
      <w:proofErr w:type="spellEnd"/>
      <w:r w:rsidRPr="00695F90">
        <w:rPr>
          <w:sz w:val="22"/>
          <w:szCs w:val="22"/>
        </w:rPr>
        <w:t xml:space="preserve"> dan </w:t>
      </w:r>
      <w:proofErr w:type="spellStart"/>
      <w:r w:rsidRPr="00695F90">
        <w:rPr>
          <w:sz w:val="22"/>
          <w:szCs w:val="22"/>
        </w:rPr>
        <w:t>motivasi</w:t>
      </w:r>
      <w:proofErr w:type="spellEnd"/>
      <w:r w:rsidRPr="00695F90">
        <w:rPr>
          <w:sz w:val="22"/>
          <w:szCs w:val="22"/>
        </w:rPr>
        <w:t xml:space="preserve"> </w:t>
      </w:r>
      <w:proofErr w:type="spellStart"/>
      <w:r w:rsidRPr="00695F90">
        <w:rPr>
          <w:sz w:val="22"/>
          <w:szCs w:val="22"/>
        </w:rPr>
        <w:t>terkait</w:t>
      </w:r>
      <w:proofErr w:type="spellEnd"/>
      <w:r w:rsidRPr="00695F90">
        <w:rPr>
          <w:sz w:val="22"/>
          <w:szCs w:val="22"/>
        </w:rPr>
        <w:t xml:space="preserve"> </w:t>
      </w:r>
      <w:proofErr w:type="spellStart"/>
      <w:r w:rsidRPr="00695F90">
        <w:rPr>
          <w:sz w:val="22"/>
          <w:szCs w:val="22"/>
        </w:rPr>
        <w:t>kesehatan</w:t>
      </w:r>
      <w:proofErr w:type="spellEnd"/>
      <w:r w:rsidRPr="00695F90">
        <w:rPr>
          <w:sz w:val="22"/>
          <w:szCs w:val="22"/>
        </w:rPr>
        <w:t xml:space="preserve"> </w:t>
      </w:r>
      <w:proofErr w:type="spellStart"/>
      <w:r w:rsidRPr="00695F90">
        <w:rPr>
          <w:sz w:val="22"/>
          <w:szCs w:val="22"/>
        </w:rPr>
        <w:t>reproduksi</w:t>
      </w:r>
      <w:proofErr w:type="spellEnd"/>
      <w:r w:rsidRPr="00695F90">
        <w:rPr>
          <w:sz w:val="22"/>
          <w:szCs w:val="22"/>
        </w:rPr>
        <w:t xml:space="preserve"> agar </w:t>
      </w:r>
      <w:proofErr w:type="spellStart"/>
      <w:r w:rsidRPr="00695F90">
        <w:rPr>
          <w:sz w:val="22"/>
          <w:szCs w:val="22"/>
        </w:rPr>
        <w:t>terhindar</w:t>
      </w:r>
      <w:proofErr w:type="spellEnd"/>
      <w:r w:rsidRPr="00695F90">
        <w:rPr>
          <w:sz w:val="22"/>
          <w:szCs w:val="22"/>
        </w:rPr>
        <w:t xml:space="preserve"> </w:t>
      </w:r>
      <w:proofErr w:type="spellStart"/>
      <w:r w:rsidRPr="00695F90">
        <w:rPr>
          <w:sz w:val="22"/>
          <w:szCs w:val="22"/>
        </w:rPr>
        <w:t>dari</w:t>
      </w:r>
      <w:proofErr w:type="spellEnd"/>
      <w:r w:rsidRPr="00695F90">
        <w:rPr>
          <w:sz w:val="22"/>
          <w:szCs w:val="22"/>
        </w:rPr>
        <w:t xml:space="preserve"> </w:t>
      </w:r>
      <w:proofErr w:type="spellStart"/>
      <w:r w:rsidRPr="00695F90">
        <w:rPr>
          <w:sz w:val="22"/>
          <w:szCs w:val="22"/>
        </w:rPr>
        <w:t>berbagai</w:t>
      </w:r>
      <w:proofErr w:type="spellEnd"/>
      <w:r w:rsidRPr="00695F90">
        <w:rPr>
          <w:sz w:val="22"/>
          <w:szCs w:val="22"/>
        </w:rPr>
        <w:t xml:space="preserve"> </w:t>
      </w:r>
      <w:proofErr w:type="spellStart"/>
      <w:r w:rsidRPr="00695F90">
        <w:rPr>
          <w:sz w:val="22"/>
          <w:szCs w:val="22"/>
        </w:rPr>
        <w:t>masalah</w:t>
      </w:r>
      <w:proofErr w:type="spellEnd"/>
      <w:r w:rsidRPr="00695F90">
        <w:rPr>
          <w:sz w:val="22"/>
          <w:szCs w:val="22"/>
        </w:rPr>
        <w:t xml:space="preserve"> yang </w:t>
      </w:r>
      <w:proofErr w:type="spellStart"/>
      <w:r w:rsidRPr="00695F90">
        <w:rPr>
          <w:sz w:val="22"/>
          <w:szCs w:val="22"/>
        </w:rPr>
        <w:t>berkaitan</w:t>
      </w:r>
      <w:proofErr w:type="spellEnd"/>
      <w:r w:rsidRPr="00695F90">
        <w:rPr>
          <w:sz w:val="22"/>
          <w:szCs w:val="22"/>
        </w:rPr>
        <w:t xml:space="preserve"> </w:t>
      </w:r>
      <w:proofErr w:type="spellStart"/>
      <w:r w:rsidRPr="00695F90">
        <w:rPr>
          <w:sz w:val="22"/>
          <w:szCs w:val="22"/>
        </w:rPr>
        <w:t>dengan</w:t>
      </w:r>
      <w:proofErr w:type="spellEnd"/>
      <w:r w:rsidRPr="00695F90">
        <w:rPr>
          <w:sz w:val="22"/>
          <w:szCs w:val="22"/>
        </w:rPr>
        <w:t xml:space="preserve"> </w:t>
      </w:r>
      <w:proofErr w:type="spellStart"/>
      <w:r w:rsidRPr="00695F90">
        <w:rPr>
          <w:sz w:val="22"/>
          <w:szCs w:val="22"/>
        </w:rPr>
        <w:t>reproduksi</w:t>
      </w:r>
      <w:proofErr w:type="spellEnd"/>
      <w:r w:rsidRPr="00695F90">
        <w:rPr>
          <w:sz w:val="22"/>
          <w:szCs w:val="22"/>
        </w:rPr>
        <w:t xml:space="preserve">, </w:t>
      </w:r>
      <w:proofErr w:type="spellStart"/>
      <w:r w:rsidRPr="00695F90">
        <w:rPr>
          <w:sz w:val="22"/>
          <w:szCs w:val="22"/>
        </w:rPr>
        <w:t>mengingat</w:t>
      </w:r>
      <w:proofErr w:type="spellEnd"/>
      <w:r w:rsidRPr="00695F90">
        <w:rPr>
          <w:sz w:val="22"/>
          <w:szCs w:val="22"/>
        </w:rPr>
        <w:t xml:space="preserve"> </w:t>
      </w:r>
      <w:proofErr w:type="spellStart"/>
      <w:r w:rsidRPr="00695F90">
        <w:rPr>
          <w:sz w:val="22"/>
          <w:szCs w:val="22"/>
        </w:rPr>
        <w:t>remaja</w:t>
      </w:r>
      <w:proofErr w:type="spellEnd"/>
      <w:r w:rsidRPr="00695F90">
        <w:rPr>
          <w:sz w:val="22"/>
          <w:szCs w:val="22"/>
        </w:rPr>
        <w:t xml:space="preserve"> </w:t>
      </w:r>
      <w:proofErr w:type="spellStart"/>
      <w:r w:rsidRPr="00695F90">
        <w:rPr>
          <w:sz w:val="22"/>
          <w:szCs w:val="22"/>
        </w:rPr>
        <w:t>terkadang</w:t>
      </w:r>
      <w:proofErr w:type="spellEnd"/>
      <w:r w:rsidRPr="00695F90">
        <w:rPr>
          <w:sz w:val="22"/>
          <w:szCs w:val="22"/>
        </w:rPr>
        <w:t xml:space="preserve"> </w:t>
      </w:r>
      <w:proofErr w:type="spellStart"/>
      <w:r w:rsidRPr="00695F90">
        <w:rPr>
          <w:sz w:val="22"/>
          <w:szCs w:val="22"/>
        </w:rPr>
        <w:t>lalai</w:t>
      </w:r>
      <w:proofErr w:type="spellEnd"/>
      <w:r w:rsidRPr="00695F90">
        <w:rPr>
          <w:sz w:val="22"/>
          <w:szCs w:val="22"/>
        </w:rPr>
        <w:t xml:space="preserve"> dan </w:t>
      </w:r>
      <w:proofErr w:type="spellStart"/>
      <w:r w:rsidRPr="00695F90">
        <w:rPr>
          <w:sz w:val="22"/>
          <w:szCs w:val="22"/>
        </w:rPr>
        <w:t>kurang</w:t>
      </w:r>
      <w:proofErr w:type="spellEnd"/>
      <w:r w:rsidRPr="00695F90">
        <w:rPr>
          <w:sz w:val="22"/>
          <w:szCs w:val="22"/>
        </w:rPr>
        <w:t xml:space="preserve"> </w:t>
      </w:r>
      <w:proofErr w:type="spellStart"/>
      <w:r w:rsidRPr="00695F90">
        <w:rPr>
          <w:sz w:val="22"/>
          <w:szCs w:val="22"/>
        </w:rPr>
        <w:t>perhatian</w:t>
      </w:r>
      <w:proofErr w:type="spellEnd"/>
      <w:r w:rsidRPr="00695F90">
        <w:rPr>
          <w:sz w:val="22"/>
          <w:szCs w:val="22"/>
        </w:rPr>
        <w:t xml:space="preserve"> </w:t>
      </w:r>
      <w:proofErr w:type="spellStart"/>
      <w:r w:rsidRPr="00695F90">
        <w:rPr>
          <w:sz w:val="22"/>
          <w:szCs w:val="22"/>
        </w:rPr>
        <w:t>terhadap</w:t>
      </w:r>
      <w:proofErr w:type="spellEnd"/>
      <w:r w:rsidRPr="00695F90">
        <w:rPr>
          <w:sz w:val="22"/>
          <w:szCs w:val="22"/>
        </w:rPr>
        <w:t xml:space="preserve"> </w:t>
      </w:r>
      <w:proofErr w:type="spellStart"/>
      <w:r w:rsidRPr="00695F90">
        <w:rPr>
          <w:sz w:val="22"/>
          <w:szCs w:val="22"/>
        </w:rPr>
        <w:t>kesehatan</w:t>
      </w:r>
      <w:proofErr w:type="spellEnd"/>
      <w:r w:rsidRPr="00695F90">
        <w:rPr>
          <w:sz w:val="22"/>
          <w:szCs w:val="22"/>
        </w:rPr>
        <w:t xml:space="preserve"> </w:t>
      </w:r>
      <w:proofErr w:type="spellStart"/>
      <w:r w:rsidRPr="00695F90">
        <w:rPr>
          <w:sz w:val="22"/>
          <w:szCs w:val="22"/>
        </w:rPr>
        <w:t>reproduksinya</w:t>
      </w:r>
      <w:proofErr w:type="spellEnd"/>
      <w:r w:rsidRPr="00695F90">
        <w:rPr>
          <w:sz w:val="22"/>
          <w:szCs w:val="22"/>
        </w:rPr>
        <w:t xml:space="preserve">, </w:t>
      </w:r>
      <w:proofErr w:type="spellStart"/>
      <w:r w:rsidRPr="00695F90">
        <w:rPr>
          <w:sz w:val="22"/>
          <w:szCs w:val="22"/>
        </w:rPr>
        <w:t>hal</w:t>
      </w:r>
      <w:proofErr w:type="spellEnd"/>
      <w:r w:rsidRPr="00695F90">
        <w:rPr>
          <w:sz w:val="22"/>
          <w:szCs w:val="22"/>
        </w:rPr>
        <w:t xml:space="preserve"> </w:t>
      </w:r>
      <w:proofErr w:type="spellStart"/>
      <w:r w:rsidRPr="00695F90">
        <w:rPr>
          <w:sz w:val="22"/>
          <w:szCs w:val="22"/>
        </w:rPr>
        <w:t>inipun</w:t>
      </w:r>
      <w:proofErr w:type="spellEnd"/>
      <w:r w:rsidRPr="00695F90">
        <w:rPr>
          <w:sz w:val="22"/>
          <w:szCs w:val="22"/>
        </w:rPr>
        <w:t xml:space="preserve"> </w:t>
      </w:r>
      <w:proofErr w:type="spellStart"/>
      <w:r w:rsidRPr="00695F90">
        <w:rPr>
          <w:sz w:val="22"/>
          <w:szCs w:val="22"/>
        </w:rPr>
        <w:t>terlihat</w:t>
      </w:r>
      <w:proofErr w:type="spellEnd"/>
      <w:r w:rsidRPr="00695F90">
        <w:rPr>
          <w:sz w:val="22"/>
          <w:szCs w:val="22"/>
        </w:rPr>
        <w:t xml:space="preserve"> pada </w:t>
      </w:r>
      <w:proofErr w:type="spellStart"/>
      <w:r w:rsidRPr="00695F90">
        <w:rPr>
          <w:sz w:val="22"/>
          <w:szCs w:val="22"/>
        </w:rPr>
        <w:t>studi</w:t>
      </w:r>
      <w:proofErr w:type="spellEnd"/>
      <w:r w:rsidRPr="00695F90">
        <w:rPr>
          <w:sz w:val="22"/>
          <w:szCs w:val="22"/>
        </w:rPr>
        <w:t xml:space="preserve"> </w:t>
      </w:r>
      <w:proofErr w:type="spellStart"/>
      <w:r w:rsidRPr="00695F90">
        <w:rPr>
          <w:sz w:val="22"/>
          <w:szCs w:val="22"/>
        </w:rPr>
        <w:t>awal</w:t>
      </w:r>
      <w:proofErr w:type="spellEnd"/>
      <w:r w:rsidRPr="00695F90">
        <w:rPr>
          <w:sz w:val="22"/>
          <w:szCs w:val="22"/>
        </w:rPr>
        <w:t xml:space="preserve"> </w:t>
      </w:r>
      <w:proofErr w:type="spellStart"/>
      <w:r w:rsidRPr="00695F90">
        <w:rPr>
          <w:sz w:val="22"/>
          <w:szCs w:val="22"/>
        </w:rPr>
        <w:t>didapatkan</w:t>
      </w:r>
      <w:proofErr w:type="spellEnd"/>
      <w:r w:rsidRPr="00695F90">
        <w:rPr>
          <w:sz w:val="22"/>
          <w:szCs w:val="22"/>
        </w:rPr>
        <w:t xml:space="preserve"> </w:t>
      </w:r>
      <w:proofErr w:type="spellStart"/>
      <w:r w:rsidRPr="00695F90">
        <w:rPr>
          <w:sz w:val="22"/>
          <w:szCs w:val="22"/>
        </w:rPr>
        <w:t>informasi</w:t>
      </w:r>
      <w:proofErr w:type="spellEnd"/>
      <w:r w:rsidRPr="00695F90">
        <w:rPr>
          <w:sz w:val="22"/>
          <w:szCs w:val="22"/>
        </w:rPr>
        <w:t xml:space="preserve"> </w:t>
      </w:r>
      <w:proofErr w:type="spellStart"/>
      <w:r w:rsidRPr="00695F90">
        <w:rPr>
          <w:sz w:val="22"/>
          <w:szCs w:val="22"/>
        </w:rPr>
        <w:t>dari</w:t>
      </w:r>
      <w:proofErr w:type="spellEnd"/>
      <w:r w:rsidRPr="00695F90">
        <w:rPr>
          <w:sz w:val="22"/>
          <w:szCs w:val="22"/>
        </w:rPr>
        <w:t xml:space="preserve"> guru </w:t>
      </w:r>
      <w:proofErr w:type="spellStart"/>
      <w:r w:rsidRPr="00695F90">
        <w:rPr>
          <w:sz w:val="22"/>
          <w:szCs w:val="22"/>
        </w:rPr>
        <w:t>bidang</w:t>
      </w:r>
      <w:proofErr w:type="spellEnd"/>
      <w:r w:rsidRPr="00695F90">
        <w:rPr>
          <w:sz w:val="22"/>
          <w:szCs w:val="22"/>
        </w:rPr>
        <w:t xml:space="preserve"> </w:t>
      </w:r>
      <w:proofErr w:type="spellStart"/>
      <w:r w:rsidRPr="00695F90">
        <w:rPr>
          <w:sz w:val="22"/>
          <w:szCs w:val="22"/>
        </w:rPr>
        <w:t>kesiswaan</w:t>
      </w:r>
      <w:proofErr w:type="spellEnd"/>
      <w:r w:rsidRPr="00695F90">
        <w:rPr>
          <w:sz w:val="22"/>
          <w:szCs w:val="22"/>
        </w:rPr>
        <w:t xml:space="preserve"> </w:t>
      </w:r>
      <w:proofErr w:type="spellStart"/>
      <w:r w:rsidRPr="00695F90">
        <w:rPr>
          <w:sz w:val="22"/>
          <w:szCs w:val="22"/>
        </w:rPr>
        <w:t>terkait</w:t>
      </w:r>
      <w:proofErr w:type="spellEnd"/>
      <w:r w:rsidRPr="00695F90">
        <w:rPr>
          <w:sz w:val="22"/>
          <w:szCs w:val="22"/>
        </w:rPr>
        <w:t xml:space="preserve"> </w:t>
      </w:r>
      <w:proofErr w:type="spellStart"/>
      <w:r w:rsidRPr="00695F90">
        <w:rPr>
          <w:sz w:val="22"/>
          <w:szCs w:val="22"/>
        </w:rPr>
        <w:t>masalah</w:t>
      </w:r>
      <w:proofErr w:type="spellEnd"/>
      <w:r w:rsidRPr="00695F90">
        <w:rPr>
          <w:sz w:val="22"/>
          <w:szCs w:val="22"/>
        </w:rPr>
        <w:t xml:space="preserve"> </w:t>
      </w:r>
      <w:proofErr w:type="spellStart"/>
      <w:r w:rsidRPr="00695F90">
        <w:rPr>
          <w:sz w:val="22"/>
          <w:szCs w:val="22"/>
        </w:rPr>
        <w:t>kesehatan</w:t>
      </w:r>
      <w:proofErr w:type="spellEnd"/>
      <w:r w:rsidRPr="00695F90">
        <w:rPr>
          <w:sz w:val="22"/>
          <w:szCs w:val="22"/>
        </w:rPr>
        <w:t xml:space="preserve"> </w:t>
      </w:r>
      <w:proofErr w:type="spellStart"/>
      <w:r w:rsidRPr="00695F90">
        <w:rPr>
          <w:sz w:val="22"/>
          <w:szCs w:val="22"/>
        </w:rPr>
        <w:t>reproduksi</w:t>
      </w:r>
      <w:proofErr w:type="spellEnd"/>
      <w:r w:rsidRPr="00695F90">
        <w:rPr>
          <w:sz w:val="22"/>
          <w:szCs w:val="22"/>
        </w:rPr>
        <w:t xml:space="preserve"> </w:t>
      </w:r>
      <w:proofErr w:type="spellStart"/>
      <w:r w:rsidRPr="00695F90">
        <w:rPr>
          <w:sz w:val="22"/>
          <w:szCs w:val="22"/>
        </w:rPr>
        <w:t>ini</w:t>
      </w:r>
      <w:proofErr w:type="spellEnd"/>
      <w:r w:rsidRPr="00695F90">
        <w:rPr>
          <w:sz w:val="22"/>
          <w:szCs w:val="22"/>
        </w:rPr>
        <w:t xml:space="preserve"> </w:t>
      </w:r>
      <w:proofErr w:type="spellStart"/>
      <w:r w:rsidRPr="00695F90">
        <w:rPr>
          <w:sz w:val="22"/>
          <w:szCs w:val="22"/>
        </w:rPr>
        <w:t>belum</w:t>
      </w:r>
      <w:proofErr w:type="spellEnd"/>
      <w:r w:rsidRPr="00695F90">
        <w:rPr>
          <w:sz w:val="22"/>
          <w:szCs w:val="22"/>
        </w:rPr>
        <w:t xml:space="preserve"> </w:t>
      </w:r>
      <w:proofErr w:type="spellStart"/>
      <w:r w:rsidRPr="00695F90">
        <w:rPr>
          <w:sz w:val="22"/>
          <w:szCs w:val="22"/>
        </w:rPr>
        <w:t>secara</w:t>
      </w:r>
      <w:proofErr w:type="spellEnd"/>
      <w:r w:rsidRPr="00695F90">
        <w:rPr>
          <w:sz w:val="22"/>
          <w:szCs w:val="22"/>
        </w:rPr>
        <w:t xml:space="preserve"> </w:t>
      </w:r>
      <w:proofErr w:type="spellStart"/>
      <w:r w:rsidRPr="00695F90">
        <w:rPr>
          <w:sz w:val="22"/>
          <w:szCs w:val="22"/>
        </w:rPr>
        <w:t>spesifik</w:t>
      </w:r>
      <w:proofErr w:type="spellEnd"/>
      <w:r w:rsidRPr="00695F90">
        <w:rPr>
          <w:sz w:val="22"/>
          <w:szCs w:val="22"/>
        </w:rPr>
        <w:t xml:space="preserve"> </w:t>
      </w:r>
      <w:proofErr w:type="spellStart"/>
      <w:r w:rsidRPr="00695F90">
        <w:rPr>
          <w:sz w:val="22"/>
          <w:szCs w:val="22"/>
        </w:rPr>
        <w:t>diberikan</w:t>
      </w:r>
      <w:proofErr w:type="spellEnd"/>
      <w:r w:rsidRPr="00695F90">
        <w:rPr>
          <w:sz w:val="22"/>
          <w:szCs w:val="22"/>
        </w:rPr>
        <w:t xml:space="preserve">, </w:t>
      </w:r>
      <w:proofErr w:type="spellStart"/>
      <w:r w:rsidRPr="00695F90">
        <w:rPr>
          <w:sz w:val="22"/>
          <w:szCs w:val="22"/>
        </w:rPr>
        <w:t>begitupun</w:t>
      </w:r>
      <w:proofErr w:type="spellEnd"/>
      <w:r w:rsidRPr="00695F90">
        <w:rPr>
          <w:sz w:val="22"/>
          <w:szCs w:val="22"/>
        </w:rPr>
        <w:t xml:space="preserve"> </w:t>
      </w:r>
      <w:proofErr w:type="spellStart"/>
      <w:r w:rsidRPr="00695F90">
        <w:rPr>
          <w:sz w:val="22"/>
          <w:szCs w:val="22"/>
        </w:rPr>
        <w:t>dari</w:t>
      </w:r>
      <w:proofErr w:type="spellEnd"/>
      <w:r w:rsidRPr="00695F90">
        <w:rPr>
          <w:sz w:val="22"/>
          <w:szCs w:val="22"/>
        </w:rPr>
        <w:t xml:space="preserve"> </w:t>
      </w:r>
      <w:proofErr w:type="spellStart"/>
      <w:r w:rsidRPr="00695F90">
        <w:rPr>
          <w:sz w:val="22"/>
          <w:szCs w:val="22"/>
        </w:rPr>
        <w:t>pihak</w:t>
      </w:r>
      <w:proofErr w:type="spellEnd"/>
      <w:r w:rsidRPr="00695F90">
        <w:rPr>
          <w:sz w:val="22"/>
          <w:szCs w:val="22"/>
        </w:rPr>
        <w:t xml:space="preserve"> </w:t>
      </w:r>
      <w:r w:rsidRPr="00695F90">
        <w:rPr>
          <w:sz w:val="22"/>
          <w:szCs w:val="22"/>
        </w:rPr>
        <w:lastRenderedPageBreak/>
        <w:t xml:space="preserve">Puskesmas Putri Ayu yang </w:t>
      </w:r>
      <w:proofErr w:type="spellStart"/>
      <w:r w:rsidRPr="00695F90">
        <w:rPr>
          <w:sz w:val="22"/>
          <w:szCs w:val="22"/>
        </w:rPr>
        <w:t>menaungi</w:t>
      </w:r>
      <w:proofErr w:type="spellEnd"/>
      <w:r w:rsidRPr="00695F90">
        <w:rPr>
          <w:sz w:val="22"/>
          <w:szCs w:val="22"/>
        </w:rPr>
        <w:t xml:space="preserve"> dan </w:t>
      </w:r>
      <w:proofErr w:type="spellStart"/>
      <w:r w:rsidRPr="00695F90">
        <w:rPr>
          <w:sz w:val="22"/>
          <w:szCs w:val="22"/>
        </w:rPr>
        <w:t>merupakan</w:t>
      </w:r>
      <w:proofErr w:type="spellEnd"/>
      <w:r w:rsidRPr="00695F90">
        <w:rPr>
          <w:sz w:val="22"/>
          <w:szCs w:val="22"/>
        </w:rPr>
        <w:t xml:space="preserve"> </w:t>
      </w:r>
      <w:proofErr w:type="spellStart"/>
      <w:r w:rsidRPr="00695F90">
        <w:rPr>
          <w:sz w:val="22"/>
          <w:szCs w:val="22"/>
        </w:rPr>
        <w:t>bagian</w:t>
      </w:r>
      <w:proofErr w:type="spellEnd"/>
      <w:r w:rsidRPr="00695F90">
        <w:rPr>
          <w:sz w:val="22"/>
          <w:szCs w:val="22"/>
        </w:rPr>
        <w:t xml:space="preserve"> wilayah </w:t>
      </w:r>
      <w:proofErr w:type="spellStart"/>
      <w:r w:rsidRPr="00695F90">
        <w:rPr>
          <w:sz w:val="22"/>
          <w:szCs w:val="22"/>
        </w:rPr>
        <w:t>kerjanya</w:t>
      </w:r>
      <w:proofErr w:type="spellEnd"/>
      <w:r w:rsidRPr="00695F90">
        <w:rPr>
          <w:sz w:val="22"/>
          <w:szCs w:val="22"/>
        </w:rPr>
        <w:t xml:space="preserve">, </w:t>
      </w:r>
      <w:proofErr w:type="spellStart"/>
      <w:r w:rsidRPr="00695F90">
        <w:rPr>
          <w:sz w:val="22"/>
          <w:szCs w:val="22"/>
        </w:rPr>
        <w:t>sejak</w:t>
      </w:r>
      <w:proofErr w:type="spellEnd"/>
      <w:r w:rsidRPr="00695F90">
        <w:rPr>
          <w:sz w:val="22"/>
          <w:szCs w:val="22"/>
        </w:rPr>
        <w:t xml:space="preserve"> 2 </w:t>
      </w:r>
      <w:proofErr w:type="spellStart"/>
      <w:r w:rsidRPr="00695F90">
        <w:rPr>
          <w:sz w:val="22"/>
          <w:szCs w:val="22"/>
        </w:rPr>
        <w:t>tahun</w:t>
      </w:r>
      <w:proofErr w:type="spellEnd"/>
      <w:r w:rsidRPr="00695F90">
        <w:rPr>
          <w:sz w:val="22"/>
          <w:szCs w:val="22"/>
        </w:rPr>
        <w:t xml:space="preserve"> yang </w:t>
      </w:r>
      <w:proofErr w:type="spellStart"/>
      <w:r w:rsidRPr="00695F90">
        <w:rPr>
          <w:sz w:val="22"/>
          <w:szCs w:val="22"/>
        </w:rPr>
        <w:t>lalu</w:t>
      </w:r>
      <w:proofErr w:type="spellEnd"/>
      <w:r w:rsidRPr="00695F90">
        <w:rPr>
          <w:sz w:val="22"/>
          <w:szCs w:val="22"/>
        </w:rPr>
        <w:t xml:space="preserve"> </w:t>
      </w:r>
      <w:proofErr w:type="spellStart"/>
      <w:r w:rsidRPr="00695F90">
        <w:rPr>
          <w:sz w:val="22"/>
          <w:szCs w:val="22"/>
        </w:rPr>
        <w:t>hanya</w:t>
      </w:r>
      <w:proofErr w:type="spellEnd"/>
      <w:r w:rsidRPr="00695F90">
        <w:rPr>
          <w:sz w:val="22"/>
          <w:szCs w:val="22"/>
        </w:rPr>
        <w:t xml:space="preserve"> </w:t>
      </w:r>
      <w:proofErr w:type="spellStart"/>
      <w:r w:rsidRPr="00695F90">
        <w:rPr>
          <w:sz w:val="22"/>
          <w:szCs w:val="22"/>
        </w:rPr>
        <w:t>memberikan</w:t>
      </w:r>
      <w:proofErr w:type="spellEnd"/>
      <w:r w:rsidRPr="00695F90">
        <w:rPr>
          <w:sz w:val="22"/>
          <w:szCs w:val="22"/>
        </w:rPr>
        <w:t xml:space="preserve"> tablet </w:t>
      </w:r>
      <w:proofErr w:type="spellStart"/>
      <w:r w:rsidRPr="00695F90">
        <w:rPr>
          <w:sz w:val="22"/>
          <w:szCs w:val="22"/>
        </w:rPr>
        <w:t>tambah</w:t>
      </w:r>
      <w:proofErr w:type="spellEnd"/>
      <w:r w:rsidRPr="00695F90">
        <w:rPr>
          <w:sz w:val="22"/>
          <w:szCs w:val="22"/>
        </w:rPr>
        <w:t xml:space="preserve"> </w:t>
      </w:r>
      <w:proofErr w:type="spellStart"/>
      <w:r w:rsidRPr="00695F90">
        <w:rPr>
          <w:sz w:val="22"/>
          <w:szCs w:val="22"/>
        </w:rPr>
        <w:t>darah</w:t>
      </w:r>
      <w:proofErr w:type="spellEnd"/>
      <w:r w:rsidRPr="00695F90">
        <w:rPr>
          <w:sz w:val="22"/>
          <w:szCs w:val="22"/>
        </w:rPr>
        <w:t xml:space="preserve"> </w:t>
      </w:r>
      <w:proofErr w:type="spellStart"/>
      <w:r w:rsidRPr="00695F90">
        <w:rPr>
          <w:sz w:val="22"/>
          <w:szCs w:val="22"/>
        </w:rPr>
        <w:t>bagi</w:t>
      </w:r>
      <w:proofErr w:type="spellEnd"/>
      <w:r w:rsidRPr="00695F90">
        <w:rPr>
          <w:sz w:val="22"/>
          <w:szCs w:val="22"/>
        </w:rPr>
        <w:t xml:space="preserve"> </w:t>
      </w:r>
      <w:proofErr w:type="spellStart"/>
      <w:r w:rsidRPr="00695F90">
        <w:rPr>
          <w:sz w:val="22"/>
          <w:szCs w:val="22"/>
        </w:rPr>
        <w:t>remaja</w:t>
      </w:r>
      <w:proofErr w:type="spellEnd"/>
      <w:r w:rsidRPr="00695F90">
        <w:rPr>
          <w:sz w:val="22"/>
          <w:szCs w:val="22"/>
        </w:rPr>
        <w:t xml:space="preserve">, </w:t>
      </w:r>
      <w:proofErr w:type="spellStart"/>
      <w:r w:rsidRPr="00695F90">
        <w:rPr>
          <w:sz w:val="22"/>
          <w:szCs w:val="22"/>
        </w:rPr>
        <w:t>sedangkan</w:t>
      </w:r>
      <w:proofErr w:type="spellEnd"/>
      <w:r w:rsidRPr="00695F90">
        <w:rPr>
          <w:sz w:val="22"/>
          <w:szCs w:val="22"/>
        </w:rPr>
        <w:t xml:space="preserve"> </w:t>
      </w:r>
      <w:proofErr w:type="spellStart"/>
      <w:r w:rsidRPr="00695F90">
        <w:rPr>
          <w:sz w:val="22"/>
          <w:szCs w:val="22"/>
        </w:rPr>
        <w:t>untuk</w:t>
      </w:r>
      <w:proofErr w:type="spellEnd"/>
      <w:r w:rsidRPr="00695F90">
        <w:rPr>
          <w:sz w:val="22"/>
          <w:szCs w:val="22"/>
        </w:rPr>
        <w:t xml:space="preserve"> </w:t>
      </w:r>
      <w:proofErr w:type="spellStart"/>
      <w:r w:rsidRPr="00695F90">
        <w:rPr>
          <w:sz w:val="22"/>
          <w:szCs w:val="22"/>
        </w:rPr>
        <w:t>pendidikan</w:t>
      </w:r>
      <w:proofErr w:type="spellEnd"/>
      <w:r w:rsidRPr="00695F90">
        <w:rPr>
          <w:sz w:val="22"/>
          <w:szCs w:val="22"/>
        </w:rPr>
        <w:t xml:space="preserve"> </w:t>
      </w:r>
      <w:proofErr w:type="spellStart"/>
      <w:r w:rsidRPr="00695F90">
        <w:rPr>
          <w:sz w:val="22"/>
          <w:szCs w:val="22"/>
        </w:rPr>
        <w:t>kesehatan</w:t>
      </w:r>
      <w:proofErr w:type="spellEnd"/>
      <w:r w:rsidRPr="00695F90">
        <w:rPr>
          <w:sz w:val="22"/>
          <w:szCs w:val="22"/>
        </w:rPr>
        <w:t xml:space="preserve"> </w:t>
      </w:r>
      <w:proofErr w:type="spellStart"/>
      <w:r w:rsidRPr="00695F90">
        <w:rPr>
          <w:sz w:val="22"/>
          <w:szCs w:val="22"/>
        </w:rPr>
        <w:t>terkait</w:t>
      </w:r>
      <w:proofErr w:type="spellEnd"/>
      <w:r w:rsidRPr="00695F90">
        <w:rPr>
          <w:sz w:val="22"/>
          <w:szCs w:val="22"/>
        </w:rPr>
        <w:t xml:space="preserve"> </w:t>
      </w:r>
      <w:proofErr w:type="spellStart"/>
      <w:r w:rsidRPr="00695F90">
        <w:rPr>
          <w:sz w:val="22"/>
          <w:szCs w:val="22"/>
        </w:rPr>
        <w:t>reproduksi</w:t>
      </w:r>
      <w:proofErr w:type="spellEnd"/>
      <w:r w:rsidRPr="00695F90">
        <w:rPr>
          <w:sz w:val="22"/>
          <w:szCs w:val="22"/>
        </w:rPr>
        <w:t xml:space="preserve"> pada </w:t>
      </w:r>
      <w:proofErr w:type="spellStart"/>
      <w:r w:rsidRPr="00695F90">
        <w:rPr>
          <w:sz w:val="22"/>
          <w:szCs w:val="22"/>
        </w:rPr>
        <w:t>remaja</w:t>
      </w:r>
      <w:proofErr w:type="spellEnd"/>
      <w:r w:rsidRPr="00695F90">
        <w:rPr>
          <w:sz w:val="22"/>
          <w:szCs w:val="22"/>
        </w:rPr>
        <w:t xml:space="preserve"> </w:t>
      </w:r>
      <w:proofErr w:type="spellStart"/>
      <w:r w:rsidRPr="00695F90">
        <w:rPr>
          <w:sz w:val="22"/>
          <w:szCs w:val="22"/>
        </w:rPr>
        <w:t>belum</w:t>
      </w:r>
      <w:proofErr w:type="spellEnd"/>
      <w:r w:rsidRPr="00695F90">
        <w:rPr>
          <w:sz w:val="22"/>
          <w:szCs w:val="22"/>
        </w:rPr>
        <w:t xml:space="preserve"> </w:t>
      </w:r>
      <w:proofErr w:type="spellStart"/>
      <w:r w:rsidRPr="00695F90">
        <w:rPr>
          <w:sz w:val="22"/>
          <w:szCs w:val="22"/>
        </w:rPr>
        <w:t>diberikan</w:t>
      </w:r>
      <w:proofErr w:type="spellEnd"/>
      <w:r w:rsidRPr="00695F90">
        <w:rPr>
          <w:sz w:val="22"/>
          <w:szCs w:val="22"/>
        </w:rPr>
        <w:t xml:space="preserve">. </w:t>
      </w:r>
      <w:proofErr w:type="spellStart"/>
      <w:r w:rsidRPr="00695F90">
        <w:rPr>
          <w:sz w:val="22"/>
          <w:szCs w:val="22"/>
        </w:rPr>
        <w:t>Kegiatan</w:t>
      </w:r>
      <w:proofErr w:type="spellEnd"/>
      <w:r w:rsidRPr="00695F90">
        <w:rPr>
          <w:sz w:val="22"/>
          <w:szCs w:val="22"/>
        </w:rPr>
        <w:t xml:space="preserve"> </w:t>
      </w:r>
      <w:proofErr w:type="spellStart"/>
      <w:r w:rsidRPr="00695F90">
        <w:rPr>
          <w:sz w:val="22"/>
          <w:szCs w:val="22"/>
        </w:rPr>
        <w:t>pengabdian</w:t>
      </w:r>
      <w:proofErr w:type="spellEnd"/>
      <w:r w:rsidRPr="00695F90">
        <w:rPr>
          <w:sz w:val="22"/>
          <w:szCs w:val="22"/>
        </w:rPr>
        <w:t xml:space="preserve"> </w:t>
      </w:r>
      <w:proofErr w:type="spellStart"/>
      <w:r w:rsidRPr="00695F90">
        <w:rPr>
          <w:sz w:val="22"/>
          <w:szCs w:val="22"/>
        </w:rPr>
        <w:t>ini</w:t>
      </w:r>
      <w:proofErr w:type="spellEnd"/>
      <w:r w:rsidRPr="00695F90">
        <w:rPr>
          <w:sz w:val="22"/>
          <w:szCs w:val="22"/>
        </w:rPr>
        <w:t xml:space="preserve"> </w:t>
      </w:r>
      <w:proofErr w:type="spellStart"/>
      <w:r w:rsidRPr="00695F90">
        <w:rPr>
          <w:sz w:val="22"/>
          <w:szCs w:val="22"/>
        </w:rPr>
        <w:t>dilakukan</w:t>
      </w:r>
      <w:proofErr w:type="spellEnd"/>
      <w:r w:rsidRPr="00695F90">
        <w:rPr>
          <w:sz w:val="22"/>
          <w:szCs w:val="22"/>
        </w:rPr>
        <w:t xml:space="preserve"> di SMP Pertiwi 1 Kota Jambi, </w:t>
      </w:r>
      <w:proofErr w:type="spellStart"/>
      <w:r w:rsidRPr="00695F90">
        <w:rPr>
          <w:sz w:val="22"/>
          <w:szCs w:val="22"/>
        </w:rPr>
        <w:t>dalam</w:t>
      </w:r>
      <w:proofErr w:type="spellEnd"/>
      <w:r w:rsidRPr="00695F90">
        <w:rPr>
          <w:sz w:val="22"/>
          <w:szCs w:val="22"/>
        </w:rPr>
        <w:t xml:space="preserve"> </w:t>
      </w:r>
      <w:proofErr w:type="spellStart"/>
      <w:r w:rsidRPr="00695F90">
        <w:rPr>
          <w:sz w:val="22"/>
          <w:szCs w:val="22"/>
        </w:rPr>
        <w:t>bentuk</w:t>
      </w:r>
      <w:proofErr w:type="spellEnd"/>
      <w:r w:rsidRPr="00695F90">
        <w:rPr>
          <w:sz w:val="22"/>
          <w:szCs w:val="22"/>
        </w:rPr>
        <w:t xml:space="preserve"> </w:t>
      </w:r>
      <w:proofErr w:type="spellStart"/>
      <w:r w:rsidRPr="00695F90">
        <w:rPr>
          <w:sz w:val="22"/>
          <w:szCs w:val="22"/>
        </w:rPr>
        <w:t>edukasi</w:t>
      </w:r>
      <w:proofErr w:type="spellEnd"/>
      <w:r w:rsidRPr="00695F90">
        <w:rPr>
          <w:sz w:val="22"/>
          <w:szCs w:val="22"/>
        </w:rPr>
        <w:t xml:space="preserve"> </w:t>
      </w:r>
      <w:proofErr w:type="spellStart"/>
      <w:r w:rsidRPr="00695F90">
        <w:rPr>
          <w:sz w:val="22"/>
          <w:szCs w:val="22"/>
        </w:rPr>
        <w:t>kelompok</w:t>
      </w:r>
      <w:proofErr w:type="spellEnd"/>
      <w:r w:rsidRPr="00695F90">
        <w:rPr>
          <w:sz w:val="22"/>
          <w:szCs w:val="22"/>
        </w:rPr>
        <w:t xml:space="preserve">, </w:t>
      </w:r>
      <w:proofErr w:type="spellStart"/>
      <w:r w:rsidRPr="00695F90">
        <w:rPr>
          <w:sz w:val="22"/>
          <w:szCs w:val="22"/>
        </w:rPr>
        <w:t>selama</w:t>
      </w:r>
      <w:proofErr w:type="spellEnd"/>
      <w:r w:rsidRPr="00695F90">
        <w:rPr>
          <w:sz w:val="22"/>
          <w:szCs w:val="22"/>
        </w:rPr>
        <w:t xml:space="preserve"> ± 60 </w:t>
      </w:r>
      <w:proofErr w:type="spellStart"/>
      <w:r w:rsidRPr="00695F90">
        <w:rPr>
          <w:sz w:val="22"/>
          <w:szCs w:val="22"/>
        </w:rPr>
        <w:t>menit</w:t>
      </w:r>
      <w:proofErr w:type="spellEnd"/>
      <w:r w:rsidRPr="00695F90">
        <w:rPr>
          <w:sz w:val="22"/>
          <w:szCs w:val="22"/>
        </w:rPr>
        <w:t xml:space="preserve"> di </w:t>
      </w:r>
      <w:proofErr w:type="spellStart"/>
      <w:r w:rsidRPr="00695F90">
        <w:rPr>
          <w:sz w:val="22"/>
          <w:szCs w:val="22"/>
        </w:rPr>
        <w:t>ruang</w:t>
      </w:r>
      <w:proofErr w:type="spellEnd"/>
      <w:r w:rsidRPr="00695F90">
        <w:rPr>
          <w:sz w:val="22"/>
          <w:szCs w:val="22"/>
        </w:rPr>
        <w:t xml:space="preserve"> </w:t>
      </w:r>
      <w:proofErr w:type="spellStart"/>
      <w:r w:rsidRPr="00695F90">
        <w:rPr>
          <w:sz w:val="22"/>
          <w:szCs w:val="22"/>
        </w:rPr>
        <w:t>kelas</w:t>
      </w:r>
      <w:proofErr w:type="spellEnd"/>
      <w:r w:rsidRPr="00695F90">
        <w:rPr>
          <w:sz w:val="22"/>
          <w:szCs w:val="22"/>
        </w:rPr>
        <w:t>.</w:t>
      </w:r>
      <w:r w:rsidRPr="00695F90">
        <w:rPr>
          <w:color w:val="333333"/>
          <w:sz w:val="22"/>
          <w:szCs w:val="22"/>
          <w:shd w:val="clear" w:color="auto" w:fill="FFFFFF"/>
        </w:rPr>
        <w:t xml:space="preserve"> </w:t>
      </w:r>
      <w:r w:rsidRPr="00695F90">
        <w:rPr>
          <w:color w:val="000000" w:themeColor="text1"/>
          <w:sz w:val="22"/>
          <w:szCs w:val="22"/>
          <w:shd w:val="clear" w:color="auto" w:fill="FFFFFF"/>
        </w:rPr>
        <w:t xml:space="preserve">Metode </w:t>
      </w:r>
      <w:proofErr w:type="spellStart"/>
      <w:r w:rsidRPr="00695F90">
        <w:rPr>
          <w:color w:val="000000" w:themeColor="text1"/>
          <w:sz w:val="22"/>
          <w:szCs w:val="22"/>
          <w:shd w:val="clear" w:color="auto" w:fill="FFFFFF"/>
        </w:rPr>
        <w:t>pelaksanaan</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kegiatan</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dengan</w:t>
      </w:r>
      <w:proofErr w:type="spellEnd"/>
      <w:r w:rsidRPr="00695F90">
        <w:rPr>
          <w:color w:val="000000" w:themeColor="text1"/>
          <w:sz w:val="22"/>
          <w:szCs w:val="22"/>
          <w:shd w:val="clear" w:color="auto" w:fill="FFFFFF"/>
        </w:rPr>
        <w:t xml:space="preserve"> </w:t>
      </w:r>
      <w:r w:rsidRPr="00695F90">
        <w:rPr>
          <w:i/>
          <w:iCs/>
          <w:color w:val="000000" w:themeColor="text1"/>
          <w:sz w:val="22"/>
          <w:szCs w:val="22"/>
          <w:shd w:val="clear" w:color="auto" w:fill="FFFFFF"/>
        </w:rPr>
        <w:t>pre-test</w:t>
      </w:r>
      <w:r w:rsidRPr="00695F90">
        <w:rPr>
          <w:color w:val="000000" w:themeColor="text1"/>
          <w:sz w:val="22"/>
          <w:szCs w:val="22"/>
          <w:shd w:val="clear" w:color="auto" w:fill="FFFFFF"/>
        </w:rPr>
        <w:t xml:space="preserve"> dan </w:t>
      </w:r>
      <w:r w:rsidRPr="00695F90">
        <w:rPr>
          <w:i/>
          <w:iCs/>
          <w:color w:val="000000" w:themeColor="text1"/>
          <w:sz w:val="22"/>
          <w:szCs w:val="22"/>
          <w:shd w:val="clear" w:color="auto" w:fill="FFFFFF"/>
        </w:rPr>
        <w:t>post-test</w:t>
      </w:r>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melalui</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kuisioner</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ceramah</w:t>
      </w:r>
      <w:proofErr w:type="spellEnd"/>
      <w:r w:rsidRPr="00695F90">
        <w:rPr>
          <w:color w:val="000000" w:themeColor="text1"/>
          <w:sz w:val="22"/>
          <w:szCs w:val="22"/>
          <w:shd w:val="clear" w:color="auto" w:fill="FFFFFF"/>
        </w:rPr>
        <w:t xml:space="preserve"> dan </w:t>
      </w:r>
      <w:proofErr w:type="spellStart"/>
      <w:r w:rsidRPr="00695F90">
        <w:rPr>
          <w:color w:val="000000" w:themeColor="text1"/>
          <w:sz w:val="22"/>
          <w:szCs w:val="22"/>
          <w:shd w:val="clear" w:color="auto" w:fill="FFFFFF"/>
        </w:rPr>
        <w:t>diskusi</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Kegiatan</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ini</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bertujuan</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untuk</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meningkatkan</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pengetahuan</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remaja</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putri</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tentang</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kesehatan</w:t>
      </w:r>
      <w:proofErr w:type="spellEnd"/>
      <w:r w:rsidRPr="00695F90">
        <w:rPr>
          <w:color w:val="000000" w:themeColor="text1"/>
          <w:sz w:val="22"/>
          <w:szCs w:val="22"/>
          <w:shd w:val="clear" w:color="auto" w:fill="FFFFFF"/>
        </w:rPr>
        <w:t xml:space="preserve"> </w:t>
      </w:r>
      <w:proofErr w:type="spellStart"/>
      <w:r w:rsidRPr="00695F90">
        <w:rPr>
          <w:color w:val="000000" w:themeColor="text1"/>
          <w:sz w:val="22"/>
          <w:szCs w:val="22"/>
          <w:shd w:val="clear" w:color="auto" w:fill="FFFFFF"/>
        </w:rPr>
        <w:t>reproduksi</w:t>
      </w:r>
      <w:proofErr w:type="spellEnd"/>
      <w:r w:rsidRPr="00695F90">
        <w:rPr>
          <w:color w:val="000000" w:themeColor="text1"/>
          <w:sz w:val="22"/>
          <w:szCs w:val="22"/>
          <w:shd w:val="clear" w:color="auto" w:fill="FFFFFF"/>
        </w:rPr>
        <w:t xml:space="preserve">. </w:t>
      </w:r>
      <w:proofErr w:type="spellStart"/>
      <w:r w:rsidRPr="00695F90">
        <w:rPr>
          <w:color w:val="333333"/>
          <w:sz w:val="22"/>
          <w:szCs w:val="22"/>
          <w:shd w:val="clear" w:color="auto" w:fill="FFFFFF"/>
        </w:rPr>
        <w:t>Sasaran</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kegiatan</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Pengabdian</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masyarakat</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ini</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adalah</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remaja</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putri</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kelas</w:t>
      </w:r>
      <w:proofErr w:type="spellEnd"/>
      <w:r w:rsidRPr="00695F90">
        <w:rPr>
          <w:color w:val="333333"/>
          <w:sz w:val="22"/>
          <w:szCs w:val="22"/>
          <w:shd w:val="clear" w:color="auto" w:fill="FFFFFF"/>
        </w:rPr>
        <w:t xml:space="preserve"> 7 (20 </w:t>
      </w:r>
      <w:proofErr w:type="spellStart"/>
      <w:r w:rsidRPr="00695F90">
        <w:rPr>
          <w:color w:val="333333"/>
          <w:sz w:val="22"/>
          <w:szCs w:val="22"/>
          <w:shd w:val="clear" w:color="auto" w:fill="FFFFFF"/>
        </w:rPr>
        <w:t>siswi</w:t>
      </w:r>
      <w:proofErr w:type="spellEnd"/>
      <w:r w:rsidRPr="00695F90">
        <w:rPr>
          <w:color w:val="333333"/>
          <w:sz w:val="22"/>
          <w:szCs w:val="22"/>
          <w:shd w:val="clear" w:color="auto" w:fill="FFFFFF"/>
        </w:rPr>
        <w:t xml:space="preserve">) </w:t>
      </w:r>
      <w:proofErr w:type="spellStart"/>
      <w:r w:rsidRPr="00695F90">
        <w:rPr>
          <w:color w:val="333333"/>
          <w:sz w:val="22"/>
          <w:szCs w:val="22"/>
          <w:shd w:val="clear" w:color="auto" w:fill="FFFFFF"/>
        </w:rPr>
        <w:t>menggunakan</w:t>
      </w:r>
      <w:proofErr w:type="spellEnd"/>
      <w:r w:rsidRPr="00695F90">
        <w:rPr>
          <w:color w:val="333333"/>
          <w:sz w:val="22"/>
          <w:szCs w:val="22"/>
          <w:shd w:val="clear" w:color="auto" w:fill="FFFFFF"/>
        </w:rPr>
        <w:t xml:space="preserve"> media leaflet. </w:t>
      </w:r>
      <w:proofErr w:type="gramStart"/>
      <w:r w:rsidRPr="00695F90">
        <w:rPr>
          <w:sz w:val="22"/>
          <w:szCs w:val="22"/>
        </w:rPr>
        <w:t xml:space="preserve">Hasil </w:t>
      </w:r>
      <w:r w:rsidRPr="00695F90">
        <w:rPr>
          <w:spacing w:val="-57"/>
          <w:sz w:val="22"/>
          <w:szCs w:val="22"/>
        </w:rPr>
        <w:t xml:space="preserve"> </w:t>
      </w:r>
      <w:proofErr w:type="spellStart"/>
      <w:r w:rsidRPr="00695F90">
        <w:rPr>
          <w:sz w:val="22"/>
          <w:szCs w:val="22"/>
        </w:rPr>
        <w:t>evaluasi</w:t>
      </w:r>
      <w:proofErr w:type="spellEnd"/>
      <w:proofErr w:type="gramEnd"/>
      <w:r w:rsidRPr="00695F90">
        <w:rPr>
          <w:sz w:val="22"/>
          <w:szCs w:val="22"/>
        </w:rPr>
        <w:t xml:space="preserve"> </w:t>
      </w:r>
      <w:proofErr w:type="spellStart"/>
      <w:r w:rsidRPr="00695F90">
        <w:rPr>
          <w:sz w:val="22"/>
          <w:szCs w:val="22"/>
        </w:rPr>
        <w:t>selama</w:t>
      </w:r>
      <w:proofErr w:type="spellEnd"/>
      <w:r w:rsidRPr="00695F90">
        <w:rPr>
          <w:sz w:val="22"/>
          <w:szCs w:val="22"/>
        </w:rPr>
        <w:t xml:space="preserve"> proses </w:t>
      </w:r>
      <w:proofErr w:type="spellStart"/>
      <w:r w:rsidRPr="00695F90">
        <w:rPr>
          <w:sz w:val="22"/>
          <w:szCs w:val="22"/>
        </w:rPr>
        <w:t>edukasi</w:t>
      </w:r>
      <w:proofErr w:type="spellEnd"/>
      <w:r w:rsidRPr="00695F90">
        <w:rPr>
          <w:sz w:val="22"/>
          <w:szCs w:val="22"/>
        </w:rPr>
        <w:t xml:space="preserve"> </w:t>
      </w:r>
      <w:proofErr w:type="spellStart"/>
      <w:r w:rsidRPr="00695F90">
        <w:rPr>
          <w:sz w:val="22"/>
          <w:szCs w:val="22"/>
        </w:rPr>
        <w:t>berlangsung</w:t>
      </w:r>
      <w:proofErr w:type="spellEnd"/>
      <w:r w:rsidRPr="00695F90">
        <w:rPr>
          <w:sz w:val="22"/>
          <w:szCs w:val="22"/>
        </w:rPr>
        <w:t xml:space="preserve">, </w:t>
      </w:r>
      <w:proofErr w:type="spellStart"/>
      <w:r w:rsidRPr="00695F90">
        <w:rPr>
          <w:sz w:val="22"/>
          <w:szCs w:val="22"/>
        </w:rPr>
        <w:t>peserta</w:t>
      </w:r>
      <w:proofErr w:type="spellEnd"/>
      <w:r w:rsidRPr="00695F90">
        <w:rPr>
          <w:sz w:val="22"/>
          <w:szCs w:val="22"/>
        </w:rPr>
        <w:t xml:space="preserve"> </w:t>
      </w:r>
      <w:proofErr w:type="spellStart"/>
      <w:r w:rsidRPr="00695F90">
        <w:rPr>
          <w:sz w:val="22"/>
          <w:szCs w:val="22"/>
        </w:rPr>
        <w:t>tampak</w:t>
      </w:r>
      <w:proofErr w:type="spellEnd"/>
      <w:r w:rsidRPr="00695F90">
        <w:rPr>
          <w:sz w:val="22"/>
          <w:szCs w:val="22"/>
        </w:rPr>
        <w:t xml:space="preserve"> </w:t>
      </w:r>
      <w:proofErr w:type="spellStart"/>
      <w:r w:rsidRPr="00695F90">
        <w:rPr>
          <w:sz w:val="22"/>
          <w:szCs w:val="22"/>
        </w:rPr>
        <w:t>antusias</w:t>
      </w:r>
      <w:proofErr w:type="spellEnd"/>
      <w:r w:rsidRPr="00695F90">
        <w:rPr>
          <w:sz w:val="22"/>
          <w:szCs w:val="22"/>
        </w:rPr>
        <w:t xml:space="preserve"> </w:t>
      </w:r>
      <w:proofErr w:type="spellStart"/>
      <w:r w:rsidRPr="00695F90">
        <w:rPr>
          <w:sz w:val="22"/>
          <w:szCs w:val="22"/>
        </w:rPr>
        <w:t>terhadap</w:t>
      </w:r>
      <w:proofErr w:type="spellEnd"/>
      <w:r w:rsidRPr="00695F90">
        <w:rPr>
          <w:spacing w:val="1"/>
          <w:sz w:val="22"/>
          <w:szCs w:val="22"/>
        </w:rPr>
        <w:t xml:space="preserve"> </w:t>
      </w:r>
      <w:proofErr w:type="spellStart"/>
      <w:r w:rsidRPr="00695F90">
        <w:rPr>
          <w:sz w:val="22"/>
          <w:szCs w:val="22"/>
        </w:rPr>
        <w:t>materi</w:t>
      </w:r>
      <w:proofErr w:type="spellEnd"/>
      <w:r w:rsidRPr="00695F90">
        <w:rPr>
          <w:spacing w:val="-12"/>
          <w:sz w:val="22"/>
          <w:szCs w:val="22"/>
        </w:rPr>
        <w:t xml:space="preserve"> </w:t>
      </w:r>
      <w:proofErr w:type="spellStart"/>
      <w:r w:rsidRPr="00695F90">
        <w:rPr>
          <w:sz w:val="22"/>
          <w:szCs w:val="22"/>
        </w:rPr>
        <w:t>penyuluhan</w:t>
      </w:r>
      <w:proofErr w:type="spellEnd"/>
      <w:r w:rsidRPr="00695F90">
        <w:rPr>
          <w:sz w:val="22"/>
          <w:szCs w:val="22"/>
        </w:rPr>
        <w:t>,</w:t>
      </w:r>
      <w:r w:rsidRPr="00695F90">
        <w:rPr>
          <w:spacing w:val="-12"/>
          <w:sz w:val="22"/>
          <w:szCs w:val="22"/>
        </w:rPr>
        <w:t xml:space="preserve"> </w:t>
      </w:r>
      <w:proofErr w:type="spellStart"/>
      <w:r w:rsidRPr="00695F90">
        <w:rPr>
          <w:sz w:val="22"/>
          <w:szCs w:val="22"/>
        </w:rPr>
        <w:t>peserta</w:t>
      </w:r>
      <w:proofErr w:type="spellEnd"/>
      <w:r w:rsidRPr="00695F90">
        <w:rPr>
          <w:spacing w:val="-12"/>
          <w:sz w:val="22"/>
          <w:szCs w:val="22"/>
        </w:rPr>
        <w:t xml:space="preserve"> </w:t>
      </w:r>
      <w:proofErr w:type="spellStart"/>
      <w:r w:rsidRPr="00695F90">
        <w:rPr>
          <w:sz w:val="22"/>
          <w:szCs w:val="22"/>
        </w:rPr>
        <w:t>mendengarkan</w:t>
      </w:r>
      <w:proofErr w:type="spellEnd"/>
      <w:r w:rsidRPr="00695F90">
        <w:rPr>
          <w:spacing w:val="-12"/>
          <w:sz w:val="22"/>
          <w:szCs w:val="22"/>
        </w:rPr>
        <w:t xml:space="preserve"> </w:t>
      </w:r>
      <w:proofErr w:type="spellStart"/>
      <w:r w:rsidRPr="00695F90">
        <w:rPr>
          <w:sz w:val="22"/>
          <w:szCs w:val="22"/>
        </w:rPr>
        <w:t>penyuluhan</w:t>
      </w:r>
      <w:proofErr w:type="spellEnd"/>
      <w:r w:rsidRPr="00695F90">
        <w:rPr>
          <w:spacing w:val="-11"/>
          <w:sz w:val="22"/>
          <w:szCs w:val="22"/>
        </w:rPr>
        <w:t xml:space="preserve"> </w:t>
      </w:r>
      <w:proofErr w:type="spellStart"/>
      <w:r w:rsidRPr="00695F90">
        <w:rPr>
          <w:sz w:val="22"/>
          <w:szCs w:val="22"/>
        </w:rPr>
        <w:t>dengan</w:t>
      </w:r>
      <w:proofErr w:type="spellEnd"/>
      <w:r w:rsidRPr="00695F90">
        <w:rPr>
          <w:spacing w:val="-11"/>
          <w:sz w:val="22"/>
          <w:szCs w:val="22"/>
        </w:rPr>
        <w:t xml:space="preserve"> </w:t>
      </w:r>
      <w:proofErr w:type="spellStart"/>
      <w:r w:rsidRPr="00695F90">
        <w:rPr>
          <w:sz w:val="22"/>
          <w:szCs w:val="22"/>
        </w:rPr>
        <w:t>seksama</w:t>
      </w:r>
      <w:proofErr w:type="spellEnd"/>
      <w:r w:rsidRPr="00695F90">
        <w:rPr>
          <w:spacing w:val="-13"/>
          <w:sz w:val="22"/>
          <w:szCs w:val="22"/>
        </w:rPr>
        <w:t xml:space="preserve"> </w:t>
      </w:r>
      <w:r w:rsidRPr="00695F90">
        <w:rPr>
          <w:sz w:val="22"/>
          <w:szCs w:val="22"/>
        </w:rPr>
        <w:t>dan</w:t>
      </w:r>
      <w:r w:rsidRPr="00695F90">
        <w:rPr>
          <w:spacing w:val="-11"/>
          <w:sz w:val="22"/>
          <w:szCs w:val="22"/>
        </w:rPr>
        <w:t xml:space="preserve"> </w:t>
      </w:r>
      <w:proofErr w:type="spellStart"/>
      <w:r w:rsidRPr="00695F90">
        <w:rPr>
          <w:sz w:val="22"/>
          <w:szCs w:val="22"/>
        </w:rPr>
        <w:t>peserta</w:t>
      </w:r>
      <w:proofErr w:type="spellEnd"/>
      <w:r w:rsidRPr="00695F90">
        <w:rPr>
          <w:spacing w:val="-58"/>
          <w:sz w:val="22"/>
          <w:szCs w:val="22"/>
        </w:rPr>
        <w:t xml:space="preserve"> </w:t>
      </w:r>
      <w:proofErr w:type="spellStart"/>
      <w:r w:rsidRPr="00695F90">
        <w:rPr>
          <w:sz w:val="22"/>
          <w:szCs w:val="22"/>
        </w:rPr>
        <w:t>mengajukan</w:t>
      </w:r>
      <w:proofErr w:type="spellEnd"/>
      <w:r w:rsidRPr="00695F90">
        <w:rPr>
          <w:sz w:val="22"/>
          <w:szCs w:val="22"/>
        </w:rPr>
        <w:t xml:space="preserve"> </w:t>
      </w:r>
      <w:proofErr w:type="spellStart"/>
      <w:r w:rsidRPr="00695F90">
        <w:rPr>
          <w:sz w:val="22"/>
          <w:szCs w:val="22"/>
        </w:rPr>
        <w:t>pertanyaan</w:t>
      </w:r>
      <w:proofErr w:type="spellEnd"/>
      <w:r w:rsidRPr="00695F90">
        <w:rPr>
          <w:sz w:val="22"/>
          <w:szCs w:val="22"/>
        </w:rPr>
        <w:t xml:space="preserve"> </w:t>
      </w:r>
      <w:proofErr w:type="spellStart"/>
      <w:r w:rsidRPr="00695F90">
        <w:rPr>
          <w:sz w:val="22"/>
          <w:szCs w:val="22"/>
        </w:rPr>
        <w:t>terkait</w:t>
      </w:r>
      <w:proofErr w:type="spellEnd"/>
      <w:r w:rsidRPr="00695F90">
        <w:rPr>
          <w:sz w:val="22"/>
          <w:szCs w:val="22"/>
        </w:rPr>
        <w:t xml:space="preserve"> </w:t>
      </w:r>
      <w:proofErr w:type="spellStart"/>
      <w:r w:rsidRPr="00695F90">
        <w:rPr>
          <w:sz w:val="22"/>
          <w:szCs w:val="22"/>
        </w:rPr>
        <w:t>materi</w:t>
      </w:r>
      <w:proofErr w:type="spellEnd"/>
      <w:r w:rsidRPr="00695F90">
        <w:rPr>
          <w:sz w:val="22"/>
          <w:szCs w:val="22"/>
        </w:rPr>
        <w:t xml:space="preserve"> yang </w:t>
      </w:r>
      <w:proofErr w:type="spellStart"/>
      <w:r w:rsidRPr="00695F90">
        <w:rPr>
          <w:sz w:val="22"/>
          <w:szCs w:val="22"/>
        </w:rPr>
        <w:t>kurang</w:t>
      </w:r>
      <w:proofErr w:type="spellEnd"/>
      <w:r w:rsidRPr="00695F90">
        <w:rPr>
          <w:sz w:val="22"/>
          <w:szCs w:val="22"/>
        </w:rPr>
        <w:t xml:space="preserve"> </w:t>
      </w:r>
      <w:proofErr w:type="spellStart"/>
      <w:r w:rsidRPr="00695F90">
        <w:rPr>
          <w:sz w:val="22"/>
          <w:szCs w:val="22"/>
        </w:rPr>
        <w:t>jelas</w:t>
      </w:r>
      <w:proofErr w:type="spellEnd"/>
      <w:r w:rsidRPr="00695F90">
        <w:rPr>
          <w:sz w:val="22"/>
          <w:szCs w:val="22"/>
        </w:rPr>
        <w:t xml:space="preserve">. Hasil </w:t>
      </w:r>
      <w:proofErr w:type="spellStart"/>
      <w:r w:rsidRPr="00695F90">
        <w:rPr>
          <w:sz w:val="22"/>
          <w:szCs w:val="22"/>
        </w:rPr>
        <w:t>analisis</w:t>
      </w:r>
      <w:proofErr w:type="spellEnd"/>
      <w:r w:rsidRPr="00695F90">
        <w:rPr>
          <w:sz w:val="22"/>
          <w:szCs w:val="22"/>
        </w:rPr>
        <w:t xml:space="preserve"> </w:t>
      </w:r>
      <w:proofErr w:type="spellStart"/>
      <w:r w:rsidRPr="00695F90">
        <w:rPr>
          <w:sz w:val="22"/>
          <w:szCs w:val="22"/>
        </w:rPr>
        <w:t>kuesioner</w:t>
      </w:r>
      <w:proofErr w:type="spellEnd"/>
      <w:r w:rsidRPr="00695F90">
        <w:rPr>
          <w:spacing w:val="1"/>
          <w:sz w:val="22"/>
          <w:szCs w:val="22"/>
        </w:rPr>
        <w:t xml:space="preserve"> </w:t>
      </w:r>
      <w:proofErr w:type="spellStart"/>
      <w:r w:rsidRPr="00695F90">
        <w:rPr>
          <w:i/>
          <w:spacing w:val="-1"/>
          <w:sz w:val="22"/>
          <w:szCs w:val="22"/>
        </w:rPr>
        <w:t>pre</w:t>
      </w:r>
      <w:r w:rsidRPr="00695F90">
        <w:rPr>
          <w:i/>
          <w:spacing w:val="-16"/>
          <w:sz w:val="22"/>
          <w:szCs w:val="22"/>
        </w:rPr>
        <w:t xml:space="preserve"> </w:t>
      </w:r>
      <w:proofErr w:type="gramStart"/>
      <w:r w:rsidRPr="00695F90">
        <w:rPr>
          <w:i/>
          <w:spacing w:val="-16"/>
          <w:sz w:val="22"/>
          <w:szCs w:val="22"/>
        </w:rPr>
        <w:t>test</w:t>
      </w:r>
      <w:proofErr w:type="spellEnd"/>
      <w:r w:rsidRPr="00695F90">
        <w:rPr>
          <w:i/>
          <w:spacing w:val="-16"/>
          <w:sz w:val="22"/>
          <w:szCs w:val="22"/>
        </w:rPr>
        <w:t xml:space="preserve">  </w:t>
      </w:r>
      <w:r w:rsidRPr="00695F90">
        <w:rPr>
          <w:spacing w:val="-1"/>
          <w:sz w:val="22"/>
          <w:szCs w:val="22"/>
        </w:rPr>
        <w:t>dan</w:t>
      </w:r>
      <w:proofErr w:type="gramEnd"/>
      <w:r w:rsidRPr="00695F90">
        <w:rPr>
          <w:spacing w:val="-15"/>
          <w:sz w:val="22"/>
          <w:szCs w:val="22"/>
        </w:rPr>
        <w:t xml:space="preserve"> </w:t>
      </w:r>
      <w:proofErr w:type="spellStart"/>
      <w:r w:rsidRPr="00695F90">
        <w:rPr>
          <w:i/>
          <w:spacing w:val="-1"/>
          <w:sz w:val="22"/>
          <w:szCs w:val="22"/>
        </w:rPr>
        <w:t>post</w:t>
      </w:r>
      <w:r w:rsidRPr="00695F90">
        <w:rPr>
          <w:i/>
          <w:spacing w:val="-14"/>
          <w:sz w:val="22"/>
          <w:szCs w:val="22"/>
        </w:rPr>
        <w:t xml:space="preserve"> </w:t>
      </w:r>
      <w:r w:rsidRPr="00695F90">
        <w:rPr>
          <w:i/>
          <w:sz w:val="22"/>
          <w:szCs w:val="22"/>
        </w:rPr>
        <w:t>test</w:t>
      </w:r>
      <w:proofErr w:type="spellEnd"/>
      <w:r w:rsidRPr="00695F90">
        <w:rPr>
          <w:i/>
          <w:spacing w:val="-14"/>
          <w:sz w:val="22"/>
          <w:szCs w:val="22"/>
        </w:rPr>
        <w:t xml:space="preserve">  </w:t>
      </w:r>
      <w:r w:rsidRPr="00695F90">
        <w:rPr>
          <w:sz w:val="22"/>
          <w:szCs w:val="22"/>
        </w:rPr>
        <w:t>pada</w:t>
      </w:r>
      <w:r w:rsidRPr="00695F90">
        <w:rPr>
          <w:spacing w:val="-16"/>
          <w:sz w:val="22"/>
          <w:szCs w:val="22"/>
        </w:rPr>
        <w:t xml:space="preserve"> </w:t>
      </w:r>
      <w:r w:rsidRPr="00695F90">
        <w:rPr>
          <w:sz w:val="22"/>
          <w:szCs w:val="22"/>
        </w:rPr>
        <w:t>20</w:t>
      </w:r>
      <w:r w:rsidRPr="00695F90">
        <w:rPr>
          <w:spacing w:val="-12"/>
          <w:sz w:val="22"/>
          <w:szCs w:val="22"/>
        </w:rPr>
        <w:t xml:space="preserve"> </w:t>
      </w:r>
      <w:r w:rsidRPr="00695F90">
        <w:rPr>
          <w:sz w:val="22"/>
          <w:szCs w:val="22"/>
        </w:rPr>
        <w:t>orang</w:t>
      </w:r>
      <w:r w:rsidRPr="00695F90">
        <w:rPr>
          <w:spacing w:val="-16"/>
          <w:sz w:val="22"/>
          <w:szCs w:val="22"/>
        </w:rPr>
        <w:t xml:space="preserve"> </w:t>
      </w:r>
      <w:proofErr w:type="spellStart"/>
      <w:r w:rsidRPr="00695F90">
        <w:rPr>
          <w:sz w:val="22"/>
          <w:szCs w:val="22"/>
        </w:rPr>
        <w:t>peserta</w:t>
      </w:r>
      <w:proofErr w:type="spellEnd"/>
      <w:r w:rsidRPr="00695F90">
        <w:rPr>
          <w:sz w:val="22"/>
          <w:szCs w:val="22"/>
        </w:rPr>
        <w:t>,</w:t>
      </w:r>
      <w:r w:rsidRPr="00695F90">
        <w:rPr>
          <w:spacing w:val="-15"/>
          <w:sz w:val="22"/>
          <w:szCs w:val="22"/>
        </w:rPr>
        <w:t xml:space="preserve"> </w:t>
      </w:r>
      <w:proofErr w:type="spellStart"/>
      <w:r w:rsidRPr="00695F90">
        <w:rPr>
          <w:sz w:val="22"/>
          <w:szCs w:val="22"/>
        </w:rPr>
        <w:t>terdapat</w:t>
      </w:r>
      <w:proofErr w:type="spellEnd"/>
      <w:r w:rsidRPr="00695F90">
        <w:rPr>
          <w:spacing w:val="-14"/>
          <w:sz w:val="22"/>
          <w:szCs w:val="22"/>
        </w:rPr>
        <w:t xml:space="preserve"> </w:t>
      </w:r>
      <w:proofErr w:type="spellStart"/>
      <w:r w:rsidRPr="00695F90">
        <w:rPr>
          <w:sz w:val="22"/>
          <w:szCs w:val="22"/>
        </w:rPr>
        <w:t>peningkatan</w:t>
      </w:r>
      <w:proofErr w:type="spellEnd"/>
      <w:r w:rsidRPr="00695F90">
        <w:rPr>
          <w:spacing w:val="-15"/>
          <w:sz w:val="22"/>
          <w:szCs w:val="22"/>
        </w:rPr>
        <w:t xml:space="preserve"> </w:t>
      </w:r>
      <w:proofErr w:type="spellStart"/>
      <w:r w:rsidRPr="00695F90">
        <w:rPr>
          <w:sz w:val="22"/>
          <w:szCs w:val="22"/>
        </w:rPr>
        <w:t>pengetahuan</w:t>
      </w:r>
      <w:proofErr w:type="spellEnd"/>
      <w:r w:rsidRPr="00695F90">
        <w:rPr>
          <w:spacing w:val="-12"/>
          <w:sz w:val="22"/>
          <w:szCs w:val="22"/>
        </w:rPr>
        <w:t xml:space="preserve"> </w:t>
      </w:r>
      <w:proofErr w:type="spellStart"/>
      <w:r w:rsidRPr="00695F90">
        <w:rPr>
          <w:sz w:val="22"/>
          <w:szCs w:val="22"/>
        </w:rPr>
        <w:t>dari</w:t>
      </w:r>
      <w:proofErr w:type="spellEnd"/>
      <w:r w:rsidRPr="00695F90">
        <w:rPr>
          <w:sz w:val="22"/>
          <w:szCs w:val="22"/>
        </w:rPr>
        <w:t xml:space="preserve"> </w:t>
      </w:r>
      <w:proofErr w:type="spellStart"/>
      <w:r w:rsidRPr="00695F90">
        <w:rPr>
          <w:sz w:val="22"/>
          <w:szCs w:val="22"/>
        </w:rPr>
        <w:t>sebelum</w:t>
      </w:r>
      <w:proofErr w:type="spellEnd"/>
      <w:r w:rsidRPr="00695F90">
        <w:rPr>
          <w:sz w:val="22"/>
          <w:szCs w:val="22"/>
        </w:rPr>
        <w:t xml:space="preserve"> </w:t>
      </w:r>
      <w:proofErr w:type="spellStart"/>
      <w:r w:rsidRPr="00695F90">
        <w:rPr>
          <w:sz w:val="22"/>
          <w:szCs w:val="22"/>
        </w:rPr>
        <w:t>kegiatan</w:t>
      </w:r>
      <w:proofErr w:type="spellEnd"/>
      <w:r w:rsidRPr="00695F90">
        <w:rPr>
          <w:sz w:val="22"/>
          <w:szCs w:val="22"/>
        </w:rPr>
        <w:t xml:space="preserve"> </w:t>
      </w:r>
      <w:proofErr w:type="spellStart"/>
      <w:r w:rsidRPr="00695F90">
        <w:rPr>
          <w:sz w:val="22"/>
          <w:szCs w:val="22"/>
        </w:rPr>
        <w:t>edukasi</w:t>
      </w:r>
      <w:proofErr w:type="spellEnd"/>
      <w:r w:rsidRPr="00695F90">
        <w:rPr>
          <w:sz w:val="22"/>
          <w:szCs w:val="22"/>
        </w:rPr>
        <w:t xml:space="preserve"> </w:t>
      </w:r>
      <w:proofErr w:type="spellStart"/>
      <w:r w:rsidRPr="00695F90">
        <w:rPr>
          <w:sz w:val="22"/>
          <w:szCs w:val="22"/>
        </w:rPr>
        <w:t>yaitu</w:t>
      </w:r>
      <w:proofErr w:type="spellEnd"/>
      <w:r w:rsidRPr="00695F90">
        <w:rPr>
          <w:sz w:val="22"/>
          <w:szCs w:val="22"/>
        </w:rPr>
        <w:t xml:space="preserve"> </w:t>
      </w:r>
      <w:proofErr w:type="spellStart"/>
      <w:r w:rsidRPr="00695F90">
        <w:rPr>
          <w:sz w:val="22"/>
          <w:szCs w:val="22"/>
        </w:rPr>
        <w:t>sebesar</w:t>
      </w:r>
      <w:proofErr w:type="spellEnd"/>
      <w:r w:rsidRPr="00695F90">
        <w:rPr>
          <w:sz w:val="22"/>
          <w:szCs w:val="22"/>
        </w:rPr>
        <w:t xml:space="preserve"> 47 % dan </w:t>
      </w:r>
      <w:proofErr w:type="spellStart"/>
      <w:r w:rsidRPr="00695F90">
        <w:rPr>
          <w:sz w:val="22"/>
          <w:szCs w:val="22"/>
        </w:rPr>
        <w:t>setelah</w:t>
      </w:r>
      <w:proofErr w:type="spellEnd"/>
      <w:r w:rsidRPr="00695F90">
        <w:rPr>
          <w:sz w:val="22"/>
          <w:szCs w:val="22"/>
        </w:rPr>
        <w:t xml:space="preserve"> </w:t>
      </w:r>
      <w:proofErr w:type="spellStart"/>
      <w:r w:rsidRPr="00695F90">
        <w:rPr>
          <w:sz w:val="22"/>
          <w:szCs w:val="22"/>
        </w:rPr>
        <w:t>kegiatan</w:t>
      </w:r>
      <w:proofErr w:type="spellEnd"/>
      <w:r w:rsidRPr="00695F90">
        <w:rPr>
          <w:sz w:val="22"/>
          <w:szCs w:val="22"/>
        </w:rPr>
        <w:t xml:space="preserve"> </w:t>
      </w:r>
      <w:proofErr w:type="spellStart"/>
      <w:r w:rsidRPr="00695F90">
        <w:rPr>
          <w:sz w:val="22"/>
          <w:szCs w:val="22"/>
        </w:rPr>
        <w:t>edukasi</w:t>
      </w:r>
      <w:proofErr w:type="spellEnd"/>
      <w:r w:rsidRPr="00695F90">
        <w:rPr>
          <w:sz w:val="22"/>
          <w:szCs w:val="22"/>
        </w:rPr>
        <w:t xml:space="preserve"> </w:t>
      </w:r>
      <w:proofErr w:type="spellStart"/>
      <w:r w:rsidRPr="00695F90">
        <w:rPr>
          <w:sz w:val="22"/>
          <w:szCs w:val="22"/>
        </w:rPr>
        <w:t>menjadi</w:t>
      </w:r>
      <w:proofErr w:type="spellEnd"/>
      <w:r w:rsidRPr="00695F90">
        <w:rPr>
          <w:sz w:val="22"/>
          <w:szCs w:val="22"/>
        </w:rPr>
        <w:t xml:space="preserve"> 87 %. </w:t>
      </w:r>
    </w:p>
    <w:p w14:paraId="21438B7C" w14:textId="77777777" w:rsidR="003904C9" w:rsidRPr="00695F90" w:rsidRDefault="003904C9" w:rsidP="003904C9">
      <w:pPr>
        <w:pStyle w:val="ListParagraph"/>
        <w:spacing w:after="0"/>
        <w:ind w:left="0" w:right="252"/>
        <w:jc w:val="both"/>
        <w:rPr>
          <w:rFonts w:ascii="Times New Roman" w:hAnsi="Times New Roman" w:cs="Times New Roman"/>
        </w:rPr>
      </w:pPr>
    </w:p>
    <w:p w14:paraId="374ADC5B" w14:textId="77777777" w:rsidR="003904C9" w:rsidRDefault="003904C9" w:rsidP="003904C9">
      <w:pPr>
        <w:pStyle w:val="ListParagraph"/>
        <w:spacing w:after="0"/>
        <w:ind w:left="0" w:right="252"/>
        <w:jc w:val="both"/>
        <w:rPr>
          <w:rFonts w:ascii="Times New Roman" w:hAnsi="Times New Roman" w:cs="Times New Roman"/>
        </w:rPr>
      </w:pPr>
      <w:r w:rsidRPr="00695F90">
        <w:rPr>
          <w:rFonts w:ascii="Times New Roman" w:hAnsi="Times New Roman" w:cs="Times New Roman"/>
        </w:rPr>
        <w:t xml:space="preserve">Kata </w:t>
      </w:r>
      <w:proofErr w:type="spellStart"/>
      <w:r w:rsidRPr="00695F90">
        <w:rPr>
          <w:rFonts w:ascii="Times New Roman" w:hAnsi="Times New Roman" w:cs="Times New Roman"/>
        </w:rPr>
        <w:t>Kunci</w:t>
      </w:r>
      <w:proofErr w:type="spellEnd"/>
      <w:r w:rsidRPr="00695F90">
        <w:rPr>
          <w:rFonts w:ascii="Times New Roman" w:hAnsi="Times New Roman" w:cs="Times New Roman"/>
        </w:rPr>
        <w:t xml:space="preserve">: </w:t>
      </w:r>
      <w:proofErr w:type="spellStart"/>
      <w:r w:rsidRPr="00695F90">
        <w:rPr>
          <w:rFonts w:ascii="Times New Roman" w:hAnsi="Times New Roman" w:cs="Times New Roman"/>
        </w:rPr>
        <w:t>kesehatan</w:t>
      </w:r>
      <w:proofErr w:type="spellEnd"/>
      <w:r w:rsidRPr="00695F90">
        <w:rPr>
          <w:rFonts w:ascii="Times New Roman" w:hAnsi="Times New Roman" w:cs="Times New Roman"/>
        </w:rPr>
        <w:t xml:space="preserve"> </w:t>
      </w:r>
      <w:proofErr w:type="spellStart"/>
      <w:r w:rsidRPr="00695F90">
        <w:rPr>
          <w:rFonts w:ascii="Times New Roman" w:hAnsi="Times New Roman" w:cs="Times New Roman"/>
        </w:rPr>
        <w:t>reproduksi</w:t>
      </w:r>
      <w:proofErr w:type="spellEnd"/>
      <w:r w:rsidRPr="00695F90">
        <w:rPr>
          <w:rFonts w:ascii="Times New Roman" w:hAnsi="Times New Roman" w:cs="Times New Roman"/>
        </w:rPr>
        <w:t xml:space="preserve">, </w:t>
      </w:r>
      <w:proofErr w:type="spellStart"/>
      <w:r w:rsidRPr="00695F90">
        <w:rPr>
          <w:rFonts w:ascii="Times New Roman" w:hAnsi="Times New Roman" w:cs="Times New Roman"/>
        </w:rPr>
        <w:t>pengetahuan</w:t>
      </w:r>
      <w:proofErr w:type="spellEnd"/>
      <w:r w:rsidRPr="00695F90">
        <w:rPr>
          <w:rFonts w:ascii="Times New Roman" w:hAnsi="Times New Roman" w:cs="Times New Roman"/>
        </w:rPr>
        <w:t xml:space="preserve">, </w:t>
      </w:r>
      <w:proofErr w:type="spellStart"/>
      <w:r w:rsidRPr="00695F90">
        <w:rPr>
          <w:rFonts w:ascii="Times New Roman" w:hAnsi="Times New Roman" w:cs="Times New Roman"/>
        </w:rPr>
        <w:t>remaja</w:t>
      </w:r>
      <w:proofErr w:type="spellEnd"/>
      <w:r w:rsidRPr="00695F90">
        <w:rPr>
          <w:rFonts w:ascii="Times New Roman" w:hAnsi="Times New Roman" w:cs="Times New Roman"/>
        </w:rPr>
        <w:t xml:space="preserve"> </w:t>
      </w:r>
      <w:proofErr w:type="spellStart"/>
      <w:r w:rsidRPr="00695F90">
        <w:rPr>
          <w:rFonts w:ascii="Times New Roman" w:hAnsi="Times New Roman" w:cs="Times New Roman"/>
        </w:rPr>
        <w:t>putri</w:t>
      </w:r>
      <w:proofErr w:type="spellEnd"/>
    </w:p>
    <w:p w14:paraId="4DF44D66" w14:textId="77777777" w:rsidR="003904C9" w:rsidRDefault="003904C9" w:rsidP="003904C9">
      <w:pPr>
        <w:pStyle w:val="ListParagraph"/>
        <w:spacing w:after="0"/>
        <w:ind w:left="0" w:right="252"/>
        <w:jc w:val="both"/>
        <w:rPr>
          <w:rFonts w:ascii="Times New Roman" w:hAnsi="Times New Roman" w:cs="Times New Roman"/>
        </w:rPr>
      </w:pPr>
    </w:p>
    <w:p w14:paraId="304A20B1" w14:textId="77777777" w:rsidR="003904C9" w:rsidRDefault="003904C9" w:rsidP="003904C9">
      <w:pPr>
        <w:pStyle w:val="PageNumber1"/>
        <w:spacing w:after="120"/>
        <w:ind w:left="1276" w:right="252" w:hanging="1276"/>
        <w:jc w:val="both"/>
        <w:rPr>
          <w:rFonts w:ascii="Times New Roman" w:hAnsi="Times New Roman"/>
          <w:b/>
          <w:bCs/>
          <w:iCs/>
          <w:szCs w:val="24"/>
        </w:rPr>
      </w:pPr>
      <w:r>
        <w:rPr>
          <w:rFonts w:ascii="Times New Roman" w:hAnsi="Times New Roman"/>
          <w:b/>
          <w:bCs/>
          <w:iCs/>
          <w:szCs w:val="24"/>
        </w:rPr>
        <w:t xml:space="preserve">PENDAHULUAN </w:t>
      </w:r>
    </w:p>
    <w:p w14:paraId="26D4E997" w14:textId="77777777" w:rsidR="003904C9" w:rsidRPr="002F461C" w:rsidRDefault="003904C9" w:rsidP="003904C9">
      <w:pPr>
        <w:pStyle w:val="ListParagraph"/>
        <w:spacing w:after="0" w:line="240" w:lineRule="auto"/>
        <w:ind w:left="0" w:right="252" w:firstLine="567"/>
        <w:jc w:val="both"/>
        <w:rPr>
          <w:rFonts w:ascii="Times New Roman" w:hAnsi="Times New Roman" w:cs="Times New Roman"/>
          <w:sz w:val="24"/>
          <w:szCs w:val="24"/>
          <w:vertAlign w:val="superscript"/>
        </w:rPr>
      </w:pPr>
      <w:r>
        <w:rPr>
          <w:rFonts w:ascii="Times New Roman" w:hAnsi="Times New Roman" w:cs="Times New Roman"/>
          <w:sz w:val="24"/>
          <w:szCs w:val="24"/>
        </w:rPr>
        <w:t xml:space="preserve">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peralihan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dan masa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primer dan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menentu.</w:t>
      </w:r>
      <w:r>
        <w:rPr>
          <w:rFonts w:ascii="Times New Roman" w:hAnsi="Times New Roman" w:cs="Times New Roman"/>
          <w:sz w:val="24"/>
          <w:szCs w:val="24"/>
          <w:vertAlign w:val="superscript"/>
        </w:rPr>
        <w:t>2</w:t>
      </w:r>
    </w:p>
    <w:p w14:paraId="5111FDAD" w14:textId="77777777" w:rsidR="003904C9" w:rsidRDefault="003904C9" w:rsidP="003904C9">
      <w:pPr>
        <w:pStyle w:val="ListParagraph"/>
        <w:spacing w:after="0" w:line="240" w:lineRule="auto"/>
        <w:ind w:left="0" w:right="252" w:firstLine="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WHO,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10-19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Kesehatan RI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tahaun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10-18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Kependudukan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Berencana</w:t>
      </w:r>
      <w:proofErr w:type="spellEnd"/>
      <w:r>
        <w:rPr>
          <w:rFonts w:ascii="Times New Roman" w:hAnsi="Times New Roman" w:cs="Times New Roman"/>
          <w:sz w:val="24"/>
          <w:szCs w:val="24"/>
        </w:rPr>
        <w:t xml:space="preserve"> (BKKBN)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10-24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peralihan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transisi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mental.</w:t>
      </w:r>
      <w:r>
        <w:rPr>
          <w:rFonts w:ascii="Times New Roman" w:hAnsi="Times New Roman" w:cs="Times New Roman"/>
          <w:sz w:val="24"/>
          <w:szCs w:val="24"/>
          <w:vertAlign w:val="superscript"/>
        </w:rPr>
        <w:t>1</w:t>
      </w:r>
    </w:p>
    <w:p w14:paraId="3A3DBC0D" w14:textId="77777777" w:rsidR="003904C9" w:rsidRPr="002F461C" w:rsidRDefault="003904C9" w:rsidP="003904C9">
      <w:pPr>
        <w:pStyle w:val="ListParagraph"/>
        <w:spacing w:after="0" w:line="240" w:lineRule="auto"/>
        <w:ind w:left="0" w:right="252" w:firstLine="567"/>
        <w:jc w:val="both"/>
        <w:rPr>
          <w:rFonts w:ascii="Times New Roman" w:hAnsi="Times New Roman" w:cs="Times New Roman"/>
          <w:sz w:val="24"/>
          <w:szCs w:val="24"/>
          <w:vertAlign w:val="superscript"/>
        </w:rPr>
      </w:pPr>
      <w:r>
        <w:rPr>
          <w:rFonts w:ascii="Times New Roman" w:hAnsi="Times New Roman" w:cs="Times New Roman"/>
          <w:sz w:val="24"/>
          <w:szCs w:val="24"/>
        </w:rPr>
        <w:t xml:space="preserve">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w:t>
      </w:r>
      <w:proofErr w:type="spellEnd"/>
      <w:r>
        <w:rPr>
          <w:rFonts w:ascii="Times New Roman" w:hAnsi="Times New Roman" w:cs="Times New Roman"/>
          <w:sz w:val="24"/>
          <w:szCs w:val="24"/>
        </w:rPr>
        <w:t xml:space="preserve"> raga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interpersonal; dan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remaja.</w:t>
      </w:r>
      <w:r>
        <w:rPr>
          <w:rFonts w:ascii="Times New Roman" w:hAnsi="Times New Roman" w:cs="Times New Roman"/>
          <w:sz w:val="24"/>
          <w:szCs w:val="24"/>
          <w:vertAlign w:val="superscript"/>
        </w:rPr>
        <w:t>8</w:t>
      </w:r>
    </w:p>
    <w:p w14:paraId="6D640F45" w14:textId="77777777" w:rsidR="003904C9" w:rsidRPr="002F461C" w:rsidRDefault="003904C9" w:rsidP="003904C9">
      <w:pPr>
        <w:pStyle w:val="BodyText"/>
        <w:ind w:right="252" w:firstLine="567"/>
        <w:jc w:val="both"/>
        <w:rPr>
          <w:vertAlign w:val="superscript"/>
        </w:rPr>
      </w:pPr>
      <w:r>
        <w:t xml:space="preserve">Kesehatan </w:t>
      </w:r>
      <w:proofErr w:type="spellStart"/>
      <w:r>
        <w:t>reproduksi</w:t>
      </w:r>
      <w:proofErr w:type="spellEnd"/>
      <w:r>
        <w:t xml:space="preserve"> </w:t>
      </w:r>
      <w:proofErr w:type="spellStart"/>
      <w:r>
        <w:t>adalah</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individu</w:t>
      </w:r>
      <w:proofErr w:type="spellEnd"/>
      <w:r>
        <w:t xml:space="preserve"> dan </w:t>
      </w:r>
      <w:proofErr w:type="spellStart"/>
      <w:r>
        <w:t>masyarakat</w:t>
      </w:r>
      <w:proofErr w:type="spellEnd"/>
      <w:r>
        <w:t xml:space="preserve">. </w:t>
      </w:r>
      <w:proofErr w:type="spellStart"/>
      <w:r>
        <w:t>Menurut</w:t>
      </w:r>
      <w:proofErr w:type="spellEnd"/>
      <w:r>
        <w:t xml:space="preserve"> WHO, </w:t>
      </w:r>
      <w:proofErr w:type="spellStart"/>
      <w:r>
        <w:t>kesehatan</w:t>
      </w:r>
      <w:proofErr w:type="spellEnd"/>
      <w:r>
        <w:t xml:space="preserve"> </w:t>
      </w:r>
      <w:proofErr w:type="spellStart"/>
      <w:r>
        <w:t>reproduksi</w:t>
      </w:r>
      <w:proofErr w:type="spellEnd"/>
      <w:r>
        <w:t xml:space="preserve"> </w:t>
      </w:r>
      <w:proofErr w:type="spellStart"/>
      <w:r>
        <w:t>mencakup</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mempertahankan</w:t>
      </w:r>
      <w:proofErr w:type="spellEnd"/>
      <w:r>
        <w:t xml:space="preserve"> dan </w:t>
      </w:r>
      <w:proofErr w:type="spellStart"/>
      <w:r>
        <w:t>meningkatkan</w:t>
      </w:r>
      <w:proofErr w:type="spellEnd"/>
      <w:r>
        <w:t xml:space="preserve"> </w:t>
      </w:r>
      <w:proofErr w:type="spellStart"/>
      <w:r>
        <w:t>kesejahteraan</w:t>
      </w:r>
      <w:proofErr w:type="spellEnd"/>
      <w:r>
        <w:t xml:space="preserve"> </w:t>
      </w:r>
      <w:proofErr w:type="spellStart"/>
      <w:r>
        <w:t>fisik</w:t>
      </w:r>
      <w:proofErr w:type="spellEnd"/>
      <w:r>
        <w:t xml:space="preserve">, mental, dan </w:t>
      </w:r>
      <w:proofErr w:type="spellStart"/>
      <w:r>
        <w:t>sosial</w:t>
      </w:r>
      <w:proofErr w:type="spellEnd"/>
      <w:r>
        <w:t xml:space="preserve"> </w:t>
      </w:r>
      <w:proofErr w:type="spellStart"/>
      <w:r>
        <w:t>individu</w:t>
      </w:r>
      <w:proofErr w:type="spellEnd"/>
      <w:r>
        <w:t xml:space="preserve"> </w:t>
      </w:r>
      <w:proofErr w:type="spellStart"/>
      <w:r>
        <w:t>dalam</w:t>
      </w:r>
      <w:proofErr w:type="spellEnd"/>
      <w:r>
        <w:t xml:space="preserve"> </w:t>
      </w:r>
      <w:proofErr w:type="spellStart"/>
      <w:r>
        <w:t>semua</w:t>
      </w:r>
      <w:proofErr w:type="spellEnd"/>
      <w:r>
        <w:t xml:space="preserve"> </w:t>
      </w:r>
      <w:proofErr w:type="spellStart"/>
      <w:r>
        <w:t>tahap</w:t>
      </w:r>
      <w:proofErr w:type="spellEnd"/>
      <w:r>
        <w:t xml:space="preserve"> </w:t>
      </w:r>
      <w:proofErr w:type="spellStart"/>
      <w:r>
        <w:t>kehidupan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reproduksi</w:t>
      </w:r>
      <w:proofErr w:type="spellEnd"/>
      <w:r>
        <w:t>. Faktor-</w:t>
      </w:r>
      <w:proofErr w:type="spellStart"/>
      <w:r>
        <w:t>faktor</w:t>
      </w:r>
      <w:proofErr w:type="spellEnd"/>
      <w:r>
        <w:t xml:space="preserve"> yang </w:t>
      </w:r>
      <w:proofErr w:type="spellStart"/>
      <w:r>
        <w:t>mempengaruhi</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diantaranya</w:t>
      </w:r>
      <w:proofErr w:type="spellEnd"/>
      <w:r>
        <w:t xml:space="preserve"> </w:t>
      </w:r>
      <w:proofErr w:type="spellStart"/>
      <w:r>
        <w:t>sosial</w:t>
      </w:r>
      <w:proofErr w:type="spellEnd"/>
      <w:r>
        <w:t xml:space="preserve">, </w:t>
      </w:r>
      <w:proofErr w:type="spellStart"/>
      <w:r>
        <w:t>ekonomi</w:t>
      </w:r>
      <w:proofErr w:type="spellEnd"/>
      <w:r>
        <w:t xml:space="preserve">, </w:t>
      </w:r>
      <w:proofErr w:type="spellStart"/>
      <w:r>
        <w:t>budaya</w:t>
      </w:r>
      <w:proofErr w:type="spellEnd"/>
      <w:r>
        <w:t xml:space="preserve"> dan lingkungan.</w:t>
      </w:r>
      <w:r>
        <w:rPr>
          <w:vertAlign w:val="superscript"/>
        </w:rPr>
        <w:t>7</w:t>
      </w:r>
    </w:p>
    <w:p w14:paraId="12111D04" w14:textId="77777777" w:rsidR="003904C9" w:rsidRPr="001F212D" w:rsidRDefault="003904C9" w:rsidP="003904C9">
      <w:pPr>
        <w:pStyle w:val="BodyText"/>
        <w:ind w:right="-31" w:firstLine="567"/>
        <w:jc w:val="both"/>
      </w:pPr>
      <w:proofErr w:type="spellStart"/>
      <w:r w:rsidRPr="001F212D">
        <w:t>Penelitian</w:t>
      </w:r>
      <w:proofErr w:type="spellEnd"/>
      <w:r w:rsidRPr="001F212D">
        <w:t xml:space="preserve"> </w:t>
      </w:r>
      <w:proofErr w:type="spellStart"/>
      <w:r w:rsidRPr="001F212D">
        <w:t>Pakasi</w:t>
      </w:r>
      <w:proofErr w:type="spellEnd"/>
      <w:r w:rsidRPr="001F212D">
        <w:t xml:space="preserve"> dan Kartikawati</w:t>
      </w:r>
      <w:r>
        <w:rPr>
          <w:vertAlign w:val="superscript"/>
        </w:rPr>
        <w:t>11</w:t>
      </w:r>
      <w:r w:rsidRPr="001F212D">
        <w:t xml:space="preserve"> </w:t>
      </w:r>
      <w:proofErr w:type="spellStart"/>
      <w:r w:rsidRPr="001F212D">
        <w:t>menyatakan</w:t>
      </w:r>
      <w:proofErr w:type="spellEnd"/>
      <w:r w:rsidRPr="001F212D">
        <w:t xml:space="preserve"> </w:t>
      </w:r>
      <w:proofErr w:type="spellStart"/>
      <w:r w:rsidRPr="001F212D">
        <w:t>bahwa</w:t>
      </w:r>
      <w:proofErr w:type="spellEnd"/>
      <w:r w:rsidRPr="001F212D">
        <w:t xml:space="preserve"> </w:t>
      </w:r>
      <w:proofErr w:type="spellStart"/>
      <w:r w:rsidRPr="001F212D">
        <w:t>pendidikan</w:t>
      </w:r>
      <w:proofErr w:type="spellEnd"/>
      <w:r w:rsidRPr="001F212D">
        <w:t xml:space="preserve"> </w:t>
      </w:r>
      <w:proofErr w:type="spellStart"/>
      <w:r w:rsidRPr="001F212D">
        <w:t>kesehatan</w:t>
      </w:r>
      <w:proofErr w:type="spellEnd"/>
      <w:r w:rsidRPr="001F212D">
        <w:t xml:space="preserve"> </w:t>
      </w:r>
      <w:proofErr w:type="spellStart"/>
      <w:r w:rsidRPr="001F212D">
        <w:t>reproduksi</w:t>
      </w:r>
      <w:proofErr w:type="spellEnd"/>
      <w:r w:rsidRPr="001F212D">
        <w:t xml:space="preserve"> dan </w:t>
      </w:r>
      <w:proofErr w:type="spellStart"/>
      <w:r w:rsidRPr="001F212D">
        <w:t>seksualitas</w:t>
      </w:r>
      <w:proofErr w:type="spellEnd"/>
      <w:r w:rsidRPr="001F212D">
        <w:t xml:space="preserve"> </w:t>
      </w:r>
      <w:proofErr w:type="spellStart"/>
      <w:r w:rsidRPr="001F212D">
        <w:t>dianggap</w:t>
      </w:r>
      <w:proofErr w:type="spellEnd"/>
      <w:r w:rsidRPr="001F212D">
        <w:t xml:space="preserve"> </w:t>
      </w:r>
      <w:proofErr w:type="spellStart"/>
      <w:r w:rsidRPr="001F212D">
        <w:t>penting</w:t>
      </w:r>
      <w:proofErr w:type="spellEnd"/>
      <w:r w:rsidRPr="001F212D">
        <w:t xml:space="preserve"> </w:t>
      </w:r>
      <w:proofErr w:type="spellStart"/>
      <w:r w:rsidRPr="001F212D">
        <w:t>untuk</w:t>
      </w:r>
      <w:proofErr w:type="spellEnd"/>
      <w:r w:rsidRPr="001F212D">
        <w:t xml:space="preserve"> </w:t>
      </w:r>
      <w:proofErr w:type="spellStart"/>
      <w:r w:rsidRPr="001F212D">
        <w:t>diajarkan</w:t>
      </w:r>
      <w:proofErr w:type="spellEnd"/>
      <w:r w:rsidRPr="001F212D">
        <w:t xml:space="preserve">, </w:t>
      </w:r>
      <w:proofErr w:type="spellStart"/>
      <w:r w:rsidRPr="001F212D">
        <w:t>namun</w:t>
      </w:r>
      <w:proofErr w:type="spellEnd"/>
      <w:r w:rsidRPr="001F212D">
        <w:t xml:space="preserve"> </w:t>
      </w:r>
      <w:proofErr w:type="spellStart"/>
      <w:r w:rsidRPr="001F212D">
        <w:t>masih</w:t>
      </w:r>
      <w:proofErr w:type="spellEnd"/>
      <w:r w:rsidRPr="001F212D">
        <w:t xml:space="preserve"> </w:t>
      </w:r>
      <w:proofErr w:type="spellStart"/>
      <w:r w:rsidRPr="001F212D">
        <w:t>terdapat</w:t>
      </w:r>
      <w:proofErr w:type="spellEnd"/>
      <w:r w:rsidRPr="001F212D">
        <w:t xml:space="preserve"> </w:t>
      </w:r>
      <w:proofErr w:type="spellStart"/>
      <w:r w:rsidRPr="001F212D">
        <w:t>anggapan</w:t>
      </w:r>
      <w:proofErr w:type="spellEnd"/>
      <w:r w:rsidRPr="001F212D">
        <w:t xml:space="preserve"> </w:t>
      </w:r>
      <w:proofErr w:type="spellStart"/>
      <w:r w:rsidRPr="001F212D">
        <w:t>bahwa</w:t>
      </w:r>
      <w:proofErr w:type="spellEnd"/>
      <w:r w:rsidRPr="001F212D">
        <w:t xml:space="preserve"> </w:t>
      </w:r>
      <w:proofErr w:type="spellStart"/>
      <w:r w:rsidRPr="001F212D">
        <w:t>pendidikan</w:t>
      </w:r>
      <w:proofErr w:type="spellEnd"/>
      <w:r w:rsidRPr="001F212D">
        <w:t xml:space="preserve"> </w:t>
      </w:r>
      <w:proofErr w:type="spellStart"/>
      <w:r w:rsidRPr="001F212D">
        <w:t>ini</w:t>
      </w:r>
      <w:proofErr w:type="spellEnd"/>
      <w:r w:rsidRPr="001F212D">
        <w:t xml:space="preserve"> tabu </w:t>
      </w:r>
      <w:proofErr w:type="spellStart"/>
      <w:r w:rsidRPr="001F212D">
        <w:t>bila</w:t>
      </w:r>
      <w:proofErr w:type="spellEnd"/>
      <w:r w:rsidRPr="001F212D">
        <w:t xml:space="preserve"> </w:t>
      </w:r>
      <w:proofErr w:type="spellStart"/>
      <w:r w:rsidRPr="001F212D">
        <w:t>dibicarakan</w:t>
      </w:r>
      <w:proofErr w:type="spellEnd"/>
      <w:r w:rsidRPr="001F212D">
        <w:t xml:space="preserve"> </w:t>
      </w:r>
      <w:proofErr w:type="spellStart"/>
      <w:r w:rsidRPr="001F212D">
        <w:t>secara</w:t>
      </w:r>
      <w:proofErr w:type="spellEnd"/>
      <w:r w:rsidRPr="001F212D">
        <w:t xml:space="preserve"> </w:t>
      </w:r>
      <w:proofErr w:type="spellStart"/>
      <w:r w:rsidRPr="001F212D">
        <w:t>publik</w:t>
      </w:r>
      <w:proofErr w:type="spellEnd"/>
      <w:r w:rsidRPr="001F212D">
        <w:t xml:space="preserve">, </w:t>
      </w:r>
      <w:proofErr w:type="spellStart"/>
      <w:r w:rsidRPr="001F212D">
        <w:t>selain</w:t>
      </w:r>
      <w:proofErr w:type="spellEnd"/>
      <w:r w:rsidRPr="001F212D">
        <w:t xml:space="preserve"> </w:t>
      </w:r>
      <w:proofErr w:type="spellStart"/>
      <w:r w:rsidRPr="001F212D">
        <w:t>itu</w:t>
      </w:r>
      <w:proofErr w:type="spellEnd"/>
      <w:r w:rsidRPr="001F212D">
        <w:t xml:space="preserve"> </w:t>
      </w:r>
      <w:proofErr w:type="spellStart"/>
      <w:r w:rsidRPr="001F212D">
        <w:t>terdapat</w:t>
      </w:r>
      <w:proofErr w:type="spellEnd"/>
      <w:r w:rsidRPr="001F212D">
        <w:t xml:space="preserve"> </w:t>
      </w:r>
      <w:proofErr w:type="spellStart"/>
      <w:r w:rsidRPr="001F212D">
        <w:t>kekhawatiran</w:t>
      </w:r>
      <w:proofErr w:type="spellEnd"/>
      <w:r w:rsidRPr="001F212D">
        <w:t xml:space="preserve"> </w:t>
      </w:r>
      <w:proofErr w:type="spellStart"/>
      <w:r w:rsidRPr="001F212D">
        <w:t>pendidikan</w:t>
      </w:r>
      <w:proofErr w:type="spellEnd"/>
      <w:r w:rsidRPr="001F212D">
        <w:t xml:space="preserve"> </w:t>
      </w:r>
      <w:proofErr w:type="spellStart"/>
      <w:r w:rsidRPr="001F212D">
        <w:t>ini</w:t>
      </w:r>
      <w:proofErr w:type="spellEnd"/>
      <w:r w:rsidRPr="001F212D">
        <w:t xml:space="preserve"> </w:t>
      </w:r>
      <w:proofErr w:type="spellStart"/>
      <w:r w:rsidRPr="001F212D">
        <w:t>dapat</w:t>
      </w:r>
      <w:proofErr w:type="spellEnd"/>
      <w:r w:rsidRPr="001F212D">
        <w:t xml:space="preserve"> </w:t>
      </w:r>
      <w:proofErr w:type="spellStart"/>
      <w:r w:rsidRPr="001F212D">
        <w:t>membuat</w:t>
      </w:r>
      <w:proofErr w:type="spellEnd"/>
      <w:r w:rsidRPr="001F212D">
        <w:t xml:space="preserve"> </w:t>
      </w:r>
      <w:proofErr w:type="spellStart"/>
      <w:r w:rsidRPr="001F212D">
        <w:t>remaja</w:t>
      </w:r>
      <w:proofErr w:type="spellEnd"/>
      <w:r w:rsidRPr="001F212D">
        <w:t xml:space="preserve"> </w:t>
      </w:r>
      <w:proofErr w:type="spellStart"/>
      <w:r w:rsidRPr="001F212D">
        <w:t>ingin</w:t>
      </w:r>
      <w:proofErr w:type="spellEnd"/>
      <w:r w:rsidRPr="001F212D">
        <w:t xml:space="preserve"> </w:t>
      </w:r>
      <w:proofErr w:type="spellStart"/>
      <w:r w:rsidRPr="001F212D">
        <w:t>mengetahui</w:t>
      </w:r>
      <w:proofErr w:type="spellEnd"/>
      <w:r w:rsidRPr="001F212D">
        <w:t xml:space="preserve"> dan </w:t>
      </w:r>
      <w:proofErr w:type="spellStart"/>
      <w:r w:rsidRPr="001F212D">
        <w:t>mendorong</w:t>
      </w:r>
      <w:proofErr w:type="spellEnd"/>
      <w:r w:rsidRPr="001F212D">
        <w:t xml:space="preserve"> </w:t>
      </w:r>
      <w:proofErr w:type="spellStart"/>
      <w:r w:rsidRPr="001F212D">
        <w:t>untuk</w:t>
      </w:r>
      <w:proofErr w:type="spellEnd"/>
      <w:r w:rsidRPr="001F212D">
        <w:t xml:space="preserve"> </w:t>
      </w:r>
      <w:proofErr w:type="spellStart"/>
      <w:r w:rsidRPr="001F212D">
        <w:t>melakukan</w:t>
      </w:r>
      <w:proofErr w:type="spellEnd"/>
      <w:r w:rsidRPr="001F212D">
        <w:t xml:space="preserve"> </w:t>
      </w:r>
      <w:proofErr w:type="spellStart"/>
      <w:r w:rsidRPr="001F212D">
        <w:t>seks</w:t>
      </w:r>
      <w:proofErr w:type="spellEnd"/>
      <w:r w:rsidRPr="001F212D">
        <w:t xml:space="preserve"> </w:t>
      </w:r>
      <w:proofErr w:type="spellStart"/>
      <w:r w:rsidRPr="001F212D">
        <w:t>pranikah</w:t>
      </w:r>
      <w:proofErr w:type="spellEnd"/>
      <w:r w:rsidRPr="001F212D">
        <w:t>.</w:t>
      </w:r>
    </w:p>
    <w:p w14:paraId="3592CE4A" w14:textId="77777777" w:rsidR="003904C9" w:rsidRDefault="003904C9" w:rsidP="003904C9">
      <w:pPr>
        <w:spacing w:after="0" w:line="240" w:lineRule="auto"/>
        <w:ind w:firstLine="567"/>
        <w:jc w:val="both"/>
        <w:rPr>
          <w:rFonts w:ascii="Times New Roman" w:hAnsi="Times New Roman" w:cs="Times New Roman"/>
          <w:sz w:val="24"/>
          <w:szCs w:val="24"/>
        </w:rPr>
      </w:pPr>
      <w:proofErr w:type="spellStart"/>
      <w:r w:rsidRPr="00B10371">
        <w:rPr>
          <w:rFonts w:ascii="Times New Roman" w:hAnsi="Times New Roman" w:cs="Times New Roman"/>
          <w:sz w:val="24"/>
          <w:szCs w:val="24"/>
        </w:rPr>
        <w:lastRenderedPageBreak/>
        <w:t>Sebagai</w:t>
      </w:r>
      <w:proofErr w:type="spellEnd"/>
      <w:r w:rsidRPr="00B10371">
        <w:rPr>
          <w:rFonts w:ascii="Times New Roman" w:hAnsi="Times New Roman" w:cs="Times New Roman"/>
          <w:sz w:val="24"/>
          <w:szCs w:val="24"/>
        </w:rPr>
        <w:t xml:space="preserve"> promotor </w:t>
      </w:r>
      <w:proofErr w:type="spellStart"/>
      <w:r w:rsidRPr="00B10371">
        <w:rPr>
          <w:rFonts w:ascii="Times New Roman" w:hAnsi="Times New Roman" w:cs="Times New Roman"/>
          <w:sz w:val="24"/>
          <w:szCs w:val="24"/>
        </w:rPr>
        <w:t>kesehatan</w:t>
      </w:r>
      <w:proofErr w:type="spellEnd"/>
      <w:r w:rsidRPr="00B10371">
        <w:rPr>
          <w:rFonts w:ascii="Times New Roman" w:hAnsi="Times New Roman" w:cs="Times New Roman"/>
          <w:sz w:val="24"/>
          <w:szCs w:val="24"/>
        </w:rPr>
        <w:t xml:space="preserve"> yang </w:t>
      </w:r>
      <w:proofErr w:type="spellStart"/>
      <w:r w:rsidRPr="00B10371">
        <w:rPr>
          <w:rFonts w:ascii="Times New Roman" w:hAnsi="Times New Roman" w:cs="Times New Roman"/>
          <w:sz w:val="24"/>
          <w:szCs w:val="24"/>
        </w:rPr>
        <w:t>merupakan</w:t>
      </w:r>
      <w:proofErr w:type="spellEnd"/>
      <w:r w:rsidRPr="00B10371">
        <w:rPr>
          <w:rFonts w:ascii="Times New Roman" w:hAnsi="Times New Roman" w:cs="Times New Roman"/>
          <w:sz w:val="24"/>
          <w:szCs w:val="24"/>
        </w:rPr>
        <w:t xml:space="preserve"> salah </w:t>
      </w:r>
      <w:proofErr w:type="spellStart"/>
      <w:r w:rsidRPr="00B10371">
        <w:rPr>
          <w:rFonts w:ascii="Times New Roman" w:hAnsi="Times New Roman" w:cs="Times New Roman"/>
          <w:sz w:val="24"/>
          <w:szCs w:val="24"/>
        </w:rPr>
        <w:t>satu</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peran</w:t>
      </w:r>
      <w:proofErr w:type="spellEnd"/>
      <w:r w:rsidRPr="00B10371">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adalah</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memberikan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penerangan</w:t>
      </w:r>
      <w:proofErr w:type="spellEnd"/>
      <w:r w:rsidRPr="00B10371">
        <w:rPr>
          <w:rFonts w:ascii="Times New Roman" w:hAnsi="Times New Roman" w:cs="Times New Roman"/>
          <w:sz w:val="24"/>
          <w:szCs w:val="24"/>
        </w:rPr>
        <w:t xml:space="preserve"> dan </w:t>
      </w:r>
      <w:proofErr w:type="spellStart"/>
      <w:r w:rsidRPr="00B10371">
        <w:rPr>
          <w:rFonts w:ascii="Times New Roman" w:hAnsi="Times New Roman" w:cs="Times New Roman"/>
          <w:sz w:val="24"/>
          <w:szCs w:val="24"/>
        </w:rPr>
        <w:t>pendidikan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sesuai</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sasaran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untuk</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meningkatkan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kesehatan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Sasaran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akan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dapat</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menerima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pelayanan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kesehatan</w:t>
      </w:r>
      <w:proofErr w:type="spellEnd"/>
      <w:r w:rsidRPr="00B10371">
        <w:rPr>
          <w:rFonts w:ascii="Times New Roman" w:hAnsi="Times New Roman" w:cs="Times New Roman"/>
          <w:sz w:val="24"/>
          <w:szCs w:val="24"/>
        </w:rPr>
        <w:t xml:space="preserve"> yang </w:t>
      </w:r>
      <w:proofErr w:type="spellStart"/>
      <w:r w:rsidRPr="00B10371">
        <w:rPr>
          <w:rFonts w:ascii="Times New Roman" w:hAnsi="Times New Roman" w:cs="Times New Roman"/>
          <w:sz w:val="24"/>
          <w:szCs w:val="24"/>
        </w:rPr>
        <w:t>diberikan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bila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mereka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memahaminya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dengan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baik</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serta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menguntungkan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bagi</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diri</w:t>
      </w:r>
      <w:proofErr w:type="spellEnd"/>
      <w:r w:rsidRPr="00B10371">
        <w:rPr>
          <w:rFonts w:ascii="Times New Roman" w:hAnsi="Times New Roman" w:cs="Times New Roman"/>
          <w:sz w:val="24"/>
          <w:szCs w:val="24"/>
        </w:rPr>
        <w:t xml:space="preserve"> dan </w:t>
      </w:r>
      <w:proofErr w:type="spellStart"/>
      <w:r w:rsidRPr="00B10371">
        <w:rPr>
          <w:rFonts w:ascii="Times New Roman" w:hAnsi="Times New Roman" w:cs="Times New Roman"/>
          <w:sz w:val="24"/>
          <w:szCs w:val="24"/>
        </w:rPr>
        <w:t>lingkungannya</w:t>
      </w:r>
      <w:proofErr w:type="spellEnd"/>
      <w:r w:rsidRPr="00B10371">
        <w:rPr>
          <w:rFonts w:ascii="Times New Roman" w:hAnsi="Times New Roman" w:cs="Times New Roman"/>
          <w:sz w:val="24"/>
          <w:szCs w:val="24"/>
        </w:rPr>
        <w:t xml:space="preserve">. Ruang </w:t>
      </w:r>
      <w:proofErr w:type="spellStart"/>
      <w:r w:rsidRPr="00B10371">
        <w:rPr>
          <w:rFonts w:ascii="Times New Roman" w:hAnsi="Times New Roman" w:cs="Times New Roman"/>
          <w:sz w:val="24"/>
          <w:szCs w:val="24"/>
        </w:rPr>
        <w:t>lingkup</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remaja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merupakan</w:t>
      </w:r>
      <w:proofErr w:type="spellEnd"/>
      <w:r w:rsidRPr="00B10371">
        <w:rPr>
          <w:rFonts w:ascii="Times New Roman" w:hAnsi="Times New Roman" w:cs="Times New Roman"/>
          <w:sz w:val="24"/>
          <w:szCs w:val="24"/>
        </w:rPr>
        <w:t xml:space="preserve"> salah </w:t>
      </w:r>
      <w:proofErr w:type="spellStart"/>
      <w:r w:rsidRPr="00B10371">
        <w:rPr>
          <w:rFonts w:ascii="Times New Roman" w:hAnsi="Times New Roman" w:cs="Times New Roman"/>
          <w:sz w:val="24"/>
          <w:szCs w:val="24"/>
        </w:rPr>
        <w:t>satu</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fokus</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peran</w:t>
      </w:r>
      <w:proofErr w:type="spellEnd"/>
      <w:r w:rsidRPr="00B10371">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sidRPr="00B10371">
        <w:rPr>
          <w:rFonts w:ascii="Times New Roman" w:hAnsi="Times New Roman" w:cs="Times New Roman"/>
          <w:sz w:val="24"/>
          <w:szCs w:val="24"/>
        </w:rPr>
        <w:t xml:space="preserve">. Yang mana </w:t>
      </w:r>
      <w:proofErr w:type="spellStart"/>
      <w:r w:rsidRPr="00B10371">
        <w:rPr>
          <w:rFonts w:ascii="Times New Roman" w:hAnsi="Times New Roman" w:cs="Times New Roman"/>
          <w:sz w:val="24"/>
          <w:szCs w:val="24"/>
        </w:rPr>
        <w:t>pendekatan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ke</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remaja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dalam</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membina</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kesehatan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diperlukan</w:t>
      </w:r>
      <w:proofErr w:type="spellEnd"/>
      <w:r w:rsidRPr="00B10371">
        <w:rPr>
          <w:rFonts w:ascii="Times New Roman" w:hAnsi="Times New Roman" w:cs="Times New Roman"/>
          <w:sz w:val="24"/>
          <w:szCs w:val="24"/>
        </w:rPr>
        <w:t xml:space="preserve"> </w:t>
      </w:r>
      <w:proofErr w:type="spellStart"/>
      <w:r w:rsidRPr="00B10371">
        <w:rPr>
          <w:rFonts w:ascii="Times New Roman" w:hAnsi="Times New Roman" w:cs="Times New Roman"/>
          <w:sz w:val="24"/>
          <w:szCs w:val="24"/>
        </w:rPr>
        <w:t>k</w:t>
      </w:r>
      <w:r>
        <w:rPr>
          <w:rFonts w:ascii="Times New Roman" w:hAnsi="Times New Roman" w:cs="Times New Roman"/>
          <w:sz w:val="24"/>
          <w:szCs w:val="24"/>
        </w:rPr>
        <w:t>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remaja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9</w:t>
      </w:r>
      <w:r w:rsidRPr="00A522DD">
        <w:rPr>
          <w:rFonts w:ascii="Times New Roman" w:hAnsi="Times New Roman" w:cs="Times New Roman"/>
          <w:sz w:val="24"/>
          <w:szCs w:val="24"/>
        </w:rPr>
        <w:t xml:space="preserve"> </w:t>
      </w:r>
    </w:p>
    <w:p w14:paraId="5C00AA53" w14:textId="77777777" w:rsidR="003904C9" w:rsidRPr="00D80AF2" w:rsidRDefault="003904C9" w:rsidP="003904C9">
      <w:pPr>
        <w:pStyle w:val="BodyText"/>
        <w:ind w:right="-31" w:firstLine="567"/>
        <w:jc w:val="both"/>
      </w:pPr>
      <w:r>
        <w:t xml:space="preserve">Kesehatan </w:t>
      </w:r>
      <w:proofErr w:type="spellStart"/>
      <w:r>
        <w:t>reproduksi</w:t>
      </w:r>
      <w:proofErr w:type="spellEnd"/>
      <w:r>
        <w:t xml:space="preserve"> </w:t>
      </w:r>
      <w:proofErr w:type="spellStart"/>
      <w:r>
        <w:t>adalah</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individu</w:t>
      </w:r>
      <w:proofErr w:type="spellEnd"/>
      <w:r>
        <w:t xml:space="preserve"> dan </w:t>
      </w:r>
      <w:proofErr w:type="spellStart"/>
      <w:r>
        <w:t>masyarakat</w:t>
      </w:r>
      <w:proofErr w:type="spellEnd"/>
      <w:r>
        <w:t xml:space="preserve">. </w:t>
      </w:r>
      <w:proofErr w:type="spellStart"/>
      <w:r>
        <w:t>Menurut</w:t>
      </w:r>
      <w:proofErr w:type="spellEnd"/>
      <w:r>
        <w:t xml:space="preserve"> WHO, </w:t>
      </w:r>
      <w:proofErr w:type="spellStart"/>
      <w:r>
        <w:t>kesehatan</w:t>
      </w:r>
      <w:proofErr w:type="spellEnd"/>
      <w:r>
        <w:t xml:space="preserve"> </w:t>
      </w:r>
      <w:proofErr w:type="spellStart"/>
      <w:r>
        <w:t>reproduksi</w:t>
      </w:r>
      <w:proofErr w:type="spellEnd"/>
      <w:r>
        <w:t xml:space="preserve"> </w:t>
      </w:r>
      <w:proofErr w:type="spellStart"/>
      <w:r>
        <w:t>mencakup</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mempertahankan</w:t>
      </w:r>
      <w:proofErr w:type="spellEnd"/>
      <w:r>
        <w:t xml:space="preserve"> dan </w:t>
      </w:r>
      <w:proofErr w:type="spellStart"/>
      <w:r>
        <w:t>meningkatkan</w:t>
      </w:r>
      <w:proofErr w:type="spellEnd"/>
      <w:r>
        <w:t xml:space="preserve"> </w:t>
      </w:r>
      <w:proofErr w:type="spellStart"/>
      <w:r>
        <w:t>kesejahteraan</w:t>
      </w:r>
      <w:proofErr w:type="spellEnd"/>
      <w:r>
        <w:t xml:space="preserve"> </w:t>
      </w:r>
      <w:proofErr w:type="spellStart"/>
      <w:r>
        <w:t>fisik</w:t>
      </w:r>
      <w:proofErr w:type="spellEnd"/>
      <w:r>
        <w:t xml:space="preserve">, mental, dan </w:t>
      </w:r>
      <w:proofErr w:type="gramStart"/>
      <w:r>
        <w:t xml:space="preserve">social  </w:t>
      </w:r>
      <w:proofErr w:type="spellStart"/>
      <w:r>
        <w:t>individu</w:t>
      </w:r>
      <w:proofErr w:type="spellEnd"/>
      <w:proofErr w:type="gramEnd"/>
      <w:r>
        <w:t xml:space="preserve"> </w:t>
      </w:r>
      <w:proofErr w:type="spellStart"/>
      <w:r>
        <w:t>dalam</w:t>
      </w:r>
      <w:proofErr w:type="spellEnd"/>
      <w:r>
        <w:t xml:space="preserve"> </w:t>
      </w:r>
      <w:proofErr w:type="spellStart"/>
      <w:r>
        <w:t>semua</w:t>
      </w:r>
      <w:proofErr w:type="spellEnd"/>
      <w:r>
        <w:t xml:space="preserve"> </w:t>
      </w:r>
      <w:proofErr w:type="spellStart"/>
      <w:r>
        <w:t>tahap</w:t>
      </w:r>
      <w:proofErr w:type="spellEnd"/>
      <w:r>
        <w:t xml:space="preserve"> </w:t>
      </w:r>
      <w:proofErr w:type="spellStart"/>
      <w:r>
        <w:t>kehidupan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reproduksi</w:t>
      </w:r>
      <w:proofErr w:type="spellEnd"/>
      <w:r>
        <w:t>. Faktor-</w:t>
      </w:r>
      <w:proofErr w:type="spellStart"/>
      <w:r>
        <w:t>faktor</w:t>
      </w:r>
      <w:proofErr w:type="spellEnd"/>
      <w:r>
        <w:t xml:space="preserve"> yang </w:t>
      </w:r>
      <w:proofErr w:type="spellStart"/>
      <w:r>
        <w:t>mempengaruhi</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diantaranya</w:t>
      </w:r>
      <w:proofErr w:type="spellEnd"/>
      <w:r>
        <w:t xml:space="preserve"> </w:t>
      </w:r>
      <w:proofErr w:type="spellStart"/>
      <w:r>
        <w:t>sosial</w:t>
      </w:r>
      <w:proofErr w:type="spellEnd"/>
      <w:r>
        <w:t xml:space="preserve">, </w:t>
      </w:r>
      <w:proofErr w:type="spellStart"/>
      <w:r>
        <w:t>ekonomi</w:t>
      </w:r>
      <w:proofErr w:type="spellEnd"/>
      <w:r>
        <w:t xml:space="preserve">, </w:t>
      </w:r>
      <w:proofErr w:type="spellStart"/>
      <w:r>
        <w:t>budaya</w:t>
      </w:r>
      <w:proofErr w:type="spellEnd"/>
      <w:r>
        <w:t xml:space="preserve"> dan </w:t>
      </w:r>
      <w:proofErr w:type="spellStart"/>
      <w:r>
        <w:t>lingkungan</w:t>
      </w:r>
      <w:proofErr w:type="spellEnd"/>
      <w:r>
        <w:t xml:space="preserve">. 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Thamrin</w:t>
      </w:r>
      <w:r>
        <w:rPr>
          <w:vertAlign w:val="superscript"/>
        </w:rPr>
        <w:t>6</w:t>
      </w:r>
      <w:r>
        <w:t xml:space="preserve"> s</w:t>
      </w:r>
      <w:r w:rsidRPr="00D80AF2">
        <w:t xml:space="preserve">alah </w:t>
      </w:r>
      <w:proofErr w:type="spellStart"/>
      <w:r w:rsidRPr="00D80AF2">
        <w:t>satu</w:t>
      </w:r>
      <w:proofErr w:type="spellEnd"/>
      <w:r w:rsidRPr="00D80AF2">
        <w:t xml:space="preserve"> </w:t>
      </w:r>
      <w:proofErr w:type="spellStart"/>
      <w:r w:rsidRPr="00D80AF2">
        <w:t>sumber</w:t>
      </w:r>
      <w:proofErr w:type="spellEnd"/>
      <w:r w:rsidRPr="00D80AF2">
        <w:t xml:space="preserve"> </w:t>
      </w:r>
      <w:proofErr w:type="spellStart"/>
      <w:r w:rsidRPr="00D80AF2">
        <w:t>informasi</w:t>
      </w:r>
      <w:proofErr w:type="spellEnd"/>
      <w:r w:rsidRPr="00D80AF2">
        <w:t xml:space="preserve"> </w:t>
      </w:r>
      <w:proofErr w:type="spellStart"/>
      <w:r w:rsidRPr="00D80AF2">
        <w:t>mengenai</w:t>
      </w:r>
      <w:proofErr w:type="spellEnd"/>
      <w:r w:rsidRPr="00D80AF2">
        <w:t xml:space="preserve"> </w:t>
      </w:r>
      <w:proofErr w:type="spellStart"/>
      <w:r w:rsidRPr="00D80AF2">
        <w:t>kesehatan</w:t>
      </w:r>
      <w:proofErr w:type="spellEnd"/>
      <w:r w:rsidRPr="00D80AF2">
        <w:t xml:space="preserve"> </w:t>
      </w:r>
      <w:proofErr w:type="spellStart"/>
      <w:r w:rsidRPr="00D80AF2">
        <w:t>reproduksi</w:t>
      </w:r>
      <w:proofErr w:type="spellEnd"/>
      <w:r w:rsidRPr="00D80AF2">
        <w:t xml:space="preserve"> </w:t>
      </w:r>
      <w:proofErr w:type="spellStart"/>
      <w:r w:rsidRPr="00D80AF2">
        <w:t>berasal</w:t>
      </w:r>
      <w:proofErr w:type="spellEnd"/>
      <w:r w:rsidRPr="00D80AF2">
        <w:t xml:space="preserve"> </w:t>
      </w:r>
      <w:proofErr w:type="spellStart"/>
      <w:r w:rsidRPr="00D80AF2">
        <w:t>dari</w:t>
      </w:r>
      <w:proofErr w:type="spellEnd"/>
      <w:r w:rsidRPr="00D80AF2">
        <w:t xml:space="preserve"> </w:t>
      </w:r>
      <w:proofErr w:type="spellStart"/>
      <w:r w:rsidRPr="00D80AF2">
        <w:t>organisasi</w:t>
      </w:r>
      <w:proofErr w:type="spellEnd"/>
      <w:r w:rsidRPr="00D80AF2">
        <w:t xml:space="preserve"> </w:t>
      </w:r>
      <w:proofErr w:type="spellStart"/>
      <w:r w:rsidRPr="00D80AF2">
        <w:t>kemasyarakatan</w:t>
      </w:r>
      <w:proofErr w:type="spellEnd"/>
      <w:r w:rsidRPr="00D80AF2">
        <w:t xml:space="preserve">. </w:t>
      </w:r>
      <w:r>
        <w:t xml:space="preserve"> </w:t>
      </w:r>
      <w:r w:rsidRPr="00D80AF2">
        <w:t xml:space="preserve">Masyarakat </w:t>
      </w:r>
      <w:proofErr w:type="spellStart"/>
      <w:r w:rsidRPr="00D80AF2">
        <w:t>dapat</w:t>
      </w:r>
      <w:proofErr w:type="spellEnd"/>
      <w:r w:rsidRPr="00D80AF2">
        <w:t xml:space="preserve"> </w:t>
      </w:r>
      <w:proofErr w:type="spellStart"/>
      <w:r w:rsidRPr="00D80AF2">
        <w:t>melakukan</w:t>
      </w:r>
      <w:proofErr w:type="spellEnd"/>
      <w:r w:rsidRPr="00D80AF2">
        <w:t xml:space="preserve"> </w:t>
      </w:r>
      <w:proofErr w:type="spellStart"/>
      <w:r w:rsidRPr="00D80AF2">
        <w:t>penyebaran</w:t>
      </w:r>
      <w:proofErr w:type="spellEnd"/>
      <w:r w:rsidRPr="00D80AF2">
        <w:t xml:space="preserve"> </w:t>
      </w:r>
      <w:proofErr w:type="spellStart"/>
      <w:r w:rsidRPr="00D80AF2">
        <w:t>informasi</w:t>
      </w:r>
      <w:proofErr w:type="spellEnd"/>
      <w:r w:rsidRPr="00D80AF2">
        <w:t xml:space="preserve"> </w:t>
      </w:r>
      <w:proofErr w:type="spellStart"/>
      <w:r w:rsidRPr="00D80AF2">
        <w:t>kesehatan</w:t>
      </w:r>
      <w:proofErr w:type="spellEnd"/>
      <w:r w:rsidRPr="00D80AF2">
        <w:t xml:space="preserve"> </w:t>
      </w:r>
      <w:proofErr w:type="spellStart"/>
      <w:r w:rsidRPr="00D80AF2">
        <w:t>reproduksi</w:t>
      </w:r>
      <w:proofErr w:type="spellEnd"/>
      <w:r w:rsidRPr="00D80AF2">
        <w:t xml:space="preserve"> </w:t>
      </w:r>
      <w:proofErr w:type="spellStart"/>
      <w:r w:rsidRPr="00D80AF2">
        <w:t>melalui</w:t>
      </w:r>
      <w:proofErr w:type="spellEnd"/>
      <w:r w:rsidRPr="00D80AF2">
        <w:t xml:space="preserve"> </w:t>
      </w:r>
      <w:proofErr w:type="spellStart"/>
      <w:r w:rsidRPr="00D80AF2">
        <w:t>pertemuan-pertemuan</w:t>
      </w:r>
      <w:proofErr w:type="spellEnd"/>
      <w:r w:rsidRPr="00D80AF2">
        <w:t xml:space="preserve"> dan </w:t>
      </w:r>
      <w:proofErr w:type="spellStart"/>
      <w:r w:rsidRPr="00D80AF2">
        <w:t>wadah-wadah</w:t>
      </w:r>
      <w:proofErr w:type="spellEnd"/>
      <w:r w:rsidRPr="00D80AF2">
        <w:t xml:space="preserve"> yang </w:t>
      </w:r>
      <w:proofErr w:type="spellStart"/>
      <w:r w:rsidRPr="00D80AF2">
        <w:t>fokus</w:t>
      </w:r>
      <w:proofErr w:type="spellEnd"/>
      <w:r w:rsidRPr="00D80AF2">
        <w:t xml:space="preserve"> </w:t>
      </w:r>
      <w:proofErr w:type="spellStart"/>
      <w:r w:rsidRPr="00D80AF2">
        <w:t>dalam</w:t>
      </w:r>
      <w:proofErr w:type="spellEnd"/>
      <w:r w:rsidRPr="00D80AF2">
        <w:t xml:space="preserve"> </w:t>
      </w:r>
      <w:proofErr w:type="spellStart"/>
      <w:r w:rsidRPr="00D80AF2">
        <w:t>membahas</w:t>
      </w:r>
      <w:proofErr w:type="spellEnd"/>
      <w:r w:rsidRPr="00D80AF2">
        <w:t xml:space="preserve"> </w:t>
      </w:r>
      <w:proofErr w:type="spellStart"/>
      <w:r w:rsidRPr="00D80AF2">
        <w:t>kesehatan</w:t>
      </w:r>
      <w:proofErr w:type="spellEnd"/>
      <w:r w:rsidRPr="00D80AF2">
        <w:t xml:space="preserve"> </w:t>
      </w:r>
      <w:proofErr w:type="spellStart"/>
      <w:r w:rsidRPr="00D80AF2">
        <w:t>reproduksi</w:t>
      </w:r>
      <w:proofErr w:type="spellEnd"/>
      <w:r w:rsidRPr="00D80AF2">
        <w:t xml:space="preserve">. </w:t>
      </w:r>
    </w:p>
    <w:p w14:paraId="209309E5" w14:textId="77777777" w:rsidR="003904C9" w:rsidRDefault="003904C9" w:rsidP="003904C9">
      <w:pPr>
        <w:pStyle w:val="BodyText"/>
        <w:ind w:right="-32" w:firstLine="567"/>
        <w:jc w:val="both"/>
      </w:pPr>
      <w:proofErr w:type="spellStart"/>
      <w:r>
        <w:t>Sekolah</w:t>
      </w:r>
      <w:proofErr w:type="spellEnd"/>
      <w:r>
        <w:t xml:space="preserve"> </w:t>
      </w:r>
      <w:proofErr w:type="spellStart"/>
      <w:r>
        <w:t>Menengah</w:t>
      </w:r>
      <w:proofErr w:type="spellEnd"/>
      <w:r>
        <w:t xml:space="preserve"> </w:t>
      </w:r>
      <w:proofErr w:type="spellStart"/>
      <w:r>
        <w:t>Pertama</w:t>
      </w:r>
      <w:proofErr w:type="spellEnd"/>
      <w:r>
        <w:t xml:space="preserve"> (SMP) </w:t>
      </w:r>
      <w:proofErr w:type="spellStart"/>
      <w:r>
        <w:t>merupakan</w:t>
      </w:r>
      <w:proofErr w:type="spellEnd"/>
      <w:r>
        <w:t xml:space="preserve"> </w:t>
      </w:r>
      <w:proofErr w:type="spellStart"/>
      <w:r>
        <w:t>tempat</w:t>
      </w:r>
      <w:proofErr w:type="spellEnd"/>
      <w:r>
        <w:t xml:space="preserve"> Pendidikan yang rata-rata </w:t>
      </w:r>
      <w:proofErr w:type="spellStart"/>
      <w:r>
        <w:t>siswa-siswinya</w:t>
      </w:r>
      <w:proofErr w:type="spellEnd"/>
      <w:r>
        <w:t xml:space="preserve"> </w:t>
      </w:r>
      <w:proofErr w:type="spellStart"/>
      <w:r>
        <w:t>berusia</w:t>
      </w:r>
      <w:proofErr w:type="spellEnd"/>
      <w:r>
        <w:t xml:space="preserve"> </w:t>
      </w:r>
      <w:proofErr w:type="spellStart"/>
      <w:r>
        <w:t>remaja</w:t>
      </w:r>
      <w:proofErr w:type="spellEnd"/>
      <w:r>
        <w:t xml:space="preserve"> </w:t>
      </w:r>
      <w:proofErr w:type="spellStart"/>
      <w:r>
        <w:t>tentunya</w:t>
      </w:r>
      <w:proofErr w:type="spellEnd"/>
      <w:r>
        <w:t xml:space="preserve"> </w:t>
      </w:r>
      <w:proofErr w:type="spellStart"/>
      <w:r>
        <w:t>perlu</w:t>
      </w:r>
      <w:proofErr w:type="spellEnd"/>
      <w:r>
        <w:t xml:space="preserve"> </w:t>
      </w:r>
      <w:proofErr w:type="spellStart"/>
      <w:r>
        <w:t>dibekali</w:t>
      </w:r>
      <w:proofErr w:type="spellEnd"/>
      <w:r>
        <w:t xml:space="preserve"> </w:t>
      </w:r>
      <w:proofErr w:type="spellStart"/>
      <w:r>
        <w:t>dengan</w:t>
      </w:r>
      <w:proofErr w:type="spellEnd"/>
      <w:r>
        <w:t xml:space="preserve"> </w:t>
      </w:r>
      <w:proofErr w:type="spellStart"/>
      <w:r>
        <w:t>pengetahuan</w:t>
      </w:r>
      <w:proofErr w:type="spellEnd"/>
      <w:r>
        <w:t xml:space="preserve"> dan </w:t>
      </w:r>
      <w:proofErr w:type="spellStart"/>
      <w:r>
        <w:t>motivasi</w:t>
      </w:r>
      <w:proofErr w:type="spellEnd"/>
      <w:r>
        <w:t xml:space="preserve"> </w:t>
      </w:r>
      <w:proofErr w:type="spellStart"/>
      <w:r>
        <w:t>terkait</w:t>
      </w:r>
      <w:proofErr w:type="spellEnd"/>
      <w:r>
        <w:t xml:space="preserve"> </w:t>
      </w:r>
      <w:proofErr w:type="spellStart"/>
      <w:r>
        <w:t>kesehatan</w:t>
      </w:r>
      <w:proofErr w:type="spellEnd"/>
      <w:r>
        <w:t xml:space="preserve"> </w:t>
      </w:r>
      <w:proofErr w:type="spellStart"/>
      <w:r>
        <w:t>reproduksi</w:t>
      </w:r>
      <w:proofErr w:type="spellEnd"/>
      <w:r>
        <w:t xml:space="preserve"> agar </w:t>
      </w:r>
      <w:proofErr w:type="spellStart"/>
      <w:r>
        <w:t>terhindar</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masalah</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reproduksi</w:t>
      </w:r>
      <w:proofErr w:type="spellEnd"/>
      <w:r>
        <w:t xml:space="preserve">, </w:t>
      </w:r>
      <w:proofErr w:type="spellStart"/>
      <w:r>
        <w:t>mengingat</w:t>
      </w:r>
      <w:proofErr w:type="spellEnd"/>
      <w:r>
        <w:t xml:space="preserve"> </w:t>
      </w:r>
      <w:proofErr w:type="spellStart"/>
      <w:r>
        <w:t>remaja</w:t>
      </w:r>
      <w:proofErr w:type="spellEnd"/>
      <w:r>
        <w:t xml:space="preserve"> </w:t>
      </w:r>
      <w:proofErr w:type="spellStart"/>
      <w:r>
        <w:t>terkadang</w:t>
      </w:r>
      <w:proofErr w:type="spellEnd"/>
      <w:r>
        <w:t xml:space="preserve"> </w:t>
      </w:r>
      <w:proofErr w:type="spellStart"/>
      <w:r>
        <w:t>lalai</w:t>
      </w:r>
      <w:proofErr w:type="spellEnd"/>
      <w:r>
        <w:t xml:space="preserve"> dan </w:t>
      </w:r>
      <w:proofErr w:type="spellStart"/>
      <w:r>
        <w:t>kurang</w:t>
      </w:r>
      <w:proofErr w:type="spellEnd"/>
      <w:r>
        <w:t xml:space="preserve"> </w:t>
      </w:r>
      <w:proofErr w:type="spellStart"/>
      <w:r>
        <w:t>perhatian</w:t>
      </w:r>
      <w:proofErr w:type="spellEnd"/>
      <w:r>
        <w:t xml:space="preserve"> </w:t>
      </w:r>
      <w:proofErr w:type="spellStart"/>
      <w:r>
        <w:t>terhadap</w:t>
      </w:r>
      <w:proofErr w:type="spellEnd"/>
      <w:r>
        <w:t xml:space="preserve"> </w:t>
      </w:r>
      <w:proofErr w:type="spellStart"/>
      <w:r>
        <w:t>kesehatan</w:t>
      </w:r>
      <w:proofErr w:type="spellEnd"/>
      <w:r>
        <w:t xml:space="preserve"> </w:t>
      </w:r>
      <w:proofErr w:type="spellStart"/>
      <w:r>
        <w:t>reproduksinya</w:t>
      </w:r>
      <w:proofErr w:type="spellEnd"/>
      <w:r>
        <w:t xml:space="preserve">, </w:t>
      </w:r>
      <w:proofErr w:type="spellStart"/>
      <w:r>
        <w:t>hal</w:t>
      </w:r>
      <w:proofErr w:type="spellEnd"/>
      <w:r>
        <w:t xml:space="preserve"> </w:t>
      </w:r>
      <w:proofErr w:type="spellStart"/>
      <w:r>
        <w:t>inipun</w:t>
      </w:r>
      <w:proofErr w:type="spellEnd"/>
      <w:r>
        <w:t xml:space="preserve"> </w:t>
      </w:r>
      <w:proofErr w:type="spellStart"/>
      <w:r>
        <w:t>terlihat</w:t>
      </w:r>
      <w:proofErr w:type="spellEnd"/>
      <w:r>
        <w:t xml:space="preserve"> pada </w:t>
      </w:r>
      <w:proofErr w:type="spellStart"/>
      <w:r>
        <w:t>studi</w:t>
      </w:r>
      <w:proofErr w:type="spellEnd"/>
      <w:r>
        <w:t xml:space="preserve"> </w:t>
      </w:r>
      <w:proofErr w:type="spellStart"/>
      <w:r>
        <w:t>awal</w:t>
      </w:r>
      <w:proofErr w:type="spellEnd"/>
      <w:r>
        <w:t xml:space="preserve"> </w:t>
      </w:r>
      <w:proofErr w:type="spellStart"/>
      <w:r>
        <w:t>didapatkan</w:t>
      </w:r>
      <w:proofErr w:type="spellEnd"/>
      <w:r>
        <w:t xml:space="preserve"> </w:t>
      </w:r>
      <w:proofErr w:type="spellStart"/>
      <w:r>
        <w:t>informasi</w:t>
      </w:r>
      <w:proofErr w:type="spellEnd"/>
      <w:r>
        <w:t xml:space="preserve"> </w:t>
      </w:r>
      <w:proofErr w:type="spellStart"/>
      <w:r>
        <w:t>dari</w:t>
      </w:r>
      <w:proofErr w:type="spellEnd"/>
      <w:r>
        <w:t xml:space="preserve"> guru </w:t>
      </w:r>
      <w:proofErr w:type="spellStart"/>
      <w:r>
        <w:t>bidang</w:t>
      </w:r>
      <w:proofErr w:type="spellEnd"/>
      <w:r>
        <w:t xml:space="preserve"> </w:t>
      </w:r>
      <w:proofErr w:type="spellStart"/>
      <w:r>
        <w:t>kesiswaan</w:t>
      </w:r>
      <w:proofErr w:type="spellEnd"/>
      <w:r>
        <w:t xml:space="preserve"> </w:t>
      </w:r>
      <w:proofErr w:type="spellStart"/>
      <w:r>
        <w:t>terkait</w:t>
      </w:r>
      <w:proofErr w:type="spellEnd"/>
      <w:r>
        <w:t xml:space="preserve"> </w:t>
      </w:r>
      <w:proofErr w:type="spellStart"/>
      <w:r>
        <w:t>masalah</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ini</w:t>
      </w:r>
      <w:proofErr w:type="spellEnd"/>
      <w:r>
        <w:t xml:space="preserve"> </w:t>
      </w:r>
      <w:proofErr w:type="spellStart"/>
      <w:r>
        <w:t>belum</w:t>
      </w:r>
      <w:proofErr w:type="spellEnd"/>
      <w:r>
        <w:t xml:space="preserve"> </w:t>
      </w:r>
      <w:proofErr w:type="spellStart"/>
      <w:r>
        <w:t>secara</w:t>
      </w:r>
      <w:proofErr w:type="spellEnd"/>
      <w:r>
        <w:t xml:space="preserve"> </w:t>
      </w:r>
      <w:proofErr w:type="spellStart"/>
      <w:r>
        <w:t>spesifik</w:t>
      </w:r>
      <w:proofErr w:type="spellEnd"/>
      <w:r>
        <w:t xml:space="preserve"> </w:t>
      </w:r>
      <w:proofErr w:type="spellStart"/>
      <w:r>
        <w:t>diberikan</w:t>
      </w:r>
      <w:proofErr w:type="spellEnd"/>
      <w:r>
        <w:t xml:space="preserve">, </w:t>
      </w:r>
      <w:proofErr w:type="spellStart"/>
      <w:r>
        <w:t>begitupun</w:t>
      </w:r>
      <w:proofErr w:type="spellEnd"/>
      <w:r>
        <w:t xml:space="preserve"> </w:t>
      </w:r>
      <w:proofErr w:type="spellStart"/>
      <w:r>
        <w:t>dari</w:t>
      </w:r>
      <w:proofErr w:type="spellEnd"/>
      <w:r>
        <w:t xml:space="preserve"> </w:t>
      </w:r>
      <w:proofErr w:type="spellStart"/>
      <w:r>
        <w:t>pihak</w:t>
      </w:r>
      <w:proofErr w:type="spellEnd"/>
      <w:r>
        <w:t xml:space="preserve"> Puskesmas Putri Ayu yang </w:t>
      </w:r>
      <w:proofErr w:type="spellStart"/>
      <w:r>
        <w:t>menaungi</w:t>
      </w:r>
      <w:proofErr w:type="spellEnd"/>
      <w:r>
        <w:t xml:space="preserve"> dan </w:t>
      </w:r>
      <w:proofErr w:type="spellStart"/>
      <w:r>
        <w:t>merupakan</w:t>
      </w:r>
      <w:proofErr w:type="spellEnd"/>
      <w:r>
        <w:t xml:space="preserve"> </w:t>
      </w:r>
      <w:proofErr w:type="spellStart"/>
      <w:r>
        <w:t>bagian</w:t>
      </w:r>
      <w:proofErr w:type="spellEnd"/>
      <w:r>
        <w:t xml:space="preserve"> wilayah </w:t>
      </w:r>
      <w:proofErr w:type="spellStart"/>
      <w:r>
        <w:t>kerjanya</w:t>
      </w:r>
      <w:proofErr w:type="spellEnd"/>
      <w:r>
        <w:t xml:space="preserve">, </w:t>
      </w:r>
      <w:proofErr w:type="spellStart"/>
      <w:r>
        <w:t>sejak</w:t>
      </w:r>
      <w:proofErr w:type="spellEnd"/>
      <w:r>
        <w:t xml:space="preserve"> 2 </w:t>
      </w:r>
      <w:proofErr w:type="spellStart"/>
      <w:r>
        <w:t>tahun</w:t>
      </w:r>
      <w:proofErr w:type="spellEnd"/>
      <w:r>
        <w:t xml:space="preserve"> yang </w:t>
      </w:r>
      <w:proofErr w:type="spellStart"/>
      <w:r>
        <w:t>lalu</w:t>
      </w:r>
      <w:proofErr w:type="spellEnd"/>
      <w:r>
        <w:t xml:space="preserve"> </w:t>
      </w:r>
      <w:proofErr w:type="spellStart"/>
      <w:r>
        <w:t>hanya</w:t>
      </w:r>
      <w:proofErr w:type="spellEnd"/>
      <w:r>
        <w:t xml:space="preserve"> </w:t>
      </w:r>
      <w:proofErr w:type="spellStart"/>
      <w:r>
        <w:t>memberikan</w:t>
      </w:r>
      <w:proofErr w:type="spellEnd"/>
      <w:r>
        <w:t xml:space="preserve"> tablet </w:t>
      </w:r>
      <w:proofErr w:type="spellStart"/>
      <w:r>
        <w:t>tambah</w:t>
      </w:r>
      <w:proofErr w:type="spellEnd"/>
      <w:r>
        <w:t xml:space="preserve"> </w:t>
      </w:r>
      <w:proofErr w:type="spellStart"/>
      <w:r>
        <w:t>darah</w:t>
      </w:r>
      <w:proofErr w:type="spellEnd"/>
      <w:r>
        <w:t xml:space="preserve"> </w:t>
      </w:r>
      <w:proofErr w:type="spellStart"/>
      <w:r>
        <w:t>bagi</w:t>
      </w:r>
      <w:proofErr w:type="spellEnd"/>
      <w:r>
        <w:t xml:space="preserve"> </w:t>
      </w:r>
      <w:proofErr w:type="spellStart"/>
      <w:r>
        <w:t>remaja</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pendidikan</w:t>
      </w:r>
      <w:proofErr w:type="spellEnd"/>
      <w:r>
        <w:t xml:space="preserve"> </w:t>
      </w:r>
      <w:proofErr w:type="spellStart"/>
      <w:r>
        <w:t>kesehatan</w:t>
      </w:r>
      <w:proofErr w:type="spellEnd"/>
      <w:r>
        <w:t xml:space="preserve"> </w:t>
      </w:r>
      <w:proofErr w:type="spellStart"/>
      <w:r>
        <w:t>terkait</w:t>
      </w:r>
      <w:proofErr w:type="spellEnd"/>
      <w:r>
        <w:t xml:space="preserve"> </w:t>
      </w:r>
      <w:proofErr w:type="spellStart"/>
      <w:r>
        <w:t>reproduksi</w:t>
      </w:r>
      <w:proofErr w:type="spellEnd"/>
      <w:r>
        <w:t xml:space="preserve"> pada </w:t>
      </w:r>
      <w:proofErr w:type="spellStart"/>
      <w:r>
        <w:t>remaja</w:t>
      </w:r>
      <w:proofErr w:type="spellEnd"/>
      <w:r>
        <w:t xml:space="preserve"> </w:t>
      </w:r>
      <w:proofErr w:type="spellStart"/>
      <w:r>
        <w:t>belum</w:t>
      </w:r>
      <w:proofErr w:type="spellEnd"/>
      <w:r>
        <w:t xml:space="preserve"> </w:t>
      </w:r>
      <w:proofErr w:type="spellStart"/>
      <w:r>
        <w:t>diberikan</w:t>
      </w:r>
      <w:proofErr w:type="spellEnd"/>
      <w:r>
        <w:t>.</w:t>
      </w:r>
    </w:p>
    <w:p w14:paraId="43EF6491" w14:textId="77777777" w:rsidR="003904C9" w:rsidRPr="00244F27" w:rsidRDefault="003904C9" w:rsidP="003904C9">
      <w:pPr>
        <w:pStyle w:val="BodyText"/>
        <w:ind w:right="-32" w:firstLine="567"/>
        <w:jc w:val="both"/>
        <w:rPr>
          <w:vertAlign w:val="superscript"/>
        </w:rPr>
      </w:pPr>
      <w:proofErr w:type="spellStart"/>
      <w:r>
        <w:t>Tantangan</w:t>
      </w:r>
      <w:proofErr w:type="spellEnd"/>
      <w:r>
        <w:t xml:space="preserve"> yang </w:t>
      </w:r>
      <w:proofErr w:type="spellStart"/>
      <w:proofErr w:type="gramStart"/>
      <w:r>
        <w:t>dihadapi</w:t>
      </w:r>
      <w:proofErr w:type="spellEnd"/>
      <w:r>
        <w:t xml:space="preserve"> ;</w:t>
      </w:r>
      <w:proofErr w:type="gramEnd"/>
      <w:r>
        <w:t xml:space="preserve"> </w:t>
      </w:r>
      <w:proofErr w:type="spellStart"/>
      <w:r>
        <w:t>kurangnya</w:t>
      </w:r>
      <w:proofErr w:type="spellEnd"/>
      <w:r>
        <w:t xml:space="preserve"> </w:t>
      </w:r>
      <w:proofErr w:type="spellStart"/>
      <w:r>
        <w:t>pendidikan</w:t>
      </w:r>
      <w:proofErr w:type="spellEnd"/>
      <w:r>
        <w:t xml:space="preserve"> </w:t>
      </w:r>
      <w:proofErr w:type="spellStart"/>
      <w:r>
        <w:t>seksual</w:t>
      </w:r>
      <w:proofErr w:type="spellEnd"/>
      <w:r>
        <w:t xml:space="preserve"> yang </w:t>
      </w:r>
      <w:proofErr w:type="spellStart"/>
      <w:r>
        <w:t>adekuat</w:t>
      </w:r>
      <w:proofErr w:type="spellEnd"/>
      <w:r>
        <w:t xml:space="preserve">; system </w:t>
      </w:r>
      <w:proofErr w:type="spellStart"/>
      <w:r>
        <w:t>pendidikan</w:t>
      </w:r>
      <w:proofErr w:type="spellEnd"/>
      <w:r>
        <w:t xml:space="preserve"> </w:t>
      </w:r>
      <w:proofErr w:type="spellStart"/>
      <w:r>
        <w:t>dibanyak</w:t>
      </w:r>
      <w:proofErr w:type="spellEnd"/>
      <w:r>
        <w:t xml:space="preserve"> negara </w:t>
      </w:r>
      <w:proofErr w:type="spellStart"/>
      <w:r>
        <w:t>sering</w:t>
      </w:r>
      <w:proofErr w:type="spellEnd"/>
      <w:r>
        <w:t xml:space="preserve"> kali </w:t>
      </w:r>
      <w:proofErr w:type="spellStart"/>
      <w:r>
        <w:t>tidak</w:t>
      </w:r>
      <w:proofErr w:type="spellEnd"/>
      <w:r>
        <w:t xml:space="preserve"> </w:t>
      </w:r>
      <w:proofErr w:type="spellStart"/>
      <w:r>
        <w:t>menyediakan</w:t>
      </w:r>
      <w:proofErr w:type="spellEnd"/>
      <w:r>
        <w:t xml:space="preserve"> </w:t>
      </w:r>
      <w:proofErr w:type="spellStart"/>
      <w:r>
        <w:t>pendidikan</w:t>
      </w:r>
      <w:proofErr w:type="spellEnd"/>
      <w:r>
        <w:t xml:space="preserve"> </w:t>
      </w:r>
      <w:proofErr w:type="spellStart"/>
      <w:r>
        <w:t>seksual</w:t>
      </w:r>
      <w:proofErr w:type="spellEnd"/>
      <w:r>
        <w:t xml:space="preserve"> yang </w:t>
      </w:r>
      <w:proofErr w:type="spellStart"/>
      <w:r>
        <w:t>kompehensif</w:t>
      </w:r>
      <w:proofErr w:type="spellEnd"/>
      <w:r>
        <w:t xml:space="preserve">, </w:t>
      </w:r>
      <w:proofErr w:type="spellStart"/>
      <w:r>
        <w:t>akurat</w:t>
      </w:r>
      <w:proofErr w:type="spellEnd"/>
      <w:r>
        <w:t xml:space="preserve">, </w:t>
      </w:r>
      <w:proofErr w:type="spellStart"/>
      <w:r>
        <w:t>relevan</w:t>
      </w:r>
      <w:proofErr w:type="spellEnd"/>
      <w:r>
        <w:t xml:space="preserve"> </w:t>
      </w:r>
      <w:proofErr w:type="spellStart"/>
      <w:r>
        <w:t>bagi</w:t>
      </w:r>
      <w:proofErr w:type="spellEnd"/>
      <w:r>
        <w:t xml:space="preserve"> </w:t>
      </w:r>
      <w:proofErr w:type="spellStart"/>
      <w:r>
        <w:t>remaja</w:t>
      </w:r>
      <w:proofErr w:type="spellEnd"/>
      <w:r>
        <w:t xml:space="preserve">. Hal </w:t>
      </w:r>
      <w:proofErr w:type="spellStart"/>
      <w:r>
        <w:t>ini</w:t>
      </w:r>
      <w:proofErr w:type="spellEnd"/>
      <w:r>
        <w:t xml:space="preserve"> </w:t>
      </w:r>
      <w:proofErr w:type="spellStart"/>
      <w:r>
        <w:t>menyebabkan</w:t>
      </w:r>
      <w:proofErr w:type="spellEnd"/>
      <w:r>
        <w:t xml:space="preserve"> </w:t>
      </w:r>
      <w:proofErr w:type="spellStart"/>
      <w:r>
        <w:t>ketidakpahaman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kesehatan</w:t>
      </w:r>
      <w:proofErr w:type="spellEnd"/>
      <w:r>
        <w:t xml:space="preserve"> </w:t>
      </w:r>
      <w:proofErr w:type="spellStart"/>
      <w:r>
        <w:t>reproduksi</w:t>
      </w:r>
      <w:proofErr w:type="spellEnd"/>
      <w:r>
        <w:t xml:space="preserve"> dan </w:t>
      </w:r>
      <w:proofErr w:type="spellStart"/>
      <w:r>
        <w:t>cara</w:t>
      </w:r>
      <w:proofErr w:type="spellEnd"/>
      <w:r>
        <w:t xml:space="preserve"> </w:t>
      </w:r>
      <w:proofErr w:type="spellStart"/>
      <w:r>
        <w:t>menjaganya</w:t>
      </w:r>
      <w:proofErr w:type="spellEnd"/>
      <w:r>
        <w:t xml:space="preserve">. Stigma dan </w:t>
      </w:r>
      <w:proofErr w:type="spellStart"/>
      <w:r>
        <w:t>hambatan</w:t>
      </w:r>
      <w:proofErr w:type="spellEnd"/>
      <w:r>
        <w:t xml:space="preserve"> social; </w:t>
      </w:r>
      <w:proofErr w:type="spellStart"/>
      <w:r>
        <w:t>masih</w:t>
      </w:r>
      <w:proofErr w:type="spellEnd"/>
      <w:r>
        <w:t xml:space="preserve"> </w:t>
      </w:r>
      <w:proofErr w:type="spellStart"/>
      <w:r>
        <w:t>ada</w:t>
      </w:r>
      <w:proofErr w:type="spellEnd"/>
      <w:r>
        <w:t xml:space="preserve"> stigma social yang </w:t>
      </w:r>
      <w:proofErr w:type="spellStart"/>
      <w:r>
        <w:t>terkait</w:t>
      </w:r>
      <w:proofErr w:type="spellEnd"/>
      <w:r>
        <w:t xml:space="preserve"> </w:t>
      </w:r>
      <w:proofErr w:type="spellStart"/>
      <w:r>
        <w:t>dengan</w:t>
      </w:r>
      <w:proofErr w:type="spellEnd"/>
      <w:r>
        <w:t xml:space="preserve"> </w:t>
      </w:r>
      <w:proofErr w:type="spellStart"/>
      <w:r>
        <w:t>pembicaraan</w:t>
      </w:r>
      <w:proofErr w:type="spellEnd"/>
      <w:r>
        <w:t xml:space="preserve"> </w:t>
      </w:r>
      <w:proofErr w:type="spellStart"/>
      <w:r>
        <w:t>terbuka</w:t>
      </w:r>
      <w:proofErr w:type="spellEnd"/>
      <w:r>
        <w:t xml:space="preserve"> </w:t>
      </w:r>
      <w:proofErr w:type="spellStart"/>
      <w:r>
        <w:t>tentang</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terutama</w:t>
      </w:r>
      <w:proofErr w:type="spellEnd"/>
      <w:r>
        <w:t xml:space="preserve"> </w:t>
      </w:r>
      <w:proofErr w:type="spellStart"/>
      <w:r>
        <w:t>dikalangan</w:t>
      </w:r>
      <w:proofErr w:type="spellEnd"/>
      <w:r>
        <w:t xml:space="preserve"> </w:t>
      </w:r>
      <w:proofErr w:type="spellStart"/>
      <w:r>
        <w:t>remaja</w:t>
      </w:r>
      <w:proofErr w:type="spellEnd"/>
      <w:r>
        <w:t xml:space="preserve">. Hal </w:t>
      </w:r>
      <w:proofErr w:type="spellStart"/>
      <w:r>
        <w:t>ini</w:t>
      </w:r>
      <w:proofErr w:type="spellEnd"/>
      <w:r>
        <w:t xml:space="preserve"> </w:t>
      </w:r>
      <w:proofErr w:type="spellStart"/>
      <w:r>
        <w:t>bisa</w:t>
      </w:r>
      <w:proofErr w:type="spellEnd"/>
      <w:r>
        <w:t xml:space="preserve"> </w:t>
      </w:r>
      <w:proofErr w:type="spellStart"/>
      <w:r>
        <w:t>membuat</w:t>
      </w:r>
      <w:proofErr w:type="spellEnd"/>
      <w:r>
        <w:t xml:space="preserve"> </w:t>
      </w:r>
      <w:proofErr w:type="spellStart"/>
      <w:r>
        <w:t>mereka</w:t>
      </w:r>
      <w:proofErr w:type="spellEnd"/>
      <w:r>
        <w:t xml:space="preserve"> </w:t>
      </w:r>
      <w:proofErr w:type="spellStart"/>
      <w:r>
        <w:t>enggan</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atau</w:t>
      </w:r>
      <w:proofErr w:type="spellEnd"/>
      <w:r>
        <w:t xml:space="preserve"> </w:t>
      </w:r>
      <w:proofErr w:type="spellStart"/>
      <w:r>
        <w:t>layanan</w:t>
      </w:r>
      <w:proofErr w:type="spellEnd"/>
      <w:r>
        <w:t xml:space="preserve"> yang </w:t>
      </w:r>
      <w:proofErr w:type="spellStart"/>
      <w:r>
        <w:t>mereka</w:t>
      </w:r>
      <w:proofErr w:type="spellEnd"/>
      <w:r>
        <w:t xml:space="preserve"> </w:t>
      </w:r>
      <w:proofErr w:type="spellStart"/>
      <w:r>
        <w:t>butuhkan</w:t>
      </w:r>
      <w:proofErr w:type="spellEnd"/>
      <w:r>
        <w:t xml:space="preserve">. Akses </w:t>
      </w:r>
      <w:proofErr w:type="spellStart"/>
      <w:r>
        <w:t>terbatas</w:t>
      </w:r>
      <w:proofErr w:type="spellEnd"/>
      <w:r>
        <w:t xml:space="preserve"> </w:t>
      </w:r>
      <w:proofErr w:type="spellStart"/>
      <w:r>
        <w:t>ke</w:t>
      </w:r>
      <w:proofErr w:type="spellEnd"/>
      <w:r>
        <w:t xml:space="preserve"> </w:t>
      </w:r>
      <w:proofErr w:type="spellStart"/>
      <w:r>
        <w:t>layanan</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remaja</w:t>
      </w:r>
      <w:proofErr w:type="spellEnd"/>
      <w:r>
        <w:t xml:space="preserve"> </w:t>
      </w:r>
      <w:proofErr w:type="spellStart"/>
      <w:r>
        <w:t>memiliki</w:t>
      </w:r>
      <w:proofErr w:type="spellEnd"/>
      <w:r>
        <w:t xml:space="preserve"> </w:t>
      </w:r>
      <w:proofErr w:type="spellStart"/>
      <w:r>
        <w:t>akses</w:t>
      </w:r>
      <w:proofErr w:type="spellEnd"/>
      <w:r>
        <w:t xml:space="preserve"> yang </w:t>
      </w:r>
      <w:proofErr w:type="spellStart"/>
      <w:r>
        <w:t>mudah</w:t>
      </w:r>
      <w:proofErr w:type="spellEnd"/>
      <w:r>
        <w:t xml:space="preserve"> dan </w:t>
      </w:r>
      <w:proofErr w:type="spellStart"/>
      <w:r>
        <w:t>aman</w:t>
      </w:r>
      <w:proofErr w:type="spellEnd"/>
      <w:r>
        <w:t xml:space="preserve"> </w:t>
      </w:r>
      <w:proofErr w:type="spellStart"/>
      <w:r>
        <w:t>ke</w:t>
      </w:r>
      <w:proofErr w:type="spellEnd"/>
      <w:r>
        <w:t xml:space="preserve"> </w:t>
      </w:r>
      <w:proofErr w:type="spellStart"/>
      <w:r>
        <w:t>layanan</w:t>
      </w:r>
      <w:proofErr w:type="spellEnd"/>
      <w:r>
        <w:t xml:space="preserve"> </w:t>
      </w:r>
      <w:proofErr w:type="spellStart"/>
      <w:r>
        <w:t>kesehatan</w:t>
      </w:r>
      <w:proofErr w:type="spellEnd"/>
      <w:r>
        <w:t xml:space="preserve"> </w:t>
      </w:r>
      <w:proofErr w:type="spellStart"/>
      <w:r>
        <w:t>reproduksi</w:t>
      </w:r>
      <w:proofErr w:type="spellEnd"/>
      <w:r>
        <w:t xml:space="preserve"> yang </w:t>
      </w:r>
      <w:proofErr w:type="spellStart"/>
      <w:r>
        <w:t>berkualitas</w:t>
      </w:r>
      <w:proofErr w:type="spellEnd"/>
      <w:r>
        <w:t xml:space="preserve">. Ini </w:t>
      </w:r>
      <w:proofErr w:type="spellStart"/>
      <w:r>
        <w:t>bisa</w:t>
      </w:r>
      <w:proofErr w:type="spellEnd"/>
      <w:r>
        <w:t xml:space="preserve"> </w:t>
      </w:r>
      <w:proofErr w:type="spellStart"/>
      <w:r>
        <w:t>menjadi</w:t>
      </w:r>
      <w:proofErr w:type="spellEnd"/>
      <w:r>
        <w:t xml:space="preserve"> </w:t>
      </w:r>
      <w:proofErr w:type="spellStart"/>
      <w:r>
        <w:t>hambatan</w:t>
      </w:r>
      <w:proofErr w:type="spellEnd"/>
      <w:r>
        <w:t xml:space="preserve"> </w:t>
      </w:r>
      <w:proofErr w:type="spellStart"/>
      <w:r>
        <w:t>nyata</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kesehatan</w:t>
      </w:r>
      <w:proofErr w:type="spellEnd"/>
      <w:r>
        <w:t xml:space="preserve"> </w:t>
      </w:r>
      <w:proofErr w:type="spellStart"/>
      <w:r>
        <w:t>reproduksi</w:t>
      </w:r>
      <w:proofErr w:type="spellEnd"/>
      <w:r>
        <w:t xml:space="preserve"> mereka</w:t>
      </w:r>
      <w:r w:rsidRPr="0002088B">
        <w:rPr>
          <w:noProof/>
        </w:rPr>
        <w:t>.</w:t>
      </w:r>
      <w:r>
        <w:rPr>
          <w:noProof/>
          <w:vertAlign w:val="superscript"/>
        </w:rPr>
        <w:t>4</w:t>
      </w:r>
    </w:p>
    <w:p w14:paraId="51F1E85D" w14:textId="77777777" w:rsidR="003904C9" w:rsidRPr="00244F27" w:rsidRDefault="003904C9" w:rsidP="003904C9">
      <w:pPr>
        <w:pStyle w:val="BodyText"/>
        <w:tabs>
          <w:tab w:val="left" w:pos="567"/>
        </w:tabs>
        <w:ind w:right="-32" w:firstLine="567"/>
        <w:jc w:val="both"/>
        <w:rPr>
          <w:vertAlign w:val="superscript"/>
        </w:rPr>
      </w:pPr>
      <w:r>
        <w:t xml:space="preserve">Kesehatan </w:t>
      </w:r>
      <w:proofErr w:type="spellStart"/>
      <w:r>
        <w:t>reproduksi</w:t>
      </w:r>
      <w:proofErr w:type="spellEnd"/>
      <w:r>
        <w:t xml:space="preserve"> </w:t>
      </w:r>
      <w:proofErr w:type="spellStart"/>
      <w:r>
        <w:t>adalah</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dari</w:t>
      </w:r>
      <w:proofErr w:type="spellEnd"/>
      <w:r>
        <w:t xml:space="preserve"> </w:t>
      </w:r>
      <w:proofErr w:type="spellStart"/>
      <w:r>
        <w:t>kesehatan</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terutama</w:t>
      </w:r>
      <w:proofErr w:type="spellEnd"/>
      <w:r>
        <w:t xml:space="preserve"> di </w:t>
      </w:r>
      <w:proofErr w:type="spellStart"/>
      <w:r>
        <w:t>kalangan</w:t>
      </w:r>
      <w:proofErr w:type="spellEnd"/>
      <w:r>
        <w:t xml:space="preserve"> </w:t>
      </w:r>
      <w:proofErr w:type="spellStart"/>
      <w:r>
        <w:t>remaja</w:t>
      </w:r>
      <w:proofErr w:type="spellEnd"/>
      <w:r>
        <w:t xml:space="preserve">. </w:t>
      </w:r>
      <w:proofErr w:type="spellStart"/>
      <w:r>
        <w:t>Remaja</w:t>
      </w:r>
      <w:proofErr w:type="spellEnd"/>
      <w:r>
        <w:t xml:space="preserve"> </w:t>
      </w:r>
      <w:proofErr w:type="spellStart"/>
      <w:r>
        <w:t>adalah</w:t>
      </w:r>
      <w:proofErr w:type="spellEnd"/>
      <w:r>
        <w:t xml:space="preserve"> </w:t>
      </w:r>
      <w:proofErr w:type="spellStart"/>
      <w:r>
        <w:t>kelompok</w:t>
      </w:r>
      <w:proofErr w:type="spellEnd"/>
      <w:r>
        <w:t xml:space="preserve"> </w:t>
      </w:r>
      <w:proofErr w:type="spellStart"/>
      <w:r>
        <w:t>usia</w:t>
      </w:r>
      <w:proofErr w:type="spellEnd"/>
      <w:r>
        <w:t xml:space="preserve"> yang </w:t>
      </w:r>
      <w:proofErr w:type="spellStart"/>
      <w:r>
        <w:t>berada</w:t>
      </w:r>
      <w:proofErr w:type="spellEnd"/>
      <w:r>
        <w:t xml:space="preserve"> pada </w:t>
      </w:r>
      <w:proofErr w:type="spellStart"/>
      <w:r>
        <w:t>periode</w:t>
      </w:r>
      <w:proofErr w:type="spellEnd"/>
      <w:r>
        <w:t xml:space="preserve"> </w:t>
      </w:r>
      <w:proofErr w:type="spellStart"/>
      <w:r>
        <w:t>transisi</w:t>
      </w:r>
      <w:proofErr w:type="spellEnd"/>
      <w:r>
        <w:t xml:space="preserve"> </w:t>
      </w:r>
      <w:proofErr w:type="spellStart"/>
      <w:r>
        <w:t>dari</w:t>
      </w:r>
      <w:proofErr w:type="spellEnd"/>
      <w:r>
        <w:t xml:space="preserve"> masa </w:t>
      </w:r>
      <w:proofErr w:type="spellStart"/>
      <w:r>
        <w:t>anak-anak</w:t>
      </w:r>
      <w:proofErr w:type="spellEnd"/>
      <w:r>
        <w:t xml:space="preserve"> </w:t>
      </w:r>
      <w:proofErr w:type="spellStart"/>
      <w:r>
        <w:t>ke</w:t>
      </w:r>
      <w:proofErr w:type="spellEnd"/>
      <w:r>
        <w:t xml:space="preserve"> masa </w:t>
      </w:r>
      <w:proofErr w:type="spellStart"/>
      <w:r>
        <w:t>dewasa</w:t>
      </w:r>
      <w:proofErr w:type="spellEnd"/>
      <w:r>
        <w:t xml:space="preserve">, di mana </w:t>
      </w:r>
      <w:proofErr w:type="spellStart"/>
      <w:r>
        <w:t>perubahan</w:t>
      </w:r>
      <w:proofErr w:type="spellEnd"/>
      <w:r>
        <w:t xml:space="preserve"> </w:t>
      </w:r>
      <w:proofErr w:type="spellStart"/>
      <w:r>
        <w:t>fisik</w:t>
      </w:r>
      <w:proofErr w:type="spellEnd"/>
      <w:r>
        <w:t xml:space="preserve">, </w:t>
      </w:r>
      <w:proofErr w:type="spellStart"/>
      <w:r>
        <w:t>emosi</w:t>
      </w:r>
      <w:proofErr w:type="spellEnd"/>
      <w:r>
        <w:t xml:space="preserve">, dan social </w:t>
      </w:r>
      <w:proofErr w:type="spellStart"/>
      <w:r>
        <w:t>sering</w:t>
      </w:r>
      <w:proofErr w:type="spellEnd"/>
      <w:r>
        <w:t xml:space="preserve"> kali </w:t>
      </w:r>
      <w:proofErr w:type="spellStart"/>
      <w:r>
        <w:t>terjadi</w:t>
      </w:r>
      <w:proofErr w:type="spellEnd"/>
      <w:r>
        <w:t xml:space="preserve"> </w:t>
      </w:r>
      <w:proofErr w:type="spellStart"/>
      <w:r>
        <w:t>secara</w:t>
      </w:r>
      <w:proofErr w:type="spellEnd"/>
      <w:r>
        <w:t xml:space="preserve"> </w:t>
      </w:r>
      <w:proofErr w:type="spellStart"/>
      <w:r>
        <w:t>signifikan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pemahaman</w:t>
      </w:r>
      <w:proofErr w:type="spellEnd"/>
      <w:r>
        <w:t xml:space="preserve"> yang </w:t>
      </w:r>
      <w:proofErr w:type="spellStart"/>
      <w:r>
        <w:t>baik</w:t>
      </w:r>
      <w:proofErr w:type="spellEnd"/>
      <w:r>
        <w:t xml:space="preserve"> </w:t>
      </w:r>
      <w:proofErr w:type="spellStart"/>
      <w:r>
        <w:t>tentang</w:t>
      </w:r>
      <w:proofErr w:type="spellEnd"/>
      <w:r>
        <w:t xml:space="preserve"> </w:t>
      </w:r>
      <w:proofErr w:type="spellStart"/>
      <w:r>
        <w:t>kesehatan</w:t>
      </w:r>
      <w:proofErr w:type="spellEnd"/>
      <w:r>
        <w:t xml:space="preserve"> </w:t>
      </w:r>
      <w:proofErr w:type="spellStart"/>
      <w:r>
        <w:t>reproduksi</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kunci</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pertumbuhan</w:t>
      </w:r>
      <w:proofErr w:type="spellEnd"/>
      <w:r>
        <w:t xml:space="preserve"> dan </w:t>
      </w:r>
      <w:proofErr w:type="spellStart"/>
      <w:r>
        <w:t>perkembangan</w:t>
      </w:r>
      <w:proofErr w:type="spellEnd"/>
      <w:r>
        <w:t xml:space="preserve"> yang </w:t>
      </w:r>
      <w:proofErr w:type="spellStart"/>
      <w:r>
        <w:t>sehat</w:t>
      </w:r>
      <w:proofErr w:type="spellEnd"/>
      <w:r>
        <w:t xml:space="preserve">, </w:t>
      </w:r>
      <w:proofErr w:type="spellStart"/>
      <w:r>
        <w:t>serta</w:t>
      </w:r>
      <w:proofErr w:type="spellEnd"/>
      <w:r>
        <w:t xml:space="preserve"> </w:t>
      </w:r>
      <w:proofErr w:type="spellStart"/>
      <w:r>
        <w:t>mencegah</w:t>
      </w:r>
      <w:proofErr w:type="spellEnd"/>
      <w:r>
        <w:t xml:space="preserve"> </w:t>
      </w:r>
      <w:proofErr w:type="spellStart"/>
      <w:r>
        <w:t>masalah</w:t>
      </w:r>
      <w:proofErr w:type="spellEnd"/>
      <w:r>
        <w:t xml:space="preserve"> </w:t>
      </w:r>
      <w:proofErr w:type="spellStart"/>
      <w:r>
        <w:t>kesehatan</w:t>
      </w:r>
      <w:proofErr w:type="spellEnd"/>
      <w:r>
        <w:t xml:space="preserve"> </w:t>
      </w:r>
      <w:proofErr w:type="spellStart"/>
      <w:r>
        <w:t>reproduksi</w:t>
      </w:r>
      <w:proofErr w:type="spellEnd"/>
      <w:r>
        <w:t xml:space="preserve"> di masa depan.</w:t>
      </w:r>
      <w:r>
        <w:rPr>
          <w:vertAlign w:val="superscript"/>
        </w:rPr>
        <w:t>5</w:t>
      </w:r>
    </w:p>
    <w:p w14:paraId="486C21E2" w14:textId="77777777" w:rsidR="003904C9" w:rsidRDefault="003904C9" w:rsidP="003904C9">
      <w:pPr>
        <w:pStyle w:val="BodyText"/>
        <w:tabs>
          <w:tab w:val="left" w:pos="567"/>
        </w:tabs>
        <w:ind w:right="-32" w:firstLine="567"/>
        <w:jc w:val="both"/>
        <w:rPr>
          <w:noProof/>
        </w:rPr>
      </w:pPr>
      <w:r>
        <w:t xml:space="preserve"> </w:t>
      </w:r>
      <w:proofErr w:type="spellStart"/>
      <w:r>
        <w:t>Namun</w:t>
      </w:r>
      <w:proofErr w:type="spellEnd"/>
      <w:r>
        <w:t xml:space="preserve"> </w:t>
      </w:r>
      <w:proofErr w:type="spellStart"/>
      <w:r>
        <w:t>beberapa</w:t>
      </w:r>
      <w:proofErr w:type="spellEnd"/>
      <w:r>
        <w:t xml:space="preserve"> </w:t>
      </w:r>
      <w:proofErr w:type="spellStart"/>
      <w:r>
        <w:t>tahun</w:t>
      </w:r>
      <w:proofErr w:type="spellEnd"/>
      <w:r>
        <w:t xml:space="preserve"> </w:t>
      </w:r>
      <w:proofErr w:type="spellStart"/>
      <w:r>
        <w:t>terakhir</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peningkatan</w:t>
      </w:r>
      <w:proofErr w:type="spellEnd"/>
      <w:r>
        <w:t xml:space="preserve"> </w:t>
      </w:r>
      <w:proofErr w:type="spellStart"/>
      <w:r>
        <w:t>masalah</w:t>
      </w:r>
      <w:proofErr w:type="spellEnd"/>
      <w:r>
        <w:t xml:space="preserve"> </w:t>
      </w:r>
      <w:proofErr w:type="spellStart"/>
      <w:r>
        <w:t>terkait</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dikalangan</w:t>
      </w:r>
      <w:proofErr w:type="spellEnd"/>
      <w:r>
        <w:t xml:space="preserve"> </w:t>
      </w:r>
      <w:proofErr w:type="spellStart"/>
      <w:r>
        <w:t>remaja</w:t>
      </w:r>
      <w:proofErr w:type="spellEnd"/>
      <w:r>
        <w:t xml:space="preserve">, </w:t>
      </w:r>
      <w:proofErr w:type="spellStart"/>
      <w:r>
        <w:t>seperti</w:t>
      </w:r>
      <w:proofErr w:type="spellEnd"/>
      <w:r>
        <w:t xml:space="preserve"> </w:t>
      </w:r>
      <w:proofErr w:type="spellStart"/>
      <w:r>
        <w:t>peningkatan</w:t>
      </w:r>
      <w:proofErr w:type="spellEnd"/>
      <w:r>
        <w:t xml:space="preserve"> </w:t>
      </w:r>
      <w:proofErr w:type="spellStart"/>
      <w:r>
        <w:t>angka</w:t>
      </w:r>
      <w:proofErr w:type="spellEnd"/>
      <w:r>
        <w:t xml:space="preserve"> </w:t>
      </w:r>
      <w:proofErr w:type="spellStart"/>
      <w:r>
        <w:t>kehamilan</w:t>
      </w:r>
      <w:proofErr w:type="spellEnd"/>
      <w:r>
        <w:t xml:space="preserve"> pada </w:t>
      </w:r>
      <w:proofErr w:type="spellStart"/>
      <w:r>
        <w:t>usia</w:t>
      </w:r>
      <w:proofErr w:type="spellEnd"/>
      <w:r>
        <w:t xml:space="preserve"> </w:t>
      </w:r>
      <w:proofErr w:type="spellStart"/>
      <w:r>
        <w:t>muda</w:t>
      </w:r>
      <w:proofErr w:type="spellEnd"/>
      <w:r>
        <w:t xml:space="preserve">, </w:t>
      </w:r>
      <w:proofErr w:type="spellStart"/>
      <w:r>
        <w:t>penyebaran</w:t>
      </w:r>
      <w:proofErr w:type="spellEnd"/>
      <w:r>
        <w:t xml:space="preserve"> </w:t>
      </w:r>
      <w:proofErr w:type="spellStart"/>
      <w:r>
        <w:t>penyakit</w:t>
      </w:r>
      <w:proofErr w:type="spellEnd"/>
      <w:r>
        <w:t xml:space="preserve"> </w:t>
      </w:r>
      <w:proofErr w:type="spellStart"/>
      <w:r>
        <w:t>menular</w:t>
      </w:r>
      <w:proofErr w:type="spellEnd"/>
      <w:r>
        <w:t xml:space="preserve"> </w:t>
      </w:r>
      <w:proofErr w:type="spellStart"/>
      <w:r>
        <w:t>seksual</w:t>
      </w:r>
      <w:proofErr w:type="spellEnd"/>
      <w:r>
        <w:t xml:space="preserve"> (PMS), dan </w:t>
      </w:r>
      <w:proofErr w:type="spellStart"/>
      <w:r>
        <w:t>rendahnya</w:t>
      </w:r>
      <w:proofErr w:type="spellEnd"/>
      <w:r>
        <w:t xml:space="preserve"> </w:t>
      </w:r>
      <w:proofErr w:type="spellStart"/>
      <w:r>
        <w:t>tingkat</w:t>
      </w:r>
      <w:proofErr w:type="spellEnd"/>
      <w:r>
        <w:t xml:space="preserve"> </w:t>
      </w:r>
      <w:proofErr w:type="spellStart"/>
      <w:r>
        <w:lastRenderedPageBreak/>
        <w:t>penggunaan</w:t>
      </w:r>
      <w:proofErr w:type="spellEnd"/>
      <w:r>
        <w:t xml:space="preserve"> </w:t>
      </w:r>
      <w:proofErr w:type="spellStart"/>
      <w:r>
        <w:t>kontrasepsi</w:t>
      </w:r>
      <w:proofErr w:type="spellEnd"/>
      <w:r>
        <w:t xml:space="preserve">. </w:t>
      </w:r>
      <w:proofErr w:type="spellStart"/>
      <w:r>
        <w:t>Beberapa</w:t>
      </w:r>
      <w:proofErr w:type="spellEnd"/>
      <w:r>
        <w:t xml:space="preserve"> factor </w:t>
      </w:r>
      <w:proofErr w:type="spellStart"/>
      <w:r>
        <w:t>mungkin</w:t>
      </w:r>
      <w:proofErr w:type="spellEnd"/>
      <w:r>
        <w:t xml:space="preserve"> </w:t>
      </w:r>
      <w:proofErr w:type="spellStart"/>
      <w:r>
        <w:t>berkontribusi</w:t>
      </w:r>
      <w:proofErr w:type="spellEnd"/>
      <w:r>
        <w:t xml:space="preserve"> pada </w:t>
      </w:r>
      <w:proofErr w:type="spellStart"/>
      <w:r>
        <w:t>situasi</w:t>
      </w:r>
      <w:proofErr w:type="spellEnd"/>
      <w:r>
        <w:t xml:space="preserve"> </w:t>
      </w:r>
      <w:proofErr w:type="spellStart"/>
      <w:r>
        <w:t>ini</w:t>
      </w:r>
      <w:proofErr w:type="spellEnd"/>
      <w:r>
        <w:t xml:space="preserve">, </w:t>
      </w:r>
      <w:proofErr w:type="spellStart"/>
      <w:r>
        <w:t>termasuk</w:t>
      </w:r>
      <w:proofErr w:type="spellEnd"/>
      <w:r>
        <w:t xml:space="preserve"> </w:t>
      </w:r>
      <w:proofErr w:type="spellStart"/>
      <w:r>
        <w:t>kurangnya</w:t>
      </w:r>
      <w:proofErr w:type="spellEnd"/>
      <w:r>
        <w:t xml:space="preserve"> </w:t>
      </w:r>
      <w:proofErr w:type="spellStart"/>
      <w:r>
        <w:t>pengetahuan</w:t>
      </w:r>
      <w:proofErr w:type="spellEnd"/>
      <w:r>
        <w:t xml:space="preserve"> yang </w:t>
      </w:r>
      <w:proofErr w:type="spellStart"/>
      <w:r>
        <w:t>memadai</w:t>
      </w:r>
      <w:proofErr w:type="spellEnd"/>
      <w:r>
        <w:t xml:space="preserve"> </w:t>
      </w:r>
      <w:proofErr w:type="spellStart"/>
      <w:r>
        <w:t>tentang</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motivasi</w:t>
      </w:r>
      <w:proofErr w:type="spellEnd"/>
      <w:r>
        <w:t xml:space="preserve"> yang </w:t>
      </w:r>
      <w:proofErr w:type="spellStart"/>
      <w:r>
        <w:t>rendah</w:t>
      </w:r>
      <w:proofErr w:type="spellEnd"/>
      <w:r>
        <w:t xml:space="preserve"> </w:t>
      </w:r>
      <w:proofErr w:type="spellStart"/>
      <w:r>
        <w:t>untuk</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pemeliharaan</w:t>
      </w:r>
      <w:proofErr w:type="spellEnd"/>
      <w:r>
        <w:t xml:space="preserve"> </w:t>
      </w:r>
      <w:proofErr w:type="spellStart"/>
      <w:r>
        <w:t>kesehatan</w:t>
      </w:r>
      <w:proofErr w:type="spellEnd"/>
      <w:r>
        <w:t xml:space="preserve"> </w:t>
      </w:r>
      <w:proofErr w:type="spellStart"/>
      <w:r>
        <w:t>reproduksi</w:t>
      </w:r>
      <w:proofErr w:type="spellEnd"/>
      <w:r>
        <w:t xml:space="preserve">, dan </w:t>
      </w:r>
      <w:proofErr w:type="spellStart"/>
      <w:r>
        <w:t>hambatan</w:t>
      </w:r>
      <w:proofErr w:type="spellEnd"/>
      <w:r>
        <w:t xml:space="preserve"> social </w:t>
      </w:r>
      <w:proofErr w:type="spellStart"/>
      <w:r>
        <w:t>dalam</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atau</w:t>
      </w:r>
      <w:proofErr w:type="spellEnd"/>
      <w:r>
        <w:t xml:space="preserve"> </w:t>
      </w:r>
      <w:proofErr w:type="spellStart"/>
      <w:r>
        <w:t>layanan</w:t>
      </w:r>
      <w:proofErr w:type="spellEnd"/>
      <w:r>
        <w:t xml:space="preserve"> yang diperlukan.</w:t>
      </w:r>
      <w:r>
        <w:rPr>
          <w:vertAlign w:val="superscript"/>
        </w:rPr>
        <w:t>6</w:t>
      </w:r>
      <w:r>
        <w:rPr>
          <w:noProof/>
        </w:rPr>
        <w:t xml:space="preserve"> </w:t>
      </w:r>
    </w:p>
    <w:p w14:paraId="775CBCBB" w14:textId="77777777" w:rsidR="003904C9" w:rsidRDefault="003904C9" w:rsidP="003904C9">
      <w:pPr>
        <w:pStyle w:val="BodyText"/>
        <w:tabs>
          <w:tab w:val="left" w:pos="567"/>
        </w:tabs>
        <w:ind w:right="-32" w:firstLine="567"/>
        <w:jc w:val="both"/>
        <w:rPr>
          <w:noProof/>
        </w:rPr>
      </w:pPr>
    </w:p>
    <w:p w14:paraId="3BC145C6" w14:textId="77777777" w:rsidR="003904C9" w:rsidRDefault="003904C9" w:rsidP="003904C9">
      <w:pPr>
        <w:pStyle w:val="BodyText"/>
        <w:tabs>
          <w:tab w:val="left" w:pos="567"/>
        </w:tabs>
        <w:ind w:right="-32"/>
        <w:jc w:val="both"/>
      </w:pPr>
      <w:r w:rsidRPr="00BE0926">
        <w:t xml:space="preserve">METODE </w:t>
      </w:r>
    </w:p>
    <w:p w14:paraId="009E8FE1" w14:textId="77777777" w:rsidR="003904C9" w:rsidRDefault="003904C9" w:rsidP="003904C9">
      <w:pPr>
        <w:pStyle w:val="BodyText"/>
        <w:tabs>
          <w:tab w:val="left" w:pos="567"/>
        </w:tabs>
        <w:ind w:right="-32"/>
        <w:jc w:val="both"/>
      </w:pPr>
    </w:p>
    <w:p w14:paraId="5E026122" w14:textId="77777777" w:rsidR="003904C9" w:rsidRDefault="003904C9" w:rsidP="003904C9">
      <w:pPr>
        <w:pStyle w:val="BodyText"/>
        <w:tabs>
          <w:tab w:val="left" w:pos="567"/>
        </w:tabs>
        <w:ind w:right="-32" w:firstLine="567"/>
        <w:jc w:val="both"/>
      </w:pPr>
      <w:r w:rsidRPr="00BE0926">
        <w:rPr>
          <w:shd w:val="clear" w:color="auto" w:fill="F9F9FE"/>
        </w:rPr>
        <w:t xml:space="preserve">Tujuan </w:t>
      </w:r>
      <w:proofErr w:type="spellStart"/>
      <w:r w:rsidRPr="00BE0926">
        <w:rPr>
          <w:shd w:val="clear" w:color="auto" w:fill="F9F9FE"/>
        </w:rPr>
        <w:t>dari</w:t>
      </w:r>
      <w:proofErr w:type="spellEnd"/>
      <w:r w:rsidRPr="00BE0926">
        <w:rPr>
          <w:shd w:val="clear" w:color="auto" w:fill="F9F9FE"/>
        </w:rPr>
        <w:t xml:space="preserve"> </w:t>
      </w:r>
      <w:proofErr w:type="spellStart"/>
      <w:r w:rsidRPr="00BE0926">
        <w:rPr>
          <w:shd w:val="clear" w:color="auto" w:fill="F9F9FE"/>
        </w:rPr>
        <w:t>pengabdian</w:t>
      </w:r>
      <w:proofErr w:type="spellEnd"/>
      <w:r w:rsidRPr="00BE0926">
        <w:rPr>
          <w:shd w:val="clear" w:color="auto" w:fill="F9F9FE"/>
        </w:rPr>
        <w:t xml:space="preserve"> </w:t>
      </w:r>
      <w:proofErr w:type="spellStart"/>
      <w:r w:rsidRPr="00BE0926">
        <w:rPr>
          <w:shd w:val="clear" w:color="auto" w:fill="F9F9FE"/>
        </w:rPr>
        <w:t>masyarakat</w:t>
      </w:r>
      <w:proofErr w:type="spellEnd"/>
      <w:r w:rsidRPr="00BE0926">
        <w:rPr>
          <w:shd w:val="clear" w:color="auto" w:fill="F9F9FE"/>
        </w:rPr>
        <w:t xml:space="preserve"> (</w:t>
      </w:r>
      <w:proofErr w:type="spellStart"/>
      <w:r w:rsidRPr="00BE0926">
        <w:rPr>
          <w:shd w:val="clear" w:color="auto" w:fill="F9F9FE"/>
        </w:rPr>
        <w:t>pengabmas</w:t>
      </w:r>
      <w:proofErr w:type="spellEnd"/>
      <w:r w:rsidRPr="00BE0926">
        <w:rPr>
          <w:shd w:val="clear" w:color="auto" w:fill="F9F9FE"/>
        </w:rPr>
        <w:t xml:space="preserve">) </w:t>
      </w:r>
      <w:proofErr w:type="spellStart"/>
      <w:r w:rsidRPr="00BE0926">
        <w:rPr>
          <w:shd w:val="clear" w:color="auto" w:fill="F9F9FE"/>
        </w:rPr>
        <w:t>ini</w:t>
      </w:r>
      <w:proofErr w:type="spellEnd"/>
      <w:r w:rsidRPr="00BE0926">
        <w:rPr>
          <w:shd w:val="clear" w:color="auto" w:fill="F9F9FE"/>
        </w:rPr>
        <w:t xml:space="preserve"> </w:t>
      </w:r>
      <w:proofErr w:type="spellStart"/>
      <w:r w:rsidRPr="00BE0926">
        <w:rPr>
          <w:shd w:val="clear" w:color="auto" w:fill="F9F9FE"/>
        </w:rPr>
        <w:t>adalah</w:t>
      </w:r>
      <w:proofErr w:type="spellEnd"/>
      <w:r w:rsidRPr="00BE0926">
        <w:rPr>
          <w:shd w:val="clear" w:color="auto" w:fill="F9F9FE"/>
        </w:rPr>
        <w:t xml:space="preserve"> </w:t>
      </w:r>
      <w:proofErr w:type="spellStart"/>
      <w:r w:rsidRPr="00BE0926">
        <w:rPr>
          <w:shd w:val="clear" w:color="auto" w:fill="F9F9FE"/>
        </w:rPr>
        <w:t>untuk</w:t>
      </w:r>
      <w:proofErr w:type="spellEnd"/>
      <w:r w:rsidRPr="00BE0926">
        <w:rPr>
          <w:shd w:val="clear" w:color="auto" w:fill="F9F9FE"/>
        </w:rPr>
        <w:t xml:space="preserve"> </w:t>
      </w:r>
      <w:proofErr w:type="spellStart"/>
      <w:r w:rsidRPr="00BE0926">
        <w:rPr>
          <w:shd w:val="clear" w:color="auto" w:fill="F9F9FE"/>
        </w:rPr>
        <w:t>meningkatkan</w:t>
      </w:r>
      <w:proofErr w:type="spellEnd"/>
      <w:r w:rsidRPr="00BE0926">
        <w:rPr>
          <w:shd w:val="clear" w:color="auto" w:fill="F9F9FE"/>
        </w:rPr>
        <w:t xml:space="preserve"> </w:t>
      </w:r>
      <w:proofErr w:type="spellStart"/>
      <w:r w:rsidRPr="00BE0926">
        <w:rPr>
          <w:shd w:val="clear" w:color="auto" w:fill="F9F9FE"/>
        </w:rPr>
        <w:t>pengetahuan</w:t>
      </w:r>
      <w:proofErr w:type="spellEnd"/>
      <w:r w:rsidRPr="00BE0926">
        <w:rPr>
          <w:shd w:val="clear" w:color="auto" w:fill="F9F9FE"/>
        </w:rPr>
        <w:t xml:space="preserve"> </w:t>
      </w:r>
      <w:proofErr w:type="spellStart"/>
      <w:r w:rsidRPr="00BE0926">
        <w:rPr>
          <w:shd w:val="clear" w:color="auto" w:fill="F9F9FE"/>
        </w:rPr>
        <w:t>remaja</w:t>
      </w:r>
      <w:proofErr w:type="spellEnd"/>
      <w:r w:rsidRPr="00BE0926">
        <w:rPr>
          <w:shd w:val="clear" w:color="auto" w:fill="F9F9FE"/>
        </w:rPr>
        <w:t xml:space="preserve"> </w:t>
      </w:r>
      <w:proofErr w:type="spellStart"/>
      <w:r w:rsidRPr="00BE0926">
        <w:rPr>
          <w:shd w:val="clear" w:color="auto" w:fill="F9F9FE"/>
        </w:rPr>
        <w:t>putri</w:t>
      </w:r>
      <w:proofErr w:type="spellEnd"/>
      <w:r w:rsidRPr="00BE0926">
        <w:rPr>
          <w:shd w:val="clear" w:color="auto" w:fill="F9F9FE"/>
        </w:rPr>
        <w:t xml:space="preserve"> </w:t>
      </w:r>
      <w:proofErr w:type="spellStart"/>
      <w:r w:rsidRPr="00BE0926">
        <w:rPr>
          <w:shd w:val="clear" w:color="auto" w:fill="F9F9FE"/>
        </w:rPr>
        <w:t>tentang</w:t>
      </w:r>
      <w:proofErr w:type="spellEnd"/>
      <w:r w:rsidRPr="00BE0926">
        <w:rPr>
          <w:shd w:val="clear" w:color="auto" w:fill="F9F9FE"/>
        </w:rPr>
        <w:t xml:space="preserve"> Kesehatan </w:t>
      </w:r>
      <w:proofErr w:type="spellStart"/>
      <w:r w:rsidRPr="00BE0926">
        <w:rPr>
          <w:shd w:val="clear" w:color="auto" w:fill="F9F9FE"/>
        </w:rPr>
        <w:t>reproduksi</w:t>
      </w:r>
      <w:proofErr w:type="spellEnd"/>
      <w:r w:rsidRPr="00BE0926">
        <w:rPr>
          <w:shd w:val="clear" w:color="auto" w:fill="F9F9FE"/>
        </w:rPr>
        <w:t xml:space="preserve">. Metode yang </w:t>
      </w:r>
      <w:proofErr w:type="spellStart"/>
      <w:r w:rsidRPr="00BE0926">
        <w:rPr>
          <w:shd w:val="clear" w:color="auto" w:fill="F9F9FE"/>
        </w:rPr>
        <w:t>digunakan</w:t>
      </w:r>
      <w:proofErr w:type="spellEnd"/>
      <w:r w:rsidRPr="00BE0926">
        <w:rPr>
          <w:shd w:val="clear" w:color="auto" w:fill="F9F9FE"/>
        </w:rPr>
        <w:t xml:space="preserve"> </w:t>
      </w:r>
      <w:proofErr w:type="spellStart"/>
      <w:r w:rsidRPr="00BE0926">
        <w:rPr>
          <w:shd w:val="clear" w:color="auto" w:fill="F9F9FE"/>
        </w:rPr>
        <w:t>dalam</w:t>
      </w:r>
      <w:proofErr w:type="spellEnd"/>
      <w:r w:rsidRPr="00BE0926">
        <w:rPr>
          <w:shd w:val="clear" w:color="auto" w:fill="F9F9FE"/>
        </w:rPr>
        <w:t xml:space="preserve"> </w:t>
      </w:r>
      <w:proofErr w:type="spellStart"/>
      <w:r w:rsidRPr="00BE0926">
        <w:rPr>
          <w:shd w:val="clear" w:color="auto" w:fill="F9F9FE"/>
        </w:rPr>
        <w:t>pengabdian</w:t>
      </w:r>
      <w:proofErr w:type="spellEnd"/>
      <w:r w:rsidRPr="00BE0926">
        <w:rPr>
          <w:shd w:val="clear" w:color="auto" w:fill="F9F9FE"/>
        </w:rPr>
        <w:t xml:space="preserve"> </w:t>
      </w:r>
      <w:proofErr w:type="spellStart"/>
      <w:r w:rsidRPr="00BE0926">
        <w:rPr>
          <w:shd w:val="clear" w:color="auto" w:fill="F9F9FE"/>
        </w:rPr>
        <w:t>kepada</w:t>
      </w:r>
      <w:proofErr w:type="spellEnd"/>
      <w:r w:rsidRPr="00BE0926">
        <w:rPr>
          <w:shd w:val="clear" w:color="auto" w:fill="F9F9FE"/>
        </w:rPr>
        <w:t xml:space="preserve"> </w:t>
      </w:r>
      <w:proofErr w:type="spellStart"/>
      <w:r w:rsidRPr="00BE0926">
        <w:rPr>
          <w:shd w:val="clear" w:color="auto" w:fill="F9F9FE"/>
        </w:rPr>
        <w:t>masyarakat</w:t>
      </w:r>
      <w:proofErr w:type="spellEnd"/>
      <w:r w:rsidRPr="00BE0926">
        <w:rPr>
          <w:shd w:val="clear" w:color="auto" w:fill="F9F9FE"/>
        </w:rPr>
        <w:t xml:space="preserve"> </w:t>
      </w:r>
      <w:proofErr w:type="spellStart"/>
      <w:r w:rsidRPr="00BE0926">
        <w:rPr>
          <w:shd w:val="clear" w:color="auto" w:fill="F9F9FE"/>
        </w:rPr>
        <w:t>ini</w:t>
      </w:r>
      <w:proofErr w:type="spellEnd"/>
      <w:r w:rsidRPr="00BE0926">
        <w:rPr>
          <w:shd w:val="clear" w:color="auto" w:fill="F9F9FE"/>
        </w:rPr>
        <w:t xml:space="preserve"> </w:t>
      </w:r>
      <w:proofErr w:type="spellStart"/>
      <w:r w:rsidRPr="00BE0926">
        <w:rPr>
          <w:shd w:val="clear" w:color="auto" w:fill="F9F9FE"/>
        </w:rPr>
        <w:t>adalah</w:t>
      </w:r>
      <w:proofErr w:type="spellEnd"/>
      <w:r w:rsidRPr="00BE0926">
        <w:rPr>
          <w:shd w:val="clear" w:color="auto" w:fill="F9F9FE"/>
        </w:rPr>
        <w:t xml:space="preserve"> </w:t>
      </w:r>
      <w:proofErr w:type="spellStart"/>
      <w:r w:rsidRPr="00BE0926">
        <w:rPr>
          <w:shd w:val="clear" w:color="auto" w:fill="F9F9FE"/>
        </w:rPr>
        <w:t>metode</w:t>
      </w:r>
      <w:proofErr w:type="spellEnd"/>
      <w:r w:rsidRPr="00BE0926">
        <w:rPr>
          <w:shd w:val="clear" w:color="auto" w:fill="F9F9FE"/>
        </w:rPr>
        <w:t xml:space="preserve"> </w:t>
      </w:r>
      <w:proofErr w:type="spellStart"/>
      <w:r w:rsidRPr="00BE0926">
        <w:rPr>
          <w:shd w:val="clear" w:color="auto" w:fill="F9F9FE"/>
        </w:rPr>
        <w:t>penyuluhan</w:t>
      </w:r>
      <w:proofErr w:type="spellEnd"/>
      <w:r w:rsidRPr="00BE0926">
        <w:rPr>
          <w:shd w:val="clear" w:color="auto" w:fill="F9F9FE"/>
        </w:rPr>
        <w:t xml:space="preserve"> pada </w:t>
      </w:r>
      <w:proofErr w:type="spellStart"/>
      <w:r w:rsidRPr="00BE0926">
        <w:rPr>
          <w:shd w:val="clear" w:color="auto" w:fill="F9F9FE"/>
        </w:rPr>
        <w:t>remaja</w:t>
      </w:r>
      <w:proofErr w:type="spellEnd"/>
      <w:r w:rsidRPr="00BE0926">
        <w:rPr>
          <w:shd w:val="clear" w:color="auto" w:fill="F9F9FE"/>
        </w:rPr>
        <w:t xml:space="preserve"> </w:t>
      </w:r>
      <w:proofErr w:type="spellStart"/>
      <w:r w:rsidRPr="00BE0926">
        <w:rPr>
          <w:shd w:val="clear" w:color="auto" w:fill="F9F9FE"/>
        </w:rPr>
        <w:t>putri</w:t>
      </w:r>
      <w:proofErr w:type="spellEnd"/>
      <w:r w:rsidRPr="00BE0926">
        <w:rPr>
          <w:shd w:val="clear" w:color="auto" w:fill="F9F9FE"/>
        </w:rPr>
        <w:t xml:space="preserve"> </w:t>
      </w:r>
      <w:proofErr w:type="spellStart"/>
      <w:r w:rsidRPr="00BE0926">
        <w:rPr>
          <w:shd w:val="clear" w:color="auto" w:fill="F9F9FE"/>
        </w:rPr>
        <w:t>kelas</w:t>
      </w:r>
      <w:proofErr w:type="spellEnd"/>
      <w:r w:rsidRPr="00BE0926">
        <w:rPr>
          <w:shd w:val="clear" w:color="auto" w:fill="F9F9FE"/>
        </w:rPr>
        <w:t xml:space="preserve"> 7 SMP Pertiwi 1 Kota Jambi </w:t>
      </w:r>
      <w:proofErr w:type="spellStart"/>
      <w:r w:rsidRPr="00BE0926">
        <w:rPr>
          <w:shd w:val="clear" w:color="auto" w:fill="F9F9FE"/>
        </w:rPr>
        <w:t>dengan</w:t>
      </w:r>
      <w:proofErr w:type="spellEnd"/>
      <w:r w:rsidRPr="00BE0926">
        <w:rPr>
          <w:shd w:val="clear" w:color="auto" w:fill="F9F9FE"/>
        </w:rPr>
        <w:t xml:space="preserve"> </w:t>
      </w:r>
      <w:proofErr w:type="spellStart"/>
      <w:r w:rsidRPr="00BE0926">
        <w:rPr>
          <w:shd w:val="clear" w:color="auto" w:fill="F9F9FE"/>
        </w:rPr>
        <w:t>menggunakan</w:t>
      </w:r>
      <w:proofErr w:type="spellEnd"/>
      <w:r w:rsidRPr="00BE0926">
        <w:rPr>
          <w:shd w:val="clear" w:color="auto" w:fill="F9F9FE"/>
        </w:rPr>
        <w:t xml:space="preserve"> leaflet. </w:t>
      </w:r>
      <w:r w:rsidRPr="00BE0926">
        <w:t xml:space="preserve">Adapun </w:t>
      </w:r>
      <w:proofErr w:type="spellStart"/>
      <w:r w:rsidRPr="00BE0926">
        <w:t>waktu</w:t>
      </w:r>
      <w:proofErr w:type="spellEnd"/>
      <w:r w:rsidRPr="00BE0926">
        <w:t xml:space="preserve"> dan </w:t>
      </w:r>
      <w:proofErr w:type="spellStart"/>
      <w:r w:rsidRPr="00BE0926">
        <w:t>tempat</w:t>
      </w:r>
      <w:proofErr w:type="spellEnd"/>
      <w:r w:rsidRPr="00BE0926">
        <w:t xml:space="preserve"> </w:t>
      </w:r>
      <w:proofErr w:type="spellStart"/>
      <w:r w:rsidRPr="00BE0926">
        <w:t>pelaksanaan</w:t>
      </w:r>
      <w:proofErr w:type="spellEnd"/>
      <w:r w:rsidRPr="00BE0926">
        <w:t xml:space="preserve"> </w:t>
      </w:r>
      <w:proofErr w:type="spellStart"/>
      <w:r w:rsidRPr="00BE0926">
        <w:t>kegiatan</w:t>
      </w:r>
      <w:proofErr w:type="spellEnd"/>
      <w:r w:rsidRPr="00BE0926">
        <w:t xml:space="preserve"> </w:t>
      </w:r>
      <w:proofErr w:type="spellStart"/>
      <w:r w:rsidRPr="00BE0926">
        <w:t>dilaksanakan</w:t>
      </w:r>
      <w:proofErr w:type="spellEnd"/>
      <w:r w:rsidRPr="00BE0926">
        <w:t xml:space="preserve"> pada semester </w:t>
      </w:r>
      <w:proofErr w:type="spellStart"/>
      <w:r w:rsidRPr="00BE0926">
        <w:t>ganjil</w:t>
      </w:r>
      <w:proofErr w:type="spellEnd"/>
      <w:r w:rsidRPr="00BE0926">
        <w:t xml:space="preserve"> </w:t>
      </w:r>
      <w:proofErr w:type="spellStart"/>
      <w:r w:rsidRPr="00BE0926">
        <w:t>dari</w:t>
      </w:r>
      <w:proofErr w:type="spellEnd"/>
      <w:r w:rsidRPr="00BE0926">
        <w:t xml:space="preserve"> September 2023 s/d </w:t>
      </w:r>
      <w:proofErr w:type="spellStart"/>
      <w:r w:rsidRPr="00BE0926">
        <w:t>Februari</w:t>
      </w:r>
      <w:proofErr w:type="spellEnd"/>
      <w:r w:rsidRPr="00BE0926">
        <w:t xml:space="preserve"> 2024 di </w:t>
      </w:r>
      <w:r w:rsidRPr="00BE0926">
        <w:rPr>
          <w:shd w:val="clear" w:color="auto" w:fill="F9F9FE"/>
        </w:rPr>
        <w:t xml:space="preserve">SMP Pertiwi 1 Kota Jambi. </w:t>
      </w:r>
      <w:proofErr w:type="spellStart"/>
      <w:r w:rsidRPr="00BE0926">
        <w:t>Sasaran</w:t>
      </w:r>
      <w:proofErr w:type="spellEnd"/>
      <w:r w:rsidRPr="00BE0926">
        <w:t xml:space="preserve"> </w:t>
      </w:r>
      <w:proofErr w:type="spellStart"/>
      <w:r w:rsidRPr="00BE0926">
        <w:t>pengabdian</w:t>
      </w:r>
      <w:proofErr w:type="spellEnd"/>
      <w:r w:rsidRPr="00BE0926">
        <w:t xml:space="preserve"> </w:t>
      </w:r>
      <w:proofErr w:type="spellStart"/>
      <w:r w:rsidRPr="00BE0926">
        <w:t>adalah</w:t>
      </w:r>
      <w:proofErr w:type="spellEnd"/>
      <w:r w:rsidRPr="00BE0926">
        <w:t xml:space="preserve"> </w:t>
      </w:r>
      <w:proofErr w:type="spellStart"/>
      <w:r w:rsidRPr="00BE0926">
        <w:t>remaja</w:t>
      </w:r>
      <w:proofErr w:type="spellEnd"/>
      <w:r w:rsidRPr="00BE0926">
        <w:t xml:space="preserve"> </w:t>
      </w:r>
      <w:proofErr w:type="spellStart"/>
      <w:r w:rsidRPr="00BE0926">
        <w:t>putri</w:t>
      </w:r>
      <w:proofErr w:type="spellEnd"/>
      <w:r w:rsidRPr="00BE0926">
        <w:t xml:space="preserve"> </w:t>
      </w:r>
      <w:proofErr w:type="spellStart"/>
      <w:r w:rsidRPr="00BE0926">
        <w:t>berjumlah</w:t>
      </w:r>
      <w:proofErr w:type="spellEnd"/>
      <w:r w:rsidRPr="00BE0926">
        <w:t xml:space="preserve"> </w:t>
      </w:r>
      <w:r w:rsidRPr="00BE0926">
        <w:rPr>
          <w:shd w:val="clear" w:color="auto" w:fill="F9F9FE"/>
        </w:rPr>
        <w:t xml:space="preserve">20 orang. </w:t>
      </w:r>
      <w:proofErr w:type="spellStart"/>
      <w:r w:rsidRPr="00BE0926">
        <w:t>Kegiatan</w:t>
      </w:r>
      <w:proofErr w:type="spellEnd"/>
      <w:r w:rsidRPr="00BE0926">
        <w:t xml:space="preserve"> </w:t>
      </w:r>
      <w:proofErr w:type="spellStart"/>
      <w:r w:rsidRPr="00BE0926">
        <w:t>ini</w:t>
      </w:r>
      <w:proofErr w:type="spellEnd"/>
      <w:r w:rsidRPr="00BE0926">
        <w:t xml:space="preserve"> </w:t>
      </w:r>
      <w:proofErr w:type="spellStart"/>
      <w:r w:rsidRPr="00BE0926">
        <w:t>dibantu</w:t>
      </w:r>
      <w:proofErr w:type="spellEnd"/>
      <w:r w:rsidRPr="00BE0926">
        <w:t xml:space="preserve"> oleh </w:t>
      </w:r>
      <w:proofErr w:type="spellStart"/>
      <w:r w:rsidRPr="00BE0926">
        <w:t>beberapa</w:t>
      </w:r>
      <w:proofErr w:type="spellEnd"/>
      <w:r w:rsidRPr="00BE0926">
        <w:t xml:space="preserve"> orang </w:t>
      </w:r>
      <w:proofErr w:type="spellStart"/>
      <w:r w:rsidRPr="00BE0926">
        <w:t>mahasiswa</w:t>
      </w:r>
      <w:proofErr w:type="spellEnd"/>
      <w:r w:rsidRPr="00BE0926">
        <w:t xml:space="preserve"> Program Studi S </w:t>
      </w:r>
      <w:proofErr w:type="gramStart"/>
      <w:r w:rsidRPr="00BE0926">
        <w:t xml:space="preserve">1  </w:t>
      </w:r>
      <w:proofErr w:type="spellStart"/>
      <w:r w:rsidRPr="00BE0926">
        <w:t>Keperawatan</w:t>
      </w:r>
      <w:proofErr w:type="spellEnd"/>
      <w:proofErr w:type="gramEnd"/>
      <w:r w:rsidRPr="00BE0926">
        <w:t xml:space="preserve"> STIKes </w:t>
      </w:r>
      <w:proofErr w:type="spellStart"/>
      <w:r w:rsidRPr="00BE0926">
        <w:t>Baiturrahim</w:t>
      </w:r>
      <w:proofErr w:type="spellEnd"/>
      <w:r w:rsidRPr="00BE0926">
        <w:t xml:space="preserve"> Jambi.</w:t>
      </w:r>
      <w:r>
        <w:t xml:space="preserve"> </w:t>
      </w:r>
    </w:p>
    <w:p w14:paraId="1C55509D" w14:textId="77777777" w:rsidR="003904C9" w:rsidRDefault="003904C9" w:rsidP="003904C9">
      <w:pPr>
        <w:pStyle w:val="BodyText"/>
        <w:tabs>
          <w:tab w:val="left" w:pos="567"/>
        </w:tabs>
        <w:ind w:right="-32" w:firstLine="567"/>
        <w:jc w:val="both"/>
      </w:pPr>
    </w:p>
    <w:p w14:paraId="10024E43" w14:textId="77777777" w:rsidR="003904C9" w:rsidRDefault="003904C9" w:rsidP="003904C9">
      <w:pPr>
        <w:pStyle w:val="BodyText"/>
        <w:tabs>
          <w:tab w:val="left" w:pos="567"/>
        </w:tabs>
        <w:ind w:right="-32"/>
        <w:jc w:val="both"/>
      </w:pPr>
      <w:proofErr w:type="spellStart"/>
      <w:r w:rsidRPr="00BE0926">
        <w:t>Pelaksanaan</w:t>
      </w:r>
      <w:proofErr w:type="spellEnd"/>
      <w:r w:rsidRPr="00BE0926">
        <w:t xml:space="preserve"> </w:t>
      </w:r>
      <w:proofErr w:type="spellStart"/>
      <w:r w:rsidRPr="00BE0926">
        <w:t>Kegiatan</w:t>
      </w:r>
      <w:proofErr w:type="spellEnd"/>
      <w:r w:rsidRPr="00BE0926">
        <w:t xml:space="preserve"> </w:t>
      </w:r>
    </w:p>
    <w:p w14:paraId="43810ECC" w14:textId="77777777" w:rsidR="003904C9" w:rsidRDefault="003904C9" w:rsidP="003904C9">
      <w:pPr>
        <w:pStyle w:val="BodyText"/>
        <w:tabs>
          <w:tab w:val="left" w:pos="567"/>
        </w:tabs>
        <w:ind w:right="-32"/>
        <w:jc w:val="both"/>
      </w:pPr>
      <w:r w:rsidRPr="00BE0926">
        <w:t xml:space="preserve">Tahap </w:t>
      </w:r>
      <w:proofErr w:type="spellStart"/>
      <w:r w:rsidRPr="00BE0926">
        <w:t>pelaksanaan</w:t>
      </w:r>
      <w:proofErr w:type="spellEnd"/>
      <w:r w:rsidRPr="00BE0926">
        <w:t xml:space="preserve"> </w:t>
      </w:r>
      <w:proofErr w:type="spellStart"/>
      <w:r w:rsidRPr="00BE0926">
        <w:t>kegiatan</w:t>
      </w:r>
      <w:proofErr w:type="spellEnd"/>
      <w:r w:rsidRPr="00BE0926">
        <w:t xml:space="preserve"> </w:t>
      </w:r>
      <w:proofErr w:type="spellStart"/>
      <w:r w:rsidRPr="00BE0926">
        <w:t>pengabdian</w:t>
      </w:r>
      <w:proofErr w:type="spellEnd"/>
      <w:r w:rsidRPr="00BE0926">
        <w:t xml:space="preserve"> </w:t>
      </w:r>
      <w:proofErr w:type="spellStart"/>
      <w:r w:rsidRPr="00BE0926">
        <w:t>kepada</w:t>
      </w:r>
      <w:proofErr w:type="spellEnd"/>
      <w:r w:rsidRPr="00BE0926">
        <w:t xml:space="preserve"> </w:t>
      </w:r>
      <w:proofErr w:type="spellStart"/>
      <w:r w:rsidRPr="00BE0926">
        <w:t>masyarakat</w:t>
      </w:r>
      <w:proofErr w:type="spellEnd"/>
      <w:r w:rsidRPr="00BE0926">
        <w:t xml:space="preserve"> </w:t>
      </w:r>
      <w:proofErr w:type="spellStart"/>
      <w:r w:rsidRPr="00BE0926">
        <w:t>ini</w:t>
      </w:r>
      <w:proofErr w:type="spellEnd"/>
      <w:r w:rsidRPr="00BE0926">
        <w:t xml:space="preserve"> </w:t>
      </w:r>
      <w:proofErr w:type="spellStart"/>
      <w:r w:rsidRPr="00BE0926">
        <w:t>adalah</w:t>
      </w:r>
      <w:proofErr w:type="spellEnd"/>
      <w:r w:rsidRPr="00BE0926">
        <w:t xml:space="preserve"> </w:t>
      </w:r>
      <w:proofErr w:type="spellStart"/>
      <w:r w:rsidRPr="00BE0926">
        <w:t>sebagai</w:t>
      </w:r>
      <w:proofErr w:type="spellEnd"/>
      <w:r w:rsidRPr="00BE0926">
        <w:t xml:space="preserve"> </w:t>
      </w:r>
      <w:proofErr w:type="spellStart"/>
      <w:proofErr w:type="gramStart"/>
      <w:r w:rsidRPr="00BE0926">
        <w:t>berikut</w:t>
      </w:r>
      <w:proofErr w:type="spellEnd"/>
      <w:r w:rsidRPr="00BE0926">
        <w:t xml:space="preserve"> :</w:t>
      </w:r>
      <w:proofErr w:type="gramEnd"/>
    </w:p>
    <w:p w14:paraId="49217343" w14:textId="77777777" w:rsidR="003904C9" w:rsidRDefault="003904C9" w:rsidP="003904C9">
      <w:pPr>
        <w:pStyle w:val="BodyText"/>
        <w:numPr>
          <w:ilvl w:val="3"/>
          <w:numId w:val="1"/>
        </w:numPr>
        <w:tabs>
          <w:tab w:val="left" w:pos="567"/>
        </w:tabs>
        <w:ind w:left="284" w:right="-32" w:hanging="284"/>
        <w:jc w:val="both"/>
      </w:pPr>
      <w:proofErr w:type="spellStart"/>
      <w:r w:rsidRPr="00BE0926">
        <w:t>Persiapan</w:t>
      </w:r>
      <w:proofErr w:type="spellEnd"/>
      <w:r w:rsidRPr="00BE0926">
        <w:t xml:space="preserve"> </w:t>
      </w:r>
    </w:p>
    <w:p w14:paraId="234FB24D" w14:textId="77777777" w:rsidR="003904C9" w:rsidRDefault="003904C9" w:rsidP="003904C9">
      <w:pPr>
        <w:pStyle w:val="BodyText"/>
        <w:tabs>
          <w:tab w:val="left" w:pos="567"/>
        </w:tabs>
        <w:ind w:left="284" w:right="-32"/>
        <w:jc w:val="both"/>
      </w:pPr>
      <w:r w:rsidRPr="00BE0926">
        <w:t xml:space="preserve">Pada </w:t>
      </w:r>
      <w:proofErr w:type="spellStart"/>
      <w:r w:rsidRPr="00BE0926">
        <w:t>tahapan</w:t>
      </w:r>
      <w:proofErr w:type="spellEnd"/>
      <w:r w:rsidRPr="00BE0926">
        <w:t xml:space="preserve"> </w:t>
      </w:r>
      <w:proofErr w:type="spellStart"/>
      <w:r w:rsidRPr="00BE0926">
        <w:t>ini</w:t>
      </w:r>
      <w:proofErr w:type="spellEnd"/>
      <w:r w:rsidRPr="00BE0926">
        <w:t xml:space="preserve"> </w:t>
      </w:r>
      <w:proofErr w:type="spellStart"/>
      <w:r w:rsidRPr="00BE0926">
        <w:t>tim</w:t>
      </w:r>
      <w:proofErr w:type="spellEnd"/>
      <w:r w:rsidRPr="00BE0926">
        <w:t xml:space="preserve"> </w:t>
      </w:r>
      <w:proofErr w:type="spellStart"/>
      <w:r w:rsidRPr="00BE0926">
        <w:t>melakukan</w:t>
      </w:r>
      <w:proofErr w:type="spellEnd"/>
      <w:r w:rsidRPr="00BE0926">
        <w:t xml:space="preserve"> </w:t>
      </w:r>
      <w:proofErr w:type="spellStart"/>
      <w:r w:rsidRPr="00BE0926">
        <w:t>diskusi</w:t>
      </w:r>
      <w:proofErr w:type="spellEnd"/>
      <w:r w:rsidRPr="00BE0926">
        <w:t xml:space="preserve"> </w:t>
      </w:r>
      <w:proofErr w:type="spellStart"/>
      <w:r w:rsidRPr="00BE0926">
        <w:t>untuk</w:t>
      </w:r>
      <w:proofErr w:type="spellEnd"/>
      <w:r w:rsidRPr="00BE0926">
        <w:t xml:space="preserve"> </w:t>
      </w:r>
      <w:proofErr w:type="spellStart"/>
      <w:r w:rsidRPr="00BE0926">
        <w:t>menentukan</w:t>
      </w:r>
      <w:proofErr w:type="spellEnd"/>
      <w:r w:rsidRPr="00BE0926">
        <w:t xml:space="preserve"> </w:t>
      </w:r>
      <w:proofErr w:type="spellStart"/>
      <w:r w:rsidRPr="00BE0926">
        <w:t>mitra</w:t>
      </w:r>
      <w:proofErr w:type="spellEnd"/>
      <w:r w:rsidRPr="00BE0926">
        <w:t xml:space="preserve"> yang </w:t>
      </w:r>
      <w:proofErr w:type="spellStart"/>
      <w:r w:rsidRPr="00BE0926">
        <w:t>akan</w:t>
      </w:r>
      <w:proofErr w:type="spellEnd"/>
      <w:r w:rsidRPr="00BE0926">
        <w:t xml:space="preserve"> </w:t>
      </w:r>
      <w:proofErr w:type="spellStart"/>
      <w:r w:rsidRPr="00BE0926">
        <w:t>dilakukan</w:t>
      </w:r>
      <w:proofErr w:type="spellEnd"/>
      <w:r w:rsidRPr="00BE0926">
        <w:t xml:space="preserve"> </w:t>
      </w:r>
      <w:proofErr w:type="spellStart"/>
      <w:r w:rsidRPr="00BE0926">
        <w:t>pengabdian</w:t>
      </w:r>
      <w:proofErr w:type="spellEnd"/>
      <w:r w:rsidRPr="00BE0926">
        <w:t xml:space="preserve"> </w:t>
      </w:r>
      <w:proofErr w:type="spellStart"/>
      <w:r w:rsidRPr="00BE0926">
        <w:t>masyarakat</w:t>
      </w:r>
      <w:proofErr w:type="spellEnd"/>
      <w:r w:rsidRPr="00BE0926">
        <w:t xml:space="preserve">, </w:t>
      </w:r>
      <w:proofErr w:type="spellStart"/>
      <w:r w:rsidRPr="00BE0926">
        <w:t>tim</w:t>
      </w:r>
      <w:proofErr w:type="spellEnd"/>
      <w:r w:rsidRPr="00BE0926">
        <w:t xml:space="preserve"> </w:t>
      </w:r>
      <w:proofErr w:type="spellStart"/>
      <w:r w:rsidRPr="00BE0926">
        <w:t>pengabdian</w:t>
      </w:r>
      <w:proofErr w:type="spellEnd"/>
      <w:r w:rsidRPr="00BE0926">
        <w:t xml:space="preserve"> </w:t>
      </w:r>
      <w:proofErr w:type="spellStart"/>
      <w:r w:rsidRPr="00BE0926">
        <w:t>masyarakat</w:t>
      </w:r>
      <w:proofErr w:type="spellEnd"/>
      <w:r w:rsidRPr="00BE0926">
        <w:t xml:space="preserve"> </w:t>
      </w:r>
      <w:proofErr w:type="spellStart"/>
      <w:r w:rsidRPr="00BE0926">
        <w:t>melakukan</w:t>
      </w:r>
      <w:proofErr w:type="spellEnd"/>
      <w:r w:rsidRPr="00BE0926">
        <w:t xml:space="preserve"> survey </w:t>
      </w:r>
      <w:proofErr w:type="spellStart"/>
      <w:r w:rsidRPr="00BE0926">
        <w:t>dengan</w:t>
      </w:r>
      <w:proofErr w:type="spellEnd"/>
      <w:r w:rsidRPr="00BE0926">
        <w:t xml:space="preserve"> </w:t>
      </w:r>
      <w:proofErr w:type="spellStart"/>
      <w:r w:rsidRPr="00BE0926">
        <w:t>cara</w:t>
      </w:r>
      <w:proofErr w:type="spellEnd"/>
      <w:r w:rsidRPr="00BE0926">
        <w:t xml:space="preserve"> </w:t>
      </w:r>
      <w:proofErr w:type="spellStart"/>
      <w:r w:rsidRPr="00BE0926">
        <w:t>mendatangi</w:t>
      </w:r>
      <w:proofErr w:type="spellEnd"/>
      <w:r w:rsidRPr="00BE0926">
        <w:t xml:space="preserve"> </w:t>
      </w:r>
      <w:proofErr w:type="spellStart"/>
      <w:r w:rsidRPr="00BE0926">
        <w:t>pihak</w:t>
      </w:r>
      <w:proofErr w:type="spellEnd"/>
      <w:r w:rsidRPr="00BE0926">
        <w:t xml:space="preserve"> </w:t>
      </w:r>
      <w:proofErr w:type="spellStart"/>
      <w:r w:rsidRPr="00BE0926">
        <w:t>sekolah</w:t>
      </w:r>
      <w:proofErr w:type="spellEnd"/>
      <w:r w:rsidRPr="00BE0926">
        <w:t xml:space="preserve"> </w:t>
      </w:r>
      <w:proofErr w:type="spellStart"/>
      <w:r w:rsidRPr="00BE0926">
        <w:t>untuk</w:t>
      </w:r>
      <w:proofErr w:type="spellEnd"/>
      <w:r w:rsidRPr="00BE0926">
        <w:t xml:space="preserve"> </w:t>
      </w:r>
      <w:proofErr w:type="spellStart"/>
      <w:r w:rsidRPr="00BE0926">
        <w:t>meminta</w:t>
      </w:r>
      <w:proofErr w:type="spellEnd"/>
      <w:r w:rsidRPr="00BE0926">
        <w:t xml:space="preserve"> </w:t>
      </w:r>
      <w:proofErr w:type="spellStart"/>
      <w:r w:rsidRPr="00BE0926">
        <w:t>izin</w:t>
      </w:r>
      <w:proofErr w:type="spellEnd"/>
      <w:r w:rsidRPr="00BE0926">
        <w:t xml:space="preserve"> </w:t>
      </w:r>
      <w:proofErr w:type="spellStart"/>
      <w:r w:rsidRPr="00BE0926">
        <w:t>kepada</w:t>
      </w:r>
      <w:proofErr w:type="spellEnd"/>
      <w:r w:rsidRPr="00BE0926">
        <w:t xml:space="preserve"> </w:t>
      </w:r>
      <w:proofErr w:type="spellStart"/>
      <w:r w:rsidRPr="00BE0926">
        <w:t>pengurus</w:t>
      </w:r>
      <w:proofErr w:type="spellEnd"/>
      <w:r w:rsidRPr="00BE0926">
        <w:t xml:space="preserve"> </w:t>
      </w:r>
      <w:proofErr w:type="spellStart"/>
      <w:r w:rsidRPr="00BE0926">
        <w:t>sekolah</w:t>
      </w:r>
      <w:proofErr w:type="spellEnd"/>
      <w:r w:rsidRPr="00BE0926">
        <w:t xml:space="preserve"> </w:t>
      </w:r>
      <w:proofErr w:type="spellStart"/>
      <w:r w:rsidRPr="00BE0926">
        <w:t>untuk</w:t>
      </w:r>
      <w:proofErr w:type="spellEnd"/>
      <w:r w:rsidRPr="00BE0926">
        <w:t xml:space="preserve"> </w:t>
      </w:r>
      <w:proofErr w:type="spellStart"/>
      <w:r w:rsidRPr="00BE0926">
        <w:t>melakukan</w:t>
      </w:r>
      <w:proofErr w:type="spellEnd"/>
      <w:r w:rsidRPr="00BE0926">
        <w:t xml:space="preserve"> </w:t>
      </w:r>
      <w:proofErr w:type="spellStart"/>
      <w:r w:rsidRPr="00BE0926">
        <w:t>pengabdian</w:t>
      </w:r>
      <w:proofErr w:type="spellEnd"/>
      <w:r w:rsidRPr="00BE0926">
        <w:t xml:space="preserve"> </w:t>
      </w:r>
      <w:proofErr w:type="spellStart"/>
      <w:r w:rsidRPr="00BE0926">
        <w:t>masyarakat</w:t>
      </w:r>
      <w:proofErr w:type="spellEnd"/>
      <w:r w:rsidRPr="00BE0926">
        <w:t xml:space="preserve">. </w:t>
      </w:r>
      <w:proofErr w:type="spellStart"/>
      <w:r w:rsidRPr="00BE0926">
        <w:t>Melakukan</w:t>
      </w:r>
      <w:proofErr w:type="spellEnd"/>
      <w:r w:rsidRPr="00BE0926">
        <w:t xml:space="preserve"> </w:t>
      </w:r>
      <w:proofErr w:type="spellStart"/>
      <w:r w:rsidRPr="00BE0926">
        <w:t>observasi</w:t>
      </w:r>
      <w:proofErr w:type="spellEnd"/>
      <w:r w:rsidRPr="00BE0926">
        <w:t xml:space="preserve"> dan </w:t>
      </w:r>
      <w:proofErr w:type="spellStart"/>
      <w:r w:rsidRPr="00BE0926">
        <w:t>tanya</w:t>
      </w:r>
      <w:proofErr w:type="spellEnd"/>
      <w:r w:rsidRPr="00BE0926">
        <w:t xml:space="preserve"> </w:t>
      </w:r>
      <w:proofErr w:type="spellStart"/>
      <w:r w:rsidRPr="00BE0926">
        <w:t>jawab</w:t>
      </w:r>
      <w:proofErr w:type="spellEnd"/>
      <w:r w:rsidRPr="00BE0926">
        <w:t xml:space="preserve"> </w:t>
      </w:r>
      <w:proofErr w:type="spellStart"/>
      <w:r w:rsidRPr="00BE0926">
        <w:t>terkait</w:t>
      </w:r>
      <w:proofErr w:type="spellEnd"/>
      <w:r w:rsidRPr="00BE0926">
        <w:t xml:space="preserve"> data yang </w:t>
      </w:r>
      <w:proofErr w:type="spellStart"/>
      <w:r w:rsidRPr="00BE0926">
        <w:t>diperlukan</w:t>
      </w:r>
      <w:proofErr w:type="spellEnd"/>
      <w:r w:rsidRPr="00BE0926">
        <w:t xml:space="preserve"> </w:t>
      </w:r>
      <w:proofErr w:type="spellStart"/>
      <w:r w:rsidRPr="00BE0926">
        <w:t>yaitu</w:t>
      </w:r>
      <w:proofErr w:type="spellEnd"/>
      <w:r w:rsidRPr="00BE0926">
        <w:t xml:space="preserve"> </w:t>
      </w:r>
      <w:proofErr w:type="spellStart"/>
      <w:r w:rsidRPr="00BE0926">
        <w:t>remaja</w:t>
      </w:r>
      <w:proofErr w:type="spellEnd"/>
      <w:r w:rsidRPr="00BE0926">
        <w:t xml:space="preserve"> </w:t>
      </w:r>
      <w:proofErr w:type="spellStart"/>
      <w:r w:rsidRPr="00BE0926">
        <w:t>putri</w:t>
      </w:r>
      <w:proofErr w:type="spellEnd"/>
      <w:r w:rsidRPr="00BE0926">
        <w:t xml:space="preserve"> </w:t>
      </w:r>
      <w:proofErr w:type="spellStart"/>
      <w:r w:rsidRPr="00BE0926">
        <w:t>kelas</w:t>
      </w:r>
      <w:proofErr w:type="spellEnd"/>
      <w:r w:rsidRPr="00BE0926">
        <w:t xml:space="preserve"> 7 </w:t>
      </w:r>
      <w:proofErr w:type="spellStart"/>
      <w:r w:rsidRPr="00BE0926">
        <w:t>terkait</w:t>
      </w:r>
      <w:proofErr w:type="spellEnd"/>
      <w:r w:rsidRPr="00BE0926">
        <w:t xml:space="preserve"> </w:t>
      </w:r>
      <w:proofErr w:type="spellStart"/>
      <w:r w:rsidRPr="00BE0926">
        <w:t>bagaimana</w:t>
      </w:r>
      <w:proofErr w:type="spellEnd"/>
      <w:r w:rsidRPr="00BE0926">
        <w:t xml:space="preserve"> </w:t>
      </w:r>
      <w:proofErr w:type="spellStart"/>
      <w:r w:rsidRPr="00BE0926">
        <w:t>dengan</w:t>
      </w:r>
      <w:proofErr w:type="spellEnd"/>
      <w:r w:rsidRPr="00BE0926">
        <w:t xml:space="preserve"> </w:t>
      </w:r>
      <w:proofErr w:type="spellStart"/>
      <w:r w:rsidRPr="00BE0926">
        <w:t>pengetahuannya</w:t>
      </w:r>
      <w:proofErr w:type="spellEnd"/>
      <w:r w:rsidRPr="00BE0926">
        <w:t xml:space="preserve"> </w:t>
      </w:r>
      <w:proofErr w:type="spellStart"/>
      <w:r w:rsidRPr="00BE0926">
        <w:t>tentang</w:t>
      </w:r>
      <w:proofErr w:type="spellEnd"/>
      <w:r w:rsidRPr="00BE0926">
        <w:t xml:space="preserve"> Kesehatan </w:t>
      </w:r>
      <w:proofErr w:type="spellStart"/>
      <w:r w:rsidRPr="00BE0926">
        <w:t>reproduksi</w:t>
      </w:r>
      <w:proofErr w:type="spellEnd"/>
      <w:r w:rsidRPr="00BE0926">
        <w:t xml:space="preserve">. Tahap </w:t>
      </w:r>
      <w:proofErr w:type="spellStart"/>
      <w:r w:rsidRPr="00BE0926">
        <w:t>berikutmya</w:t>
      </w:r>
      <w:proofErr w:type="spellEnd"/>
      <w:r w:rsidRPr="00BE0926">
        <w:t xml:space="preserve"> </w:t>
      </w:r>
      <w:proofErr w:type="spellStart"/>
      <w:r w:rsidRPr="00BE0926">
        <w:t>dalam</w:t>
      </w:r>
      <w:proofErr w:type="spellEnd"/>
      <w:r w:rsidRPr="00BE0926">
        <w:t xml:space="preserve"> </w:t>
      </w:r>
      <w:proofErr w:type="spellStart"/>
      <w:r w:rsidRPr="00BE0926">
        <w:t>pesiapan</w:t>
      </w:r>
      <w:proofErr w:type="spellEnd"/>
      <w:r w:rsidRPr="00BE0926">
        <w:t xml:space="preserve"> </w:t>
      </w:r>
      <w:proofErr w:type="spellStart"/>
      <w:r w:rsidRPr="00BE0926">
        <w:t>pengabdian</w:t>
      </w:r>
      <w:proofErr w:type="spellEnd"/>
      <w:r w:rsidRPr="00BE0926">
        <w:t xml:space="preserve"> </w:t>
      </w:r>
      <w:proofErr w:type="spellStart"/>
      <w:r w:rsidRPr="00BE0926">
        <w:t>masyarakat</w:t>
      </w:r>
      <w:proofErr w:type="spellEnd"/>
      <w:r w:rsidRPr="00BE0926">
        <w:t xml:space="preserve"> </w:t>
      </w:r>
      <w:proofErr w:type="spellStart"/>
      <w:r w:rsidRPr="00BE0926">
        <w:t>ini</w:t>
      </w:r>
      <w:proofErr w:type="spellEnd"/>
      <w:r w:rsidRPr="00BE0926">
        <w:t xml:space="preserve"> </w:t>
      </w:r>
      <w:proofErr w:type="spellStart"/>
      <w:r w:rsidRPr="00BE0926">
        <w:t>adalah</w:t>
      </w:r>
      <w:proofErr w:type="spellEnd"/>
      <w:r w:rsidRPr="00BE0926">
        <w:t xml:space="preserve"> </w:t>
      </w:r>
      <w:proofErr w:type="spellStart"/>
      <w:r w:rsidRPr="00BE0926">
        <w:t>perancangan</w:t>
      </w:r>
      <w:proofErr w:type="spellEnd"/>
      <w:r w:rsidRPr="00BE0926">
        <w:t xml:space="preserve"> </w:t>
      </w:r>
      <w:proofErr w:type="spellStart"/>
      <w:r w:rsidRPr="00BE0926">
        <w:t>materi</w:t>
      </w:r>
      <w:proofErr w:type="spellEnd"/>
      <w:r w:rsidRPr="00BE0926">
        <w:t xml:space="preserve">, </w:t>
      </w:r>
      <w:proofErr w:type="spellStart"/>
      <w:r w:rsidRPr="00BE0926">
        <w:t>pembuatan</w:t>
      </w:r>
      <w:proofErr w:type="spellEnd"/>
      <w:r w:rsidRPr="00BE0926">
        <w:t xml:space="preserve"> leaflet </w:t>
      </w:r>
      <w:proofErr w:type="spellStart"/>
      <w:r w:rsidRPr="00BE0926">
        <w:t>penyuluhan</w:t>
      </w:r>
      <w:proofErr w:type="spellEnd"/>
      <w:r w:rsidRPr="00BE0926">
        <w:t>.</w:t>
      </w:r>
      <w:r>
        <w:t xml:space="preserve"> </w:t>
      </w:r>
    </w:p>
    <w:p w14:paraId="4377E919" w14:textId="77777777" w:rsidR="003904C9" w:rsidRDefault="003904C9" w:rsidP="003904C9">
      <w:pPr>
        <w:pStyle w:val="BodyText"/>
        <w:tabs>
          <w:tab w:val="left" w:pos="567"/>
        </w:tabs>
        <w:ind w:right="-32"/>
        <w:jc w:val="both"/>
      </w:pPr>
    </w:p>
    <w:p w14:paraId="6A36359A" w14:textId="77777777" w:rsidR="003904C9" w:rsidRDefault="003904C9" w:rsidP="003904C9">
      <w:pPr>
        <w:pStyle w:val="BodyText"/>
        <w:numPr>
          <w:ilvl w:val="3"/>
          <w:numId w:val="1"/>
        </w:numPr>
        <w:tabs>
          <w:tab w:val="left" w:pos="284"/>
        </w:tabs>
        <w:ind w:left="567" w:right="-32" w:hanging="567"/>
        <w:jc w:val="both"/>
      </w:pPr>
      <w:proofErr w:type="spellStart"/>
      <w:r w:rsidRPr="00BE0926">
        <w:t>Pelaksanaan</w:t>
      </w:r>
      <w:proofErr w:type="spellEnd"/>
      <w:r w:rsidRPr="00BE0926">
        <w:t xml:space="preserve"> </w:t>
      </w:r>
    </w:p>
    <w:p w14:paraId="3CB346C3" w14:textId="77777777" w:rsidR="003904C9" w:rsidRDefault="003904C9" w:rsidP="003904C9">
      <w:pPr>
        <w:pStyle w:val="BodyText"/>
        <w:tabs>
          <w:tab w:val="left" w:pos="567"/>
        </w:tabs>
        <w:ind w:left="284" w:right="-32"/>
        <w:jc w:val="both"/>
        <w:rPr>
          <w:i/>
          <w:iCs/>
        </w:rPr>
      </w:pPr>
      <w:proofErr w:type="spellStart"/>
      <w:r w:rsidRPr="00BE0926">
        <w:t>Sebelum</w:t>
      </w:r>
      <w:proofErr w:type="spellEnd"/>
      <w:r w:rsidRPr="00BE0926">
        <w:t xml:space="preserve"> </w:t>
      </w:r>
      <w:proofErr w:type="spellStart"/>
      <w:r w:rsidRPr="00BE0926">
        <w:t>diberikan</w:t>
      </w:r>
      <w:proofErr w:type="spellEnd"/>
      <w:r w:rsidRPr="00BE0926">
        <w:t xml:space="preserve"> </w:t>
      </w:r>
      <w:proofErr w:type="spellStart"/>
      <w:r w:rsidRPr="00BE0926">
        <w:t>materi</w:t>
      </w:r>
      <w:proofErr w:type="spellEnd"/>
      <w:r w:rsidRPr="00BE0926">
        <w:t xml:space="preserve">, </w:t>
      </w:r>
      <w:proofErr w:type="spellStart"/>
      <w:r w:rsidRPr="00BE0926">
        <w:t>terlebih</w:t>
      </w:r>
      <w:proofErr w:type="spellEnd"/>
      <w:r w:rsidRPr="00BE0926">
        <w:t xml:space="preserve"> </w:t>
      </w:r>
      <w:proofErr w:type="spellStart"/>
      <w:r w:rsidRPr="00BE0926">
        <w:t>dahulu</w:t>
      </w:r>
      <w:proofErr w:type="spellEnd"/>
      <w:r w:rsidRPr="00BE0926">
        <w:t xml:space="preserve"> </w:t>
      </w:r>
      <w:proofErr w:type="spellStart"/>
      <w:r w:rsidRPr="00BE0926">
        <w:t>dilakukan</w:t>
      </w:r>
      <w:proofErr w:type="spellEnd"/>
      <w:r w:rsidRPr="00BE0926">
        <w:t xml:space="preserve"> </w:t>
      </w:r>
      <w:proofErr w:type="spellStart"/>
      <w:r w:rsidRPr="00BE0926">
        <w:rPr>
          <w:i/>
          <w:iCs/>
        </w:rPr>
        <w:t>pre test</w:t>
      </w:r>
      <w:proofErr w:type="spellEnd"/>
      <w:r w:rsidRPr="00BE0926">
        <w:t xml:space="preserve"> </w:t>
      </w:r>
      <w:proofErr w:type="spellStart"/>
      <w:r w:rsidRPr="00BE0926">
        <w:t>tentang</w:t>
      </w:r>
      <w:proofErr w:type="spellEnd"/>
      <w:r w:rsidRPr="00BE0926">
        <w:t xml:space="preserve"> </w:t>
      </w:r>
      <w:proofErr w:type="spellStart"/>
      <w:r w:rsidRPr="00BE0926">
        <w:t>pengetahuan</w:t>
      </w:r>
      <w:proofErr w:type="spellEnd"/>
      <w:r w:rsidRPr="00BE0926">
        <w:t xml:space="preserve"> Kesehatan </w:t>
      </w:r>
      <w:proofErr w:type="spellStart"/>
      <w:r w:rsidRPr="00BE0926">
        <w:t>reproduksi</w:t>
      </w:r>
      <w:proofErr w:type="spellEnd"/>
      <w:r w:rsidRPr="00BE0926">
        <w:t xml:space="preserve"> dan </w:t>
      </w:r>
      <w:proofErr w:type="spellStart"/>
      <w:r w:rsidRPr="00BE0926">
        <w:t>setelah</w:t>
      </w:r>
      <w:proofErr w:type="spellEnd"/>
      <w:r w:rsidRPr="00BE0926">
        <w:t xml:space="preserve"> </w:t>
      </w:r>
      <w:proofErr w:type="spellStart"/>
      <w:r w:rsidRPr="00BE0926">
        <w:t>diberikan</w:t>
      </w:r>
      <w:proofErr w:type="spellEnd"/>
      <w:r w:rsidRPr="00BE0926">
        <w:t xml:space="preserve"> </w:t>
      </w:r>
      <w:proofErr w:type="spellStart"/>
      <w:r w:rsidRPr="00BE0926">
        <w:t>materi</w:t>
      </w:r>
      <w:proofErr w:type="spellEnd"/>
      <w:r w:rsidRPr="00BE0926">
        <w:t xml:space="preserve"> </w:t>
      </w:r>
      <w:proofErr w:type="spellStart"/>
      <w:r w:rsidRPr="00BE0926">
        <w:t>dilakukan</w:t>
      </w:r>
      <w:proofErr w:type="spellEnd"/>
      <w:r w:rsidRPr="00BE0926">
        <w:t xml:space="preserve"> </w:t>
      </w:r>
      <w:proofErr w:type="spellStart"/>
      <w:r w:rsidRPr="00BE0926">
        <w:rPr>
          <w:i/>
          <w:iCs/>
        </w:rPr>
        <w:t>post test</w:t>
      </w:r>
      <w:proofErr w:type="spellEnd"/>
      <w:r w:rsidRPr="00BE0926">
        <w:rPr>
          <w:i/>
          <w:iCs/>
        </w:rPr>
        <w:t>.</w:t>
      </w:r>
      <w:r>
        <w:rPr>
          <w:i/>
          <w:iCs/>
        </w:rPr>
        <w:t xml:space="preserve"> </w:t>
      </w:r>
    </w:p>
    <w:p w14:paraId="44AE7D4F" w14:textId="77777777" w:rsidR="003904C9" w:rsidRPr="00BE0926" w:rsidRDefault="003904C9" w:rsidP="003904C9">
      <w:pPr>
        <w:pStyle w:val="BodyText"/>
        <w:tabs>
          <w:tab w:val="left" w:pos="567"/>
        </w:tabs>
        <w:ind w:left="284" w:right="-32"/>
        <w:jc w:val="both"/>
      </w:pPr>
    </w:p>
    <w:p w14:paraId="750A0AB3" w14:textId="77777777" w:rsidR="003904C9" w:rsidRDefault="003904C9" w:rsidP="003904C9">
      <w:pPr>
        <w:pStyle w:val="BodyText"/>
        <w:numPr>
          <w:ilvl w:val="3"/>
          <w:numId w:val="1"/>
        </w:numPr>
        <w:tabs>
          <w:tab w:val="left" w:pos="567"/>
        </w:tabs>
        <w:ind w:left="284" w:right="-32" w:hanging="284"/>
        <w:jc w:val="both"/>
      </w:pPr>
      <w:r w:rsidRPr="00BE0926">
        <w:t xml:space="preserve">Monitoring dan </w:t>
      </w:r>
      <w:proofErr w:type="spellStart"/>
      <w:r w:rsidRPr="00BE0926">
        <w:t>Evaluasi</w:t>
      </w:r>
      <w:proofErr w:type="spellEnd"/>
      <w:r w:rsidRPr="00BE0926">
        <w:t xml:space="preserve"> </w:t>
      </w:r>
    </w:p>
    <w:p w14:paraId="1D496E6A" w14:textId="77777777" w:rsidR="003904C9" w:rsidRPr="00BE0926" w:rsidRDefault="003904C9" w:rsidP="003904C9">
      <w:pPr>
        <w:pStyle w:val="BodyText"/>
        <w:tabs>
          <w:tab w:val="left" w:pos="567"/>
        </w:tabs>
        <w:ind w:left="284" w:right="-32" w:hanging="284"/>
        <w:jc w:val="both"/>
        <w:rPr>
          <w:b/>
          <w:i/>
        </w:rPr>
      </w:pPr>
      <w:r>
        <w:tab/>
      </w:r>
      <w:r w:rsidRPr="00BE0926">
        <w:t xml:space="preserve">Monitoring dan </w:t>
      </w:r>
      <w:proofErr w:type="spellStart"/>
      <w:r w:rsidRPr="00BE0926">
        <w:t>evaluasi</w:t>
      </w:r>
      <w:proofErr w:type="spellEnd"/>
      <w:r w:rsidRPr="00BE0926">
        <w:t xml:space="preserve"> </w:t>
      </w:r>
      <w:proofErr w:type="spellStart"/>
      <w:r w:rsidRPr="00BE0926">
        <w:t>dilakukan</w:t>
      </w:r>
      <w:proofErr w:type="spellEnd"/>
      <w:r w:rsidRPr="00BE0926">
        <w:t xml:space="preserve"> </w:t>
      </w:r>
      <w:proofErr w:type="spellStart"/>
      <w:r w:rsidRPr="00BE0926">
        <w:t>terhadap</w:t>
      </w:r>
      <w:proofErr w:type="spellEnd"/>
      <w:r w:rsidRPr="00BE0926">
        <w:t xml:space="preserve"> </w:t>
      </w:r>
      <w:proofErr w:type="spellStart"/>
      <w:r w:rsidRPr="00BE0926">
        <w:t>semua</w:t>
      </w:r>
      <w:proofErr w:type="spellEnd"/>
      <w:r w:rsidRPr="00BE0926">
        <w:t xml:space="preserve"> </w:t>
      </w:r>
      <w:proofErr w:type="spellStart"/>
      <w:r w:rsidRPr="00BE0926">
        <w:t>kegiatan</w:t>
      </w:r>
      <w:proofErr w:type="spellEnd"/>
      <w:r w:rsidRPr="00BE0926">
        <w:t xml:space="preserve"> yang </w:t>
      </w:r>
      <w:proofErr w:type="spellStart"/>
      <w:r w:rsidRPr="00BE0926">
        <w:t>dilakukan</w:t>
      </w:r>
      <w:proofErr w:type="spellEnd"/>
      <w:r w:rsidRPr="00BE0926">
        <w:t xml:space="preserve">, </w:t>
      </w:r>
      <w:proofErr w:type="spellStart"/>
      <w:r w:rsidRPr="00BE0926">
        <w:t>mulai</w:t>
      </w:r>
      <w:proofErr w:type="spellEnd"/>
      <w:r w:rsidRPr="00BE0926">
        <w:t xml:space="preserve"> </w:t>
      </w:r>
      <w:proofErr w:type="spellStart"/>
      <w:r w:rsidRPr="00BE0926">
        <w:t>dari</w:t>
      </w:r>
      <w:proofErr w:type="spellEnd"/>
      <w:r w:rsidRPr="00BE0926">
        <w:t xml:space="preserve"> proses </w:t>
      </w:r>
      <w:proofErr w:type="spellStart"/>
      <w:r w:rsidRPr="00BE0926">
        <w:t>persiapan</w:t>
      </w:r>
      <w:proofErr w:type="spellEnd"/>
      <w:r w:rsidRPr="00BE0926">
        <w:t xml:space="preserve">, </w:t>
      </w:r>
      <w:proofErr w:type="spellStart"/>
      <w:r w:rsidRPr="00BE0926">
        <w:t>pelaksanaan</w:t>
      </w:r>
      <w:proofErr w:type="spellEnd"/>
      <w:r w:rsidRPr="00BE0926">
        <w:t xml:space="preserve"> dan </w:t>
      </w:r>
      <w:proofErr w:type="spellStart"/>
      <w:r w:rsidRPr="00BE0926">
        <w:t>evaluasi</w:t>
      </w:r>
      <w:proofErr w:type="spellEnd"/>
      <w:r w:rsidRPr="00BE0926">
        <w:t xml:space="preserve"> </w:t>
      </w:r>
      <w:proofErr w:type="spellStart"/>
      <w:r w:rsidRPr="00BE0926">
        <w:t>akhir</w:t>
      </w:r>
      <w:proofErr w:type="spellEnd"/>
      <w:r w:rsidRPr="00BE0926">
        <w:t xml:space="preserve">. Monitoring dan </w:t>
      </w:r>
      <w:proofErr w:type="spellStart"/>
      <w:r w:rsidRPr="00BE0926">
        <w:t>evaluasi</w:t>
      </w:r>
      <w:proofErr w:type="spellEnd"/>
      <w:r w:rsidRPr="00BE0926">
        <w:t xml:space="preserve"> (Monev) </w:t>
      </w:r>
      <w:proofErr w:type="spellStart"/>
      <w:r w:rsidRPr="00BE0926">
        <w:t>dilakukan</w:t>
      </w:r>
      <w:proofErr w:type="spellEnd"/>
      <w:r w:rsidRPr="00BE0926">
        <w:t xml:space="preserve"> </w:t>
      </w:r>
      <w:proofErr w:type="spellStart"/>
      <w:r w:rsidRPr="00BE0926">
        <w:t>secara</w:t>
      </w:r>
      <w:proofErr w:type="spellEnd"/>
      <w:r w:rsidRPr="00BE0926">
        <w:t xml:space="preserve"> </w:t>
      </w:r>
      <w:proofErr w:type="spellStart"/>
      <w:r w:rsidRPr="00BE0926">
        <w:t>langsung</w:t>
      </w:r>
      <w:proofErr w:type="spellEnd"/>
      <w:r w:rsidRPr="00BE0926">
        <w:t xml:space="preserve"> </w:t>
      </w:r>
      <w:proofErr w:type="spellStart"/>
      <w:r w:rsidRPr="00BE0926">
        <w:t>kepada</w:t>
      </w:r>
      <w:proofErr w:type="spellEnd"/>
      <w:r w:rsidRPr="00BE0926">
        <w:t xml:space="preserve"> </w:t>
      </w:r>
      <w:proofErr w:type="spellStart"/>
      <w:r w:rsidRPr="00BE0926">
        <w:t>remaja</w:t>
      </w:r>
      <w:proofErr w:type="spellEnd"/>
      <w:r w:rsidRPr="00BE0926">
        <w:t xml:space="preserve"> </w:t>
      </w:r>
      <w:proofErr w:type="spellStart"/>
      <w:r w:rsidRPr="00BE0926">
        <w:t>putri</w:t>
      </w:r>
      <w:proofErr w:type="spellEnd"/>
      <w:r w:rsidRPr="00BE0926">
        <w:t xml:space="preserve"> yang </w:t>
      </w:r>
      <w:proofErr w:type="spellStart"/>
      <w:r w:rsidRPr="00BE0926">
        <w:t>telah</w:t>
      </w:r>
      <w:proofErr w:type="spellEnd"/>
      <w:r w:rsidRPr="00BE0926">
        <w:t xml:space="preserve"> </w:t>
      </w:r>
      <w:proofErr w:type="spellStart"/>
      <w:r w:rsidRPr="00BE0926">
        <w:t>diberikan</w:t>
      </w:r>
      <w:proofErr w:type="spellEnd"/>
      <w:r w:rsidRPr="00BE0926">
        <w:t xml:space="preserve"> </w:t>
      </w:r>
      <w:proofErr w:type="spellStart"/>
      <w:r w:rsidRPr="00BE0926">
        <w:t>edukasi</w:t>
      </w:r>
      <w:proofErr w:type="spellEnd"/>
      <w:r w:rsidRPr="00BE0926">
        <w:t xml:space="preserve">. Monitoring dan </w:t>
      </w:r>
      <w:proofErr w:type="spellStart"/>
      <w:r w:rsidRPr="00BE0926">
        <w:t>evaluasi</w:t>
      </w:r>
      <w:proofErr w:type="spellEnd"/>
      <w:r w:rsidRPr="00BE0926">
        <w:t xml:space="preserve"> </w:t>
      </w:r>
      <w:proofErr w:type="spellStart"/>
      <w:r w:rsidRPr="00BE0926">
        <w:t>dilakukan</w:t>
      </w:r>
      <w:proofErr w:type="spellEnd"/>
      <w:r w:rsidRPr="00BE0926">
        <w:t xml:space="preserve"> </w:t>
      </w:r>
      <w:proofErr w:type="spellStart"/>
      <w:r w:rsidRPr="00BE0926">
        <w:t>dengan</w:t>
      </w:r>
      <w:proofErr w:type="spellEnd"/>
      <w:r w:rsidRPr="00BE0926">
        <w:t xml:space="preserve"> </w:t>
      </w:r>
      <w:proofErr w:type="spellStart"/>
      <w:r w:rsidRPr="00BE0926">
        <w:t>memberikan</w:t>
      </w:r>
      <w:proofErr w:type="spellEnd"/>
      <w:r w:rsidRPr="00BE0926">
        <w:t xml:space="preserve"> post-test. </w:t>
      </w:r>
      <w:proofErr w:type="spellStart"/>
      <w:r w:rsidRPr="00BE0926">
        <w:t>Evaluasi</w:t>
      </w:r>
      <w:proofErr w:type="spellEnd"/>
      <w:r w:rsidRPr="00BE0926">
        <w:t xml:space="preserve"> </w:t>
      </w:r>
      <w:proofErr w:type="spellStart"/>
      <w:r w:rsidRPr="00BE0926">
        <w:t>ini</w:t>
      </w:r>
      <w:proofErr w:type="spellEnd"/>
      <w:r w:rsidRPr="00BE0926">
        <w:t xml:space="preserve"> </w:t>
      </w:r>
      <w:proofErr w:type="spellStart"/>
      <w:r w:rsidRPr="00BE0926">
        <w:t>bertujuan</w:t>
      </w:r>
      <w:proofErr w:type="spellEnd"/>
      <w:r w:rsidRPr="00BE0926">
        <w:t xml:space="preserve"> </w:t>
      </w:r>
      <w:proofErr w:type="spellStart"/>
      <w:r w:rsidRPr="00BE0926">
        <w:t>untuk</w:t>
      </w:r>
      <w:proofErr w:type="spellEnd"/>
      <w:r w:rsidRPr="00BE0926">
        <w:t xml:space="preserve"> </w:t>
      </w:r>
      <w:proofErr w:type="spellStart"/>
      <w:r w:rsidRPr="00BE0926">
        <w:t>mengetahui</w:t>
      </w:r>
      <w:proofErr w:type="spellEnd"/>
      <w:r w:rsidRPr="00BE0926">
        <w:t xml:space="preserve"> </w:t>
      </w:r>
      <w:proofErr w:type="spellStart"/>
      <w:r w:rsidRPr="00BE0926">
        <w:t>sejauh</w:t>
      </w:r>
      <w:proofErr w:type="spellEnd"/>
      <w:r w:rsidRPr="00BE0926">
        <w:t xml:space="preserve"> mana </w:t>
      </w:r>
      <w:proofErr w:type="spellStart"/>
      <w:r w:rsidRPr="00BE0926">
        <w:t>respon</w:t>
      </w:r>
      <w:proofErr w:type="spellEnd"/>
      <w:r w:rsidRPr="00BE0926">
        <w:t xml:space="preserve"> dan </w:t>
      </w:r>
      <w:proofErr w:type="spellStart"/>
      <w:r w:rsidRPr="00BE0926">
        <w:t>peningkatan</w:t>
      </w:r>
      <w:proofErr w:type="spellEnd"/>
      <w:r w:rsidRPr="00BE0926">
        <w:t xml:space="preserve"> </w:t>
      </w:r>
      <w:proofErr w:type="spellStart"/>
      <w:r w:rsidRPr="00BE0926">
        <w:t>pemahaman</w:t>
      </w:r>
      <w:proofErr w:type="spellEnd"/>
      <w:r w:rsidRPr="00BE0926">
        <w:t xml:space="preserve"> </w:t>
      </w:r>
      <w:proofErr w:type="spellStart"/>
      <w:r w:rsidRPr="00BE0926">
        <w:t>pengetahuan</w:t>
      </w:r>
      <w:proofErr w:type="spellEnd"/>
      <w:r w:rsidRPr="00BE0926">
        <w:t xml:space="preserve"> </w:t>
      </w:r>
      <w:proofErr w:type="spellStart"/>
      <w:r w:rsidRPr="00BE0926">
        <w:t>terkait</w:t>
      </w:r>
      <w:proofErr w:type="spellEnd"/>
      <w:r w:rsidRPr="00BE0926">
        <w:t xml:space="preserve"> </w:t>
      </w:r>
      <w:proofErr w:type="spellStart"/>
      <w:r w:rsidRPr="00BE0926">
        <w:t>edukasi</w:t>
      </w:r>
      <w:proofErr w:type="spellEnd"/>
      <w:r w:rsidRPr="00BE0926">
        <w:t xml:space="preserve"> pada </w:t>
      </w:r>
      <w:proofErr w:type="spellStart"/>
      <w:r w:rsidRPr="00BE0926">
        <w:t>pengabdian</w:t>
      </w:r>
      <w:proofErr w:type="spellEnd"/>
      <w:r w:rsidRPr="00BE0926">
        <w:t xml:space="preserve"> </w:t>
      </w:r>
      <w:proofErr w:type="spellStart"/>
      <w:r w:rsidRPr="00BE0926">
        <w:t>masyarakat</w:t>
      </w:r>
      <w:proofErr w:type="spellEnd"/>
      <w:r w:rsidRPr="00BE0926">
        <w:t xml:space="preserve"> yang </w:t>
      </w:r>
      <w:proofErr w:type="spellStart"/>
      <w:r w:rsidRPr="00BE0926">
        <w:t>sudah</w:t>
      </w:r>
      <w:proofErr w:type="spellEnd"/>
      <w:r w:rsidRPr="00BE0926">
        <w:t xml:space="preserve"> </w:t>
      </w:r>
      <w:proofErr w:type="spellStart"/>
      <w:r w:rsidRPr="00BE0926">
        <w:t>dilaksanakan</w:t>
      </w:r>
      <w:proofErr w:type="spellEnd"/>
      <w:r w:rsidRPr="00BE0926">
        <w:t xml:space="preserve">. </w:t>
      </w:r>
    </w:p>
    <w:p w14:paraId="251D95E0" w14:textId="77777777" w:rsidR="003904C9" w:rsidRPr="003904C9" w:rsidRDefault="003904C9" w:rsidP="003904C9">
      <w:pPr>
        <w:pStyle w:val="Heading1"/>
        <w:suppressAutoHyphens/>
        <w:spacing w:after="120"/>
        <w:rPr>
          <w:rFonts w:ascii="Times New Roman" w:hAnsi="Times New Roman" w:cs="Times New Roman"/>
          <w:i/>
          <w:color w:val="auto"/>
          <w:sz w:val="24"/>
          <w:szCs w:val="24"/>
        </w:rPr>
      </w:pPr>
      <w:r w:rsidRPr="003904C9">
        <w:rPr>
          <w:rFonts w:ascii="Times New Roman" w:hAnsi="Times New Roman" w:cs="Times New Roman"/>
          <w:color w:val="auto"/>
          <w:sz w:val="24"/>
          <w:szCs w:val="24"/>
        </w:rPr>
        <w:t xml:space="preserve">HASIL DAN </w:t>
      </w:r>
      <w:r w:rsidRPr="003904C9">
        <w:rPr>
          <w:rFonts w:ascii="Times New Roman" w:hAnsi="Times New Roman" w:cs="Times New Roman"/>
          <w:color w:val="auto"/>
          <w:sz w:val="24"/>
          <w:szCs w:val="24"/>
          <w:lang w:val="id-ID"/>
        </w:rPr>
        <w:t>PEMBAHASAN</w:t>
      </w:r>
    </w:p>
    <w:p w14:paraId="03B31B4E" w14:textId="291ABE98" w:rsidR="003904C9" w:rsidRDefault="003904C9" w:rsidP="003904C9">
      <w:pPr>
        <w:pStyle w:val="BodyText"/>
        <w:tabs>
          <w:tab w:val="left" w:pos="567"/>
        </w:tabs>
        <w:ind w:right="-32" w:firstLine="567"/>
        <w:jc w:val="both"/>
      </w:pPr>
      <w:r>
        <w:t xml:space="preserve">Kesehatan </w:t>
      </w:r>
      <w:proofErr w:type="spellStart"/>
      <w:r>
        <w:t>reproduksi</w:t>
      </w:r>
      <w:proofErr w:type="spellEnd"/>
      <w:r>
        <w:t xml:space="preserve"> </w:t>
      </w:r>
      <w:proofErr w:type="spellStart"/>
      <w:r>
        <w:t>adalah</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dari</w:t>
      </w:r>
      <w:proofErr w:type="spellEnd"/>
      <w:r>
        <w:t xml:space="preserve"> </w:t>
      </w:r>
      <w:proofErr w:type="spellStart"/>
      <w:r>
        <w:t>kesehatan</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terutama</w:t>
      </w:r>
      <w:proofErr w:type="spellEnd"/>
      <w:r>
        <w:t xml:space="preserve"> di </w:t>
      </w:r>
      <w:proofErr w:type="spellStart"/>
      <w:r>
        <w:t>kalangan</w:t>
      </w:r>
      <w:proofErr w:type="spellEnd"/>
      <w:r>
        <w:t xml:space="preserve"> </w:t>
      </w:r>
      <w:proofErr w:type="spellStart"/>
      <w:r>
        <w:t>remaja</w:t>
      </w:r>
      <w:proofErr w:type="spellEnd"/>
      <w:r>
        <w:t xml:space="preserve">. </w:t>
      </w:r>
      <w:proofErr w:type="spellStart"/>
      <w:r>
        <w:t>Remaja</w:t>
      </w:r>
      <w:proofErr w:type="spellEnd"/>
      <w:r>
        <w:t xml:space="preserve"> </w:t>
      </w:r>
      <w:proofErr w:type="spellStart"/>
      <w:r>
        <w:t>adalah</w:t>
      </w:r>
      <w:proofErr w:type="spellEnd"/>
      <w:r>
        <w:t xml:space="preserve"> </w:t>
      </w:r>
      <w:proofErr w:type="spellStart"/>
      <w:r>
        <w:t>kelompok</w:t>
      </w:r>
      <w:proofErr w:type="spellEnd"/>
      <w:r>
        <w:t xml:space="preserve"> </w:t>
      </w:r>
      <w:proofErr w:type="spellStart"/>
      <w:r>
        <w:t>usia</w:t>
      </w:r>
      <w:proofErr w:type="spellEnd"/>
      <w:r>
        <w:t xml:space="preserve"> yang </w:t>
      </w:r>
      <w:proofErr w:type="spellStart"/>
      <w:r>
        <w:t>berada</w:t>
      </w:r>
      <w:proofErr w:type="spellEnd"/>
      <w:r>
        <w:t xml:space="preserve"> pada </w:t>
      </w:r>
      <w:proofErr w:type="spellStart"/>
      <w:r>
        <w:t>periode</w:t>
      </w:r>
      <w:proofErr w:type="spellEnd"/>
      <w:r>
        <w:t xml:space="preserve"> </w:t>
      </w:r>
      <w:proofErr w:type="spellStart"/>
      <w:r>
        <w:t>transisi</w:t>
      </w:r>
      <w:proofErr w:type="spellEnd"/>
      <w:r>
        <w:t xml:space="preserve"> </w:t>
      </w:r>
      <w:proofErr w:type="spellStart"/>
      <w:r>
        <w:t>dari</w:t>
      </w:r>
      <w:proofErr w:type="spellEnd"/>
      <w:r>
        <w:t xml:space="preserve"> masa </w:t>
      </w:r>
      <w:proofErr w:type="spellStart"/>
      <w:r>
        <w:t>anak-anak</w:t>
      </w:r>
      <w:proofErr w:type="spellEnd"/>
      <w:r>
        <w:t xml:space="preserve"> </w:t>
      </w:r>
      <w:proofErr w:type="spellStart"/>
      <w:r>
        <w:t>ke</w:t>
      </w:r>
      <w:proofErr w:type="spellEnd"/>
      <w:r>
        <w:t xml:space="preserve"> masa </w:t>
      </w:r>
      <w:proofErr w:type="spellStart"/>
      <w:r>
        <w:t>dewasa</w:t>
      </w:r>
      <w:proofErr w:type="spellEnd"/>
      <w:r>
        <w:t xml:space="preserve">, di mana </w:t>
      </w:r>
      <w:proofErr w:type="spellStart"/>
      <w:r>
        <w:t>perubahan</w:t>
      </w:r>
      <w:proofErr w:type="spellEnd"/>
      <w:r>
        <w:t xml:space="preserve"> </w:t>
      </w:r>
      <w:proofErr w:type="spellStart"/>
      <w:r>
        <w:t>fisik</w:t>
      </w:r>
      <w:proofErr w:type="spellEnd"/>
      <w:r>
        <w:t xml:space="preserve">, </w:t>
      </w:r>
      <w:proofErr w:type="spellStart"/>
      <w:r>
        <w:t>emosi</w:t>
      </w:r>
      <w:proofErr w:type="spellEnd"/>
      <w:r>
        <w:t xml:space="preserve">, dan </w:t>
      </w:r>
      <w:r>
        <w:lastRenderedPageBreak/>
        <w:t xml:space="preserve">social </w:t>
      </w:r>
      <w:proofErr w:type="spellStart"/>
      <w:r>
        <w:t>sering</w:t>
      </w:r>
      <w:proofErr w:type="spellEnd"/>
      <w:r>
        <w:t xml:space="preserve"> kali </w:t>
      </w:r>
      <w:proofErr w:type="spellStart"/>
      <w:r>
        <w:t>terjadi</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rsidRPr="00865396">
        <w:t>Kegiatan</w:t>
      </w:r>
      <w:proofErr w:type="spellEnd"/>
      <w:r w:rsidRPr="00865396">
        <w:t xml:space="preserve"> </w:t>
      </w:r>
      <w:proofErr w:type="spellStart"/>
      <w:r w:rsidRPr="00865396">
        <w:t>pengabdian</w:t>
      </w:r>
      <w:proofErr w:type="spellEnd"/>
      <w:r w:rsidRPr="00865396">
        <w:t xml:space="preserve"> </w:t>
      </w:r>
      <w:proofErr w:type="spellStart"/>
      <w:r w:rsidRPr="00865396">
        <w:t>ini</w:t>
      </w:r>
      <w:proofErr w:type="spellEnd"/>
      <w:r w:rsidRPr="00865396">
        <w:t xml:space="preserve"> </w:t>
      </w:r>
      <w:proofErr w:type="spellStart"/>
      <w:r w:rsidRPr="00865396">
        <w:t>terlaksana</w:t>
      </w:r>
      <w:proofErr w:type="spellEnd"/>
      <w:r w:rsidRPr="00865396">
        <w:t xml:space="preserve"> </w:t>
      </w:r>
      <w:proofErr w:type="spellStart"/>
      <w:r w:rsidRPr="00865396">
        <w:t>sesuai</w:t>
      </w:r>
      <w:proofErr w:type="spellEnd"/>
      <w:r w:rsidRPr="00865396">
        <w:t xml:space="preserve"> </w:t>
      </w:r>
      <w:proofErr w:type="spellStart"/>
      <w:r w:rsidRPr="00865396">
        <w:t>rencana</w:t>
      </w:r>
      <w:proofErr w:type="spellEnd"/>
      <w:r w:rsidRPr="00865396">
        <w:t xml:space="preserve"> </w:t>
      </w:r>
      <w:proofErr w:type="spellStart"/>
      <w:r w:rsidRPr="00865396">
        <w:t>awal</w:t>
      </w:r>
      <w:proofErr w:type="spellEnd"/>
      <w:r w:rsidRPr="00865396">
        <w:t xml:space="preserve">, </w:t>
      </w:r>
      <w:proofErr w:type="spellStart"/>
      <w:r w:rsidRPr="00865396">
        <w:t>jumlah</w:t>
      </w:r>
      <w:proofErr w:type="spellEnd"/>
      <w:r w:rsidRPr="00865396">
        <w:t xml:space="preserve"> </w:t>
      </w:r>
      <w:proofErr w:type="spellStart"/>
      <w:r w:rsidRPr="00865396">
        <w:t>peserta</w:t>
      </w:r>
      <w:proofErr w:type="spellEnd"/>
      <w:r w:rsidRPr="00865396">
        <w:t xml:space="preserve"> </w:t>
      </w:r>
      <w:proofErr w:type="spellStart"/>
      <w:r w:rsidRPr="00865396">
        <w:t>sebanyak</w:t>
      </w:r>
      <w:proofErr w:type="spellEnd"/>
      <w:r w:rsidRPr="00865396">
        <w:t xml:space="preserve"> 20 orang, </w:t>
      </w:r>
      <w:proofErr w:type="spellStart"/>
      <w:r w:rsidRPr="00865396">
        <w:t>jumlah</w:t>
      </w:r>
      <w:proofErr w:type="spellEnd"/>
      <w:r w:rsidRPr="00865396">
        <w:t xml:space="preserve"> </w:t>
      </w:r>
      <w:proofErr w:type="spellStart"/>
      <w:r w:rsidRPr="00865396">
        <w:t>ini</w:t>
      </w:r>
      <w:proofErr w:type="spellEnd"/>
      <w:r w:rsidRPr="00865396">
        <w:t xml:space="preserve"> </w:t>
      </w:r>
      <w:proofErr w:type="spellStart"/>
      <w:r w:rsidRPr="00865396">
        <w:t>sesuai</w:t>
      </w:r>
      <w:proofErr w:type="spellEnd"/>
      <w:r w:rsidRPr="00865396">
        <w:t xml:space="preserve"> </w:t>
      </w:r>
      <w:proofErr w:type="spellStart"/>
      <w:r w:rsidRPr="00865396">
        <w:t>dengan</w:t>
      </w:r>
      <w:proofErr w:type="spellEnd"/>
      <w:r w:rsidRPr="00865396">
        <w:t xml:space="preserve"> </w:t>
      </w:r>
      <w:proofErr w:type="spellStart"/>
      <w:r w:rsidRPr="00865396">
        <w:t>kebutuhan</w:t>
      </w:r>
      <w:proofErr w:type="spellEnd"/>
      <w:r w:rsidRPr="00865396">
        <w:t xml:space="preserve"> yang </w:t>
      </w:r>
      <w:proofErr w:type="spellStart"/>
      <w:r w:rsidRPr="00865396">
        <w:t>direncanakan</w:t>
      </w:r>
      <w:proofErr w:type="spellEnd"/>
      <w:r w:rsidRPr="00865396">
        <w:t>.</w:t>
      </w:r>
    </w:p>
    <w:p w14:paraId="092B325E" w14:textId="77777777" w:rsidR="003904C9" w:rsidRPr="00865396" w:rsidRDefault="003904C9" w:rsidP="003904C9">
      <w:pPr>
        <w:spacing w:after="0" w:line="240" w:lineRule="auto"/>
        <w:ind w:firstLine="720"/>
        <w:jc w:val="both"/>
        <w:rPr>
          <w:rFonts w:ascii="Times New Roman" w:hAnsi="Times New Roman" w:cs="Times New Roman"/>
          <w:sz w:val="24"/>
          <w:szCs w:val="24"/>
        </w:rPr>
      </w:pPr>
    </w:p>
    <w:p w14:paraId="5937E802" w14:textId="77777777" w:rsidR="003904C9" w:rsidRPr="00865396" w:rsidRDefault="003904C9" w:rsidP="003904C9">
      <w:pPr>
        <w:spacing w:after="0" w:line="240" w:lineRule="auto"/>
        <w:jc w:val="center"/>
        <w:rPr>
          <w:rFonts w:ascii="Times New Roman" w:hAnsi="Times New Roman" w:cs="Times New Roman"/>
          <w:b/>
          <w:sz w:val="24"/>
          <w:szCs w:val="24"/>
        </w:rPr>
      </w:pPr>
      <w:r w:rsidRPr="00865396">
        <w:rPr>
          <w:rFonts w:ascii="Times New Roman" w:hAnsi="Times New Roman" w:cs="Times New Roman"/>
          <w:b/>
          <w:sz w:val="24"/>
          <w:szCs w:val="24"/>
        </w:rPr>
        <w:t xml:space="preserve">Tabel 4.1 </w:t>
      </w:r>
      <w:proofErr w:type="spellStart"/>
      <w:r w:rsidRPr="00865396">
        <w:rPr>
          <w:rFonts w:ascii="Times New Roman" w:hAnsi="Times New Roman" w:cs="Times New Roman"/>
          <w:b/>
          <w:sz w:val="24"/>
          <w:szCs w:val="24"/>
        </w:rPr>
        <w:t>Karakteristik</w:t>
      </w:r>
      <w:proofErr w:type="spellEnd"/>
      <w:r w:rsidRPr="00865396">
        <w:rPr>
          <w:rFonts w:ascii="Times New Roman" w:hAnsi="Times New Roman" w:cs="Times New Roman"/>
          <w:b/>
          <w:sz w:val="24"/>
          <w:szCs w:val="24"/>
        </w:rPr>
        <w:t xml:space="preserve"> </w:t>
      </w:r>
      <w:proofErr w:type="spellStart"/>
      <w:r w:rsidRPr="00865396">
        <w:rPr>
          <w:rFonts w:ascii="Times New Roman" w:hAnsi="Times New Roman" w:cs="Times New Roman"/>
          <w:b/>
          <w:sz w:val="24"/>
          <w:szCs w:val="24"/>
        </w:rPr>
        <w:t>Peserta</w:t>
      </w:r>
      <w:proofErr w:type="spellEnd"/>
      <w:r w:rsidRPr="00865396">
        <w:rPr>
          <w:rFonts w:ascii="Times New Roman" w:hAnsi="Times New Roman" w:cs="Times New Roman"/>
          <w:b/>
          <w:sz w:val="24"/>
          <w:szCs w:val="24"/>
        </w:rPr>
        <w:t xml:space="preserve"> </w:t>
      </w:r>
      <w:proofErr w:type="spellStart"/>
      <w:r w:rsidRPr="00865396">
        <w:rPr>
          <w:rFonts w:ascii="Times New Roman" w:hAnsi="Times New Roman" w:cs="Times New Roman"/>
          <w:b/>
          <w:sz w:val="24"/>
          <w:szCs w:val="24"/>
        </w:rPr>
        <w:t>Edukasi</w:t>
      </w:r>
      <w:proofErr w:type="spellEnd"/>
      <w:r w:rsidRPr="00865396">
        <w:rPr>
          <w:rFonts w:ascii="Times New Roman" w:hAnsi="Times New Roman" w:cs="Times New Roman"/>
          <w:b/>
          <w:sz w:val="24"/>
          <w:szCs w:val="24"/>
        </w:rPr>
        <w:t xml:space="preserve"> (N=20)</w:t>
      </w:r>
    </w:p>
    <w:tbl>
      <w:tblPr>
        <w:tblStyle w:val="TableGrid"/>
        <w:tblW w:w="0" w:type="auto"/>
        <w:tblInd w:w="1090" w:type="dxa"/>
        <w:tblLook w:val="04A0" w:firstRow="1" w:lastRow="0" w:firstColumn="1" w:lastColumn="0" w:noHBand="0" w:noVBand="1"/>
      </w:tblPr>
      <w:tblGrid>
        <w:gridCol w:w="557"/>
        <w:gridCol w:w="1767"/>
        <w:gridCol w:w="1610"/>
        <w:gridCol w:w="1755"/>
      </w:tblGrid>
      <w:tr w:rsidR="003904C9" w:rsidRPr="00865396" w14:paraId="6DE77DA1" w14:textId="77777777" w:rsidTr="0025759A">
        <w:tc>
          <w:tcPr>
            <w:tcW w:w="557" w:type="dxa"/>
          </w:tcPr>
          <w:p w14:paraId="50CC86D7"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No</w:t>
            </w:r>
          </w:p>
        </w:tc>
        <w:tc>
          <w:tcPr>
            <w:tcW w:w="1767" w:type="dxa"/>
          </w:tcPr>
          <w:p w14:paraId="515DD872"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 xml:space="preserve">Nama </w:t>
            </w:r>
            <w:proofErr w:type="spellStart"/>
            <w:r w:rsidRPr="00865396">
              <w:rPr>
                <w:rFonts w:ascii="Times New Roman" w:hAnsi="Times New Roman" w:cs="Times New Roman"/>
                <w:sz w:val="24"/>
                <w:szCs w:val="24"/>
              </w:rPr>
              <w:t>Inisial</w:t>
            </w:r>
            <w:proofErr w:type="spellEnd"/>
          </w:p>
        </w:tc>
        <w:tc>
          <w:tcPr>
            <w:tcW w:w="1610" w:type="dxa"/>
          </w:tcPr>
          <w:p w14:paraId="18456E4D" w14:textId="77777777" w:rsidR="003904C9" w:rsidRPr="00865396" w:rsidRDefault="003904C9" w:rsidP="003904C9">
            <w:pPr>
              <w:spacing w:after="0"/>
              <w:jc w:val="center"/>
              <w:rPr>
                <w:rFonts w:ascii="Times New Roman" w:hAnsi="Times New Roman" w:cs="Times New Roman"/>
                <w:sz w:val="24"/>
                <w:szCs w:val="24"/>
              </w:rPr>
            </w:pPr>
            <w:proofErr w:type="spellStart"/>
            <w:r w:rsidRPr="00865396">
              <w:rPr>
                <w:rFonts w:ascii="Times New Roman" w:hAnsi="Times New Roman" w:cs="Times New Roman"/>
                <w:sz w:val="24"/>
                <w:szCs w:val="24"/>
              </w:rPr>
              <w:t>Usia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Tahun</w:t>
            </w:r>
            <w:proofErr w:type="spellEnd"/>
            <w:r w:rsidRPr="00865396">
              <w:rPr>
                <w:rFonts w:ascii="Times New Roman" w:hAnsi="Times New Roman" w:cs="Times New Roman"/>
                <w:sz w:val="24"/>
                <w:szCs w:val="24"/>
              </w:rPr>
              <w:t>)</w:t>
            </w:r>
          </w:p>
        </w:tc>
        <w:tc>
          <w:tcPr>
            <w:tcW w:w="1755" w:type="dxa"/>
          </w:tcPr>
          <w:p w14:paraId="3AA52E21"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Kelas</w:t>
            </w:r>
          </w:p>
        </w:tc>
      </w:tr>
      <w:tr w:rsidR="003904C9" w:rsidRPr="00865396" w14:paraId="625E93A8" w14:textId="77777777" w:rsidTr="0025759A">
        <w:tc>
          <w:tcPr>
            <w:tcW w:w="557" w:type="dxa"/>
          </w:tcPr>
          <w:p w14:paraId="64CB7AEE"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w:t>
            </w:r>
          </w:p>
        </w:tc>
        <w:tc>
          <w:tcPr>
            <w:tcW w:w="1767" w:type="dxa"/>
          </w:tcPr>
          <w:p w14:paraId="6D37D69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B</w:t>
            </w:r>
          </w:p>
        </w:tc>
        <w:tc>
          <w:tcPr>
            <w:tcW w:w="1610" w:type="dxa"/>
          </w:tcPr>
          <w:p w14:paraId="12309921"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13</w:t>
            </w:r>
          </w:p>
        </w:tc>
        <w:tc>
          <w:tcPr>
            <w:tcW w:w="1755" w:type="dxa"/>
          </w:tcPr>
          <w:p w14:paraId="6D6F500A"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C</w:t>
            </w:r>
          </w:p>
        </w:tc>
      </w:tr>
      <w:tr w:rsidR="003904C9" w:rsidRPr="00865396" w14:paraId="739D4916" w14:textId="77777777" w:rsidTr="0025759A">
        <w:tc>
          <w:tcPr>
            <w:tcW w:w="557" w:type="dxa"/>
          </w:tcPr>
          <w:p w14:paraId="61536FF7"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2</w:t>
            </w:r>
          </w:p>
        </w:tc>
        <w:tc>
          <w:tcPr>
            <w:tcW w:w="1767" w:type="dxa"/>
          </w:tcPr>
          <w:p w14:paraId="58FB521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N</w:t>
            </w:r>
          </w:p>
        </w:tc>
        <w:tc>
          <w:tcPr>
            <w:tcW w:w="1610" w:type="dxa"/>
          </w:tcPr>
          <w:p w14:paraId="3C8808E7"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49CA5EA2"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C</w:t>
            </w:r>
          </w:p>
        </w:tc>
      </w:tr>
      <w:tr w:rsidR="003904C9" w:rsidRPr="00865396" w14:paraId="64D5CA51" w14:textId="77777777" w:rsidTr="0025759A">
        <w:tc>
          <w:tcPr>
            <w:tcW w:w="557" w:type="dxa"/>
          </w:tcPr>
          <w:p w14:paraId="7409C1D5"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3</w:t>
            </w:r>
          </w:p>
        </w:tc>
        <w:tc>
          <w:tcPr>
            <w:tcW w:w="1767" w:type="dxa"/>
          </w:tcPr>
          <w:p w14:paraId="355DF78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R</w:t>
            </w:r>
          </w:p>
        </w:tc>
        <w:tc>
          <w:tcPr>
            <w:tcW w:w="1610" w:type="dxa"/>
          </w:tcPr>
          <w:p w14:paraId="70ECAB5C"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4276DBA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r w:rsidR="003904C9" w:rsidRPr="00865396" w14:paraId="739ED4DA" w14:textId="77777777" w:rsidTr="0025759A">
        <w:tc>
          <w:tcPr>
            <w:tcW w:w="557" w:type="dxa"/>
          </w:tcPr>
          <w:p w14:paraId="78BF8327"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4</w:t>
            </w:r>
          </w:p>
        </w:tc>
        <w:tc>
          <w:tcPr>
            <w:tcW w:w="1767" w:type="dxa"/>
          </w:tcPr>
          <w:p w14:paraId="6617676D"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AA</w:t>
            </w:r>
          </w:p>
        </w:tc>
        <w:tc>
          <w:tcPr>
            <w:tcW w:w="1610" w:type="dxa"/>
          </w:tcPr>
          <w:p w14:paraId="2AE7AEF8"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153028ED"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C</w:t>
            </w:r>
          </w:p>
        </w:tc>
      </w:tr>
      <w:tr w:rsidR="003904C9" w:rsidRPr="00865396" w14:paraId="5CFDDDAB" w14:textId="77777777" w:rsidTr="0025759A">
        <w:tc>
          <w:tcPr>
            <w:tcW w:w="557" w:type="dxa"/>
          </w:tcPr>
          <w:p w14:paraId="2F58975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5</w:t>
            </w:r>
          </w:p>
        </w:tc>
        <w:tc>
          <w:tcPr>
            <w:tcW w:w="1767" w:type="dxa"/>
          </w:tcPr>
          <w:p w14:paraId="74B2F76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F</w:t>
            </w:r>
          </w:p>
        </w:tc>
        <w:tc>
          <w:tcPr>
            <w:tcW w:w="1610" w:type="dxa"/>
          </w:tcPr>
          <w:p w14:paraId="10C98ACD"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1EDE9B7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r w:rsidR="003904C9" w:rsidRPr="00865396" w14:paraId="70BA70C7" w14:textId="77777777" w:rsidTr="0025759A">
        <w:tc>
          <w:tcPr>
            <w:tcW w:w="557" w:type="dxa"/>
          </w:tcPr>
          <w:p w14:paraId="122DDBFD"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6</w:t>
            </w:r>
          </w:p>
        </w:tc>
        <w:tc>
          <w:tcPr>
            <w:tcW w:w="1767" w:type="dxa"/>
          </w:tcPr>
          <w:p w14:paraId="045D3DD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NS</w:t>
            </w:r>
          </w:p>
        </w:tc>
        <w:tc>
          <w:tcPr>
            <w:tcW w:w="1610" w:type="dxa"/>
          </w:tcPr>
          <w:p w14:paraId="081A6582"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13</w:t>
            </w:r>
          </w:p>
        </w:tc>
        <w:tc>
          <w:tcPr>
            <w:tcW w:w="1755" w:type="dxa"/>
          </w:tcPr>
          <w:p w14:paraId="77B4DE2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B</w:t>
            </w:r>
          </w:p>
        </w:tc>
      </w:tr>
      <w:tr w:rsidR="003904C9" w:rsidRPr="00865396" w14:paraId="6BFC8526" w14:textId="77777777" w:rsidTr="0025759A">
        <w:tc>
          <w:tcPr>
            <w:tcW w:w="557" w:type="dxa"/>
          </w:tcPr>
          <w:p w14:paraId="3B85659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w:t>
            </w:r>
          </w:p>
        </w:tc>
        <w:tc>
          <w:tcPr>
            <w:tcW w:w="1767" w:type="dxa"/>
          </w:tcPr>
          <w:p w14:paraId="079685CF"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I</w:t>
            </w:r>
          </w:p>
        </w:tc>
        <w:tc>
          <w:tcPr>
            <w:tcW w:w="1610" w:type="dxa"/>
          </w:tcPr>
          <w:p w14:paraId="3497FBAA"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459E7BB4"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B</w:t>
            </w:r>
          </w:p>
        </w:tc>
      </w:tr>
      <w:tr w:rsidR="003904C9" w:rsidRPr="00865396" w14:paraId="4FBE5B2E" w14:textId="77777777" w:rsidTr="0025759A">
        <w:tc>
          <w:tcPr>
            <w:tcW w:w="557" w:type="dxa"/>
          </w:tcPr>
          <w:p w14:paraId="518CFE1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8</w:t>
            </w:r>
          </w:p>
        </w:tc>
        <w:tc>
          <w:tcPr>
            <w:tcW w:w="1767" w:type="dxa"/>
          </w:tcPr>
          <w:p w14:paraId="28FB7E0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K</w:t>
            </w:r>
          </w:p>
        </w:tc>
        <w:tc>
          <w:tcPr>
            <w:tcW w:w="1610" w:type="dxa"/>
          </w:tcPr>
          <w:p w14:paraId="531DF688"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3F879726"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r w:rsidR="003904C9" w:rsidRPr="00865396" w14:paraId="680A2B13" w14:textId="77777777" w:rsidTr="0025759A">
        <w:tc>
          <w:tcPr>
            <w:tcW w:w="557" w:type="dxa"/>
          </w:tcPr>
          <w:p w14:paraId="54BCCD66"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9</w:t>
            </w:r>
          </w:p>
        </w:tc>
        <w:tc>
          <w:tcPr>
            <w:tcW w:w="1767" w:type="dxa"/>
          </w:tcPr>
          <w:p w14:paraId="6A20AC27"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PR</w:t>
            </w:r>
          </w:p>
        </w:tc>
        <w:tc>
          <w:tcPr>
            <w:tcW w:w="1610" w:type="dxa"/>
          </w:tcPr>
          <w:p w14:paraId="027935CE"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13</w:t>
            </w:r>
          </w:p>
        </w:tc>
        <w:tc>
          <w:tcPr>
            <w:tcW w:w="1755" w:type="dxa"/>
          </w:tcPr>
          <w:p w14:paraId="7F11C6F2"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C</w:t>
            </w:r>
          </w:p>
        </w:tc>
      </w:tr>
      <w:tr w:rsidR="003904C9" w:rsidRPr="00865396" w14:paraId="375417DB" w14:textId="77777777" w:rsidTr="0025759A">
        <w:tc>
          <w:tcPr>
            <w:tcW w:w="557" w:type="dxa"/>
          </w:tcPr>
          <w:p w14:paraId="69235DBA"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10</w:t>
            </w:r>
          </w:p>
        </w:tc>
        <w:tc>
          <w:tcPr>
            <w:tcW w:w="1767" w:type="dxa"/>
          </w:tcPr>
          <w:p w14:paraId="0CCFA302"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TD</w:t>
            </w:r>
          </w:p>
        </w:tc>
        <w:tc>
          <w:tcPr>
            <w:tcW w:w="1610" w:type="dxa"/>
          </w:tcPr>
          <w:p w14:paraId="14AD2F9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13</w:t>
            </w:r>
          </w:p>
        </w:tc>
        <w:tc>
          <w:tcPr>
            <w:tcW w:w="1755" w:type="dxa"/>
          </w:tcPr>
          <w:p w14:paraId="530664C1"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C</w:t>
            </w:r>
          </w:p>
        </w:tc>
      </w:tr>
      <w:tr w:rsidR="003904C9" w:rsidRPr="00865396" w14:paraId="05EFDA85" w14:textId="77777777" w:rsidTr="0025759A">
        <w:tc>
          <w:tcPr>
            <w:tcW w:w="557" w:type="dxa"/>
          </w:tcPr>
          <w:p w14:paraId="3023FAEF"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11</w:t>
            </w:r>
          </w:p>
        </w:tc>
        <w:tc>
          <w:tcPr>
            <w:tcW w:w="1767" w:type="dxa"/>
          </w:tcPr>
          <w:p w14:paraId="6F5E7C8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PS</w:t>
            </w:r>
          </w:p>
        </w:tc>
        <w:tc>
          <w:tcPr>
            <w:tcW w:w="1610" w:type="dxa"/>
          </w:tcPr>
          <w:p w14:paraId="16DB97B1"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13</w:t>
            </w:r>
          </w:p>
        </w:tc>
        <w:tc>
          <w:tcPr>
            <w:tcW w:w="1755" w:type="dxa"/>
          </w:tcPr>
          <w:p w14:paraId="01571C9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B</w:t>
            </w:r>
          </w:p>
        </w:tc>
      </w:tr>
      <w:tr w:rsidR="003904C9" w:rsidRPr="00865396" w14:paraId="628A22F2" w14:textId="77777777" w:rsidTr="0025759A">
        <w:tc>
          <w:tcPr>
            <w:tcW w:w="557" w:type="dxa"/>
          </w:tcPr>
          <w:p w14:paraId="5D9ECCC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67" w:type="dxa"/>
          </w:tcPr>
          <w:p w14:paraId="3021BC1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RU</w:t>
            </w:r>
          </w:p>
        </w:tc>
        <w:tc>
          <w:tcPr>
            <w:tcW w:w="1610" w:type="dxa"/>
          </w:tcPr>
          <w:p w14:paraId="1938E2B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365E811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r w:rsidR="003904C9" w:rsidRPr="00865396" w14:paraId="265313C1" w14:textId="77777777" w:rsidTr="0025759A">
        <w:tc>
          <w:tcPr>
            <w:tcW w:w="557" w:type="dxa"/>
          </w:tcPr>
          <w:p w14:paraId="686B797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13</w:t>
            </w:r>
          </w:p>
        </w:tc>
        <w:tc>
          <w:tcPr>
            <w:tcW w:w="1767" w:type="dxa"/>
          </w:tcPr>
          <w:p w14:paraId="7E2015CF"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R</w:t>
            </w:r>
          </w:p>
        </w:tc>
        <w:tc>
          <w:tcPr>
            <w:tcW w:w="1610" w:type="dxa"/>
          </w:tcPr>
          <w:p w14:paraId="2FF193E5"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61C38F08"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r w:rsidR="003904C9" w:rsidRPr="00865396" w14:paraId="217CC4DA" w14:textId="77777777" w:rsidTr="0025759A">
        <w:tc>
          <w:tcPr>
            <w:tcW w:w="557" w:type="dxa"/>
          </w:tcPr>
          <w:p w14:paraId="5C299187"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14</w:t>
            </w:r>
          </w:p>
        </w:tc>
        <w:tc>
          <w:tcPr>
            <w:tcW w:w="1767" w:type="dxa"/>
          </w:tcPr>
          <w:p w14:paraId="41C0CDA5"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AF</w:t>
            </w:r>
          </w:p>
        </w:tc>
        <w:tc>
          <w:tcPr>
            <w:tcW w:w="1610" w:type="dxa"/>
          </w:tcPr>
          <w:p w14:paraId="1C9E187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781D9226"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B</w:t>
            </w:r>
          </w:p>
        </w:tc>
      </w:tr>
      <w:tr w:rsidR="003904C9" w:rsidRPr="00865396" w14:paraId="29072956" w14:textId="77777777" w:rsidTr="0025759A">
        <w:tc>
          <w:tcPr>
            <w:tcW w:w="557" w:type="dxa"/>
          </w:tcPr>
          <w:p w14:paraId="4A989B36"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15</w:t>
            </w:r>
          </w:p>
        </w:tc>
        <w:tc>
          <w:tcPr>
            <w:tcW w:w="1767" w:type="dxa"/>
          </w:tcPr>
          <w:p w14:paraId="5B87536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J</w:t>
            </w:r>
          </w:p>
        </w:tc>
        <w:tc>
          <w:tcPr>
            <w:tcW w:w="1610" w:type="dxa"/>
          </w:tcPr>
          <w:p w14:paraId="7197D974"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13</w:t>
            </w:r>
          </w:p>
        </w:tc>
        <w:tc>
          <w:tcPr>
            <w:tcW w:w="1755" w:type="dxa"/>
          </w:tcPr>
          <w:p w14:paraId="697E301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r w:rsidR="003904C9" w:rsidRPr="00865396" w14:paraId="54C5A6AB" w14:textId="77777777" w:rsidTr="0025759A">
        <w:tc>
          <w:tcPr>
            <w:tcW w:w="557" w:type="dxa"/>
          </w:tcPr>
          <w:p w14:paraId="12C99951"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16</w:t>
            </w:r>
          </w:p>
        </w:tc>
        <w:tc>
          <w:tcPr>
            <w:tcW w:w="1767" w:type="dxa"/>
          </w:tcPr>
          <w:p w14:paraId="5B0B806E"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RA</w:t>
            </w:r>
          </w:p>
        </w:tc>
        <w:tc>
          <w:tcPr>
            <w:tcW w:w="1610" w:type="dxa"/>
          </w:tcPr>
          <w:p w14:paraId="634AEB27"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4C2C264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B</w:t>
            </w:r>
          </w:p>
        </w:tc>
      </w:tr>
      <w:tr w:rsidR="003904C9" w:rsidRPr="00865396" w14:paraId="63017D4E" w14:textId="77777777" w:rsidTr="0025759A">
        <w:tc>
          <w:tcPr>
            <w:tcW w:w="557" w:type="dxa"/>
          </w:tcPr>
          <w:p w14:paraId="3D97DA65"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17</w:t>
            </w:r>
          </w:p>
        </w:tc>
        <w:tc>
          <w:tcPr>
            <w:tcW w:w="1767" w:type="dxa"/>
          </w:tcPr>
          <w:p w14:paraId="05A21A3B"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NSK</w:t>
            </w:r>
          </w:p>
        </w:tc>
        <w:tc>
          <w:tcPr>
            <w:tcW w:w="1610" w:type="dxa"/>
          </w:tcPr>
          <w:p w14:paraId="36D4EC20"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2173654A"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B</w:t>
            </w:r>
          </w:p>
        </w:tc>
      </w:tr>
      <w:tr w:rsidR="003904C9" w:rsidRPr="00865396" w14:paraId="2B3D84BF" w14:textId="77777777" w:rsidTr="0025759A">
        <w:tc>
          <w:tcPr>
            <w:tcW w:w="557" w:type="dxa"/>
          </w:tcPr>
          <w:p w14:paraId="4B3106BB"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18</w:t>
            </w:r>
          </w:p>
        </w:tc>
        <w:tc>
          <w:tcPr>
            <w:tcW w:w="1767" w:type="dxa"/>
          </w:tcPr>
          <w:p w14:paraId="32DC1544"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AS</w:t>
            </w:r>
          </w:p>
        </w:tc>
        <w:tc>
          <w:tcPr>
            <w:tcW w:w="1610" w:type="dxa"/>
          </w:tcPr>
          <w:p w14:paraId="4028A9AB"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12</w:t>
            </w:r>
          </w:p>
        </w:tc>
        <w:tc>
          <w:tcPr>
            <w:tcW w:w="1755" w:type="dxa"/>
          </w:tcPr>
          <w:p w14:paraId="7301E866"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B</w:t>
            </w:r>
          </w:p>
        </w:tc>
      </w:tr>
      <w:tr w:rsidR="003904C9" w:rsidRPr="00865396" w14:paraId="3ABDF575" w14:textId="77777777" w:rsidTr="0025759A">
        <w:tc>
          <w:tcPr>
            <w:tcW w:w="557" w:type="dxa"/>
          </w:tcPr>
          <w:p w14:paraId="721A583E"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19</w:t>
            </w:r>
          </w:p>
        </w:tc>
        <w:tc>
          <w:tcPr>
            <w:tcW w:w="1767" w:type="dxa"/>
          </w:tcPr>
          <w:p w14:paraId="77B83FF3"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E</w:t>
            </w:r>
          </w:p>
        </w:tc>
        <w:tc>
          <w:tcPr>
            <w:tcW w:w="1610" w:type="dxa"/>
          </w:tcPr>
          <w:p w14:paraId="727A502D"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 xml:space="preserve">12 </w:t>
            </w:r>
          </w:p>
        </w:tc>
        <w:tc>
          <w:tcPr>
            <w:tcW w:w="1755" w:type="dxa"/>
          </w:tcPr>
          <w:p w14:paraId="5962B4C6"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r w:rsidR="003904C9" w:rsidRPr="00865396" w14:paraId="3E10D1CA" w14:textId="77777777" w:rsidTr="0025759A">
        <w:tc>
          <w:tcPr>
            <w:tcW w:w="557" w:type="dxa"/>
          </w:tcPr>
          <w:p w14:paraId="247E6811"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20</w:t>
            </w:r>
          </w:p>
        </w:tc>
        <w:tc>
          <w:tcPr>
            <w:tcW w:w="1767" w:type="dxa"/>
          </w:tcPr>
          <w:p w14:paraId="206B107F"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RA</w:t>
            </w:r>
          </w:p>
        </w:tc>
        <w:tc>
          <w:tcPr>
            <w:tcW w:w="1610" w:type="dxa"/>
          </w:tcPr>
          <w:p w14:paraId="46649414"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11</w:t>
            </w:r>
          </w:p>
        </w:tc>
        <w:tc>
          <w:tcPr>
            <w:tcW w:w="1755" w:type="dxa"/>
          </w:tcPr>
          <w:p w14:paraId="1B91A919" w14:textId="77777777" w:rsidR="003904C9" w:rsidRPr="00865396" w:rsidRDefault="003904C9" w:rsidP="003904C9">
            <w:pPr>
              <w:spacing w:after="0"/>
              <w:jc w:val="center"/>
              <w:rPr>
                <w:rFonts w:ascii="Times New Roman" w:hAnsi="Times New Roman" w:cs="Times New Roman"/>
                <w:sz w:val="24"/>
                <w:szCs w:val="24"/>
              </w:rPr>
            </w:pPr>
            <w:r w:rsidRPr="00865396">
              <w:rPr>
                <w:rFonts w:ascii="Times New Roman" w:hAnsi="Times New Roman" w:cs="Times New Roman"/>
                <w:sz w:val="24"/>
                <w:szCs w:val="24"/>
              </w:rPr>
              <w:t>7 A</w:t>
            </w:r>
          </w:p>
        </w:tc>
      </w:tr>
    </w:tbl>
    <w:p w14:paraId="264D0495" w14:textId="77777777" w:rsidR="003904C9" w:rsidRDefault="003904C9" w:rsidP="003904C9">
      <w:pPr>
        <w:pStyle w:val="ListParagraph"/>
        <w:spacing w:after="0" w:line="240" w:lineRule="auto"/>
        <w:ind w:left="0" w:firstLine="709"/>
        <w:jc w:val="both"/>
        <w:rPr>
          <w:rFonts w:ascii="Times New Roman" w:hAnsi="Times New Roman" w:cs="Times New Roman"/>
          <w:bCs/>
          <w:sz w:val="24"/>
          <w:szCs w:val="24"/>
        </w:rPr>
      </w:pPr>
    </w:p>
    <w:p w14:paraId="73B58591" w14:textId="77777777" w:rsidR="003904C9" w:rsidRPr="00865396" w:rsidRDefault="003904C9" w:rsidP="003904C9">
      <w:pPr>
        <w:pStyle w:val="ListParagraph"/>
        <w:spacing w:after="0" w:line="240" w:lineRule="auto"/>
        <w:ind w:left="0" w:firstLine="567"/>
        <w:jc w:val="both"/>
        <w:rPr>
          <w:rFonts w:ascii="Times New Roman" w:hAnsi="Times New Roman" w:cs="Times New Roman"/>
          <w:bCs/>
          <w:sz w:val="24"/>
          <w:szCs w:val="24"/>
        </w:rPr>
      </w:pPr>
      <w:proofErr w:type="spellStart"/>
      <w:r w:rsidRPr="00865396">
        <w:rPr>
          <w:rFonts w:ascii="Times New Roman" w:hAnsi="Times New Roman" w:cs="Times New Roman"/>
          <w:bCs/>
          <w:sz w:val="24"/>
          <w:szCs w:val="24"/>
        </w:rPr>
        <w:t>Berdasarkan</w:t>
      </w:r>
      <w:proofErr w:type="spellEnd"/>
      <w:r w:rsidRPr="00865396">
        <w:rPr>
          <w:rFonts w:ascii="Times New Roman" w:hAnsi="Times New Roman" w:cs="Times New Roman"/>
          <w:bCs/>
          <w:sz w:val="24"/>
          <w:szCs w:val="24"/>
        </w:rPr>
        <w:t xml:space="preserve"> </w:t>
      </w:r>
      <w:proofErr w:type="spellStart"/>
      <w:r w:rsidRPr="00865396">
        <w:rPr>
          <w:rFonts w:ascii="Times New Roman" w:hAnsi="Times New Roman" w:cs="Times New Roman"/>
          <w:bCs/>
          <w:sz w:val="24"/>
          <w:szCs w:val="24"/>
        </w:rPr>
        <w:t>uraian</w:t>
      </w:r>
      <w:proofErr w:type="spellEnd"/>
      <w:r w:rsidRPr="00865396">
        <w:rPr>
          <w:rFonts w:ascii="Times New Roman" w:hAnsi="Times New Roman" w:cs="Times New Roman"/>
          <w:bCs/>
          <w:sz w:val="24"/>
          <w:szCs w:val="24"/>
        </w:rPr>
        <w:t xml:space="preserve"> </w:t>
      </w:r>
      <w:proofErr w:type="spellStart"/>
      <w:r w:rsidRPr="00865396">
        <w:rPr>
          <w:rFonts w:ascii="Times New Roman" w:hAnsi="Times New Roman" w:cs="Times New Roman"/>
          <w:bCs/>
          <w:sz w:val="24"/>
          <w:szCs w:val="24"/>
        </w:rPr>
        <w:t>dari</w:t>
      </w:r>
      <w:proofErr w:type="spellEnd"/>
      <w:r w:rsidRPr="00865396">
        <w:rPr>
          <w:rFonts w:ascii="Times New Roman" w:hAnsi="Times New Roman" w:cs="Times New Roman"/>
          <w:bCs/>
          <w:sz w:val="24"/>
          <w:szCs w:val="24"/>
        </w:rPr>
        <w:t xml:space="preserve"> </w:t>
      </w:r>
      <w:proofErr w:type="spellStart"/>
      <w:r w:rsidRPr="00865396">
        <w:rPr>
          <w:rFonts w:ascii="Times New Roman" w:hAnsi="Times New Roman" w:cs="Times New Roman"/>
          <w:bCs/>
          <w:sz w:val="24"/>
          <w:szCs w:val="24"/>
        </w:rPr>
        <w:t>tabel</w:t>
      </w:r>
      <w:proofErr w:type="spellEnd"/>
      <w:r w:rsidRPr="00865396">
        <w:rPr>
          <w:rFonts w:ascii="Times New Roman" w:hAnsi="Times New Roman" w:cs="Times New Roman"/>
          <w:bCs/>
          <w:sz w:val="24"/>
          <w:szCs w:val="24"/>
        </w:rPr>
        <w:t xml:space="preserve"> 4.1 </w:t>
      </w:r>
      <w:proofErr w:type="spellStart"/>
      <w:r w:rsidRPr="00865396">
        <w:rPr>
          <w:rFonts w:ascii="Times New Roman" w:hAnsi="Times New Roman" w:cs="Times New Roman"/>
          <w:bCs/>
          <w:sz w:val="24"/>
          <w:szCs w:val="24"/>
        </w:rPr>
        <w:t>usia</w:t>
      </w:r>
      <w:proofErr w:type="spellEnd"/>
      <w:r w:rsidRPr="00865396">
        <w:rPr>
          <w:rFonts w:ascii="Times New Roman" w:hAnsi="Times New Roman" w:cs="Times New Roman"/>
          <w:bCs/>
          <w:sz w:val="24"/>
          <w:szCs w:val="24"/>
        </w:rPr>
        <w:t xml:space="preserve"> </w:t>
      </w:r>
      <w:proofErr w:type="spellStart"/>
      <w:r w:rsidRPr="00865396">
        <w:rPr>
          <w:rFonts w:ascii="Times New Roman" w:hAnsi="Times New Roman" w:cs="Times New Roman"/>
          <w:bCs/>
          <w:sz w:val="24"/>
          <w:szCs w:val="24"/>
        </w:rPr>
        <w:t>remaja</w:t>
      </w:r>
      <w:proofErr w:type="spellEnd"/>
      <w:r w:rsidRPr="00865396">
        <w:rPr>
          <w:rFonts w:ascii="Times New Roman" w:hAnsi="Times New Roman" w:cs="Times New Roman"/>
          <w:bCs/>
          <w:sz w:val="24"/>
          <w:szCs w:val="24"/>
        </w:rPr>
        <w:t xml:space="preserve"> </w:t>
      </w:r>
      <w:proofErr w:type="spellStart"/>
      <w:r w:rsidRPr="00865396">
        <w:rPr>
          <w:rFonts w:ascii="Times New Roman" w:hAnsi="Times New Roman" w:cs="Times New Roman"/>
          <w:bCs/>
          <w:sz w:val="24"/>
          <w:szCs w:val="24"/>
        </w:rPr>
        <w:t>putri</w:t>
      </w:r>
      <w:proofErr w:type="spellEnd"/>
      <w:r w:rsidRPr="00865396">
        <w:rPr>
          <w:rFonts w:ascii="Times New Roman" w:hAnsi="Times New Roman" w:cs="Times New Roman"/>
          <w:bCs/>
          <w:sz w:val="24"/>
          <w:szCs w:val="24"/>
        </w:rPr>
        <w:t xml:space="preserve"> yang duduk di </w:t>
      </w:r>
      <w:proofErr w:type="spellStart"/>
      <w:r w:rsidRPr="00865396">
        <w:rPr>
          <w:rFonts w:ascii="Times New Roman" w:hAnsi="Times New Roman" w:cs="Times New Roman"/>
          <w:bCs/>
          <w:sz w:val="24"/>
          <w:szCs w:val="24"/>
        </w:rPr>
        <w:t>kelas</w:t>
      </w:r>
      <w:proofErr w:type="spellEnd"/>
      <w:r w:rsidRPr="00865396">
        <w:rPr>
          <w:rFonts w:ascii="Times New Roman" w:hAnsi="Times New Roman" w:cs="Times New Roman"/>
          <w:bCs/>
          <w:sz w:val="24"/>
          <w:szCs w:val="24"/>
        </w:rPr>
        <w:t xml:space="preserve"> 7 rata-rata </w:t>
      </w:r>
      <w:proofErr w:type="spellStart"/>
      <w:r w:rsidRPr="00865396">
        <w:rPr>
          <w:rFonts w:ascii="Times New Roman" w:hAnsi="Times New Roman" w:cs="Times New Roman"/>
          <w:bCs/>
          <w:sz w:val="24"/>
          <w:szCs w:val="24"/>
        </w:rPr>
        <w:t>berusia</w:t>
      </w:r>
      <w:proofErr w:type="spellEnd"/>
      <w:r w:rsidRPr="00865396">
        <w:rPr>
          <w:rFonts w:ascii="Times New Roman" w:hAnsi="Times New Roman" w:cs="Times New Roman"/>
          <w:bCs/>
          <w:sz w:val="24"/>
          <w:szCs w:val="24"/>
        </w:rPr>
        <w:t xml:space="preserve"> 13 </w:t>
      </w:r>
      <w:proofErr w:type="spellStart"/>
      <w:r w:rsidRPr="00865396">
        <w:rPr>
          <w:rFonts w:ascii="Times New Roman" w:hAnsi="Times New Roman" w:cs="Times New Roman"/>
          <w:bCs/>
          <w:sz w:val="24"/>
          <w:szCs w:val="24"/>
        </w:rPr>
        <w:t>tahun</w:t>
      </w:r>
      <w:proofErr w:type="spellEnd"/>
      <w:r w:rsidRPr="00865396">
        <w:rPr>
          <w:rFonts w:ascii="Times New Roman" w:hAnsi="Times New Roman" w:cs="Times New Roman"/>
          <w:bCs/>
          <w:sz w:val="24"/>
          <w:szCs w:val="24"/>
        </w:rPr>
        <w:t xml:space="preserve"> </w:t>
      </w:r>
      <w:proofErr w:type="spellStart"/>
      <w:r w:rsidRPr="00865396">
        <w:rPr>
          <w:rFonts w:ascii="Times New Roman" w:hAnsi="Times New Roman" w:cs="Times New Roman"/>
          <w:bCs/>
          <w:sz w:val="24"/>
          <w:szCs w:val="24"/>
        </w:rPr>
        <w:t>sebanyak</w:t>
      </w:r>
      <w:proofErr w:type="spellEnd"/>
      <w:r w:rsidRPr="00865396">
        <w:rPr>
          <w:rFonts w:ascii="Times New Roman" w:hAnsi="Times New Roman" w:cs="Times New Roman"/>
          <w:bCs/>
          <w:sz w:val="24"/>
          <w:szCs w:val="24"/>
        </w:rPr>
        <w:t xml:space="preserve"> 6 orang, </w:t>
      </w:r>
      <w:proofErr w:type="spellStart"/>
      <w:r w:rsidRPr="00865396">
        <w:rPr>
          <w:rFonts w:ascii="Times New Roman" w:hAnsi="Times New Roman" w:cs="Times New Roman"/>
          <w:bCs/>
          <w:sz w:val="24"/>
          <w:szCs w:val="24"/>
        </w:rPr>
        <w:t>usia</w:t>
      </w:r>
      <w:proofErr w:type="spellEnd"/>
      <w:r w:rsidRPr="00865396">
        <w:rPr>
          <w:rFonts w:ascii="Times New Roman" w:hAnsi="Times New Roman" w:cs="Times New Roman"/>
          <w:bCs/>
          <w:sz w:val="24"/>
          <w:szCs w:val="24"/>
        </w:rPr>
        <w:t xml:space="preserve"> 12 </w:t>
      </w:r>
      <w:proofErr w:type="spellStart"/>
      <w:r w:rsidRPr="00865396">
        <w:rPr>
          <w:rFonts w:ascii="Times New Roman" w:hAnsi="Times New Roman" w:cs="Times New Roman"/>
          <w:bCs/>
          <w:sz w:val="24"/>
          <w:szCs w:val="24"/>
        </w:rPr>
        <w:t>tahun</w:t>
      </w:r>
      <w:proofErr w:type="spellEnd"/>
      <w:r w:rsidRPr="00865396">
        <w:rPr>
          <w:rFonts w:ascii="Times New Roman" w:hAnsi="Times New Roman" w:cs="Times New Roman"/>
          <w:bCs/>
          <w:sz w:val="24"/>
          <w:szCs w:val="24"/>
        </w:rPr>
        <w:t xml:space="preserve"> </w:t>
      </w:r>
      <w:proofErr w:type="spellStart"/>
      <w:r w:rsidRPr="00865396">
        <w:rPr>
          <w:rFonts w:ascii="Times New Roman" w:hAnsi="Times New Roman" w:cs="Times New Roman"/>
          <w:bCs/>
          <w:sz w:val="24"/>
          <w:szCs w:val="24"/>
        </w:rPr>
        <w:t>sebanyak</w:t>
      </w:r>
      <w:proofErr w:type="spellEnd"/>
      <w:r w:rsidRPr="00865396">
        <w:rPr>
          <w:rFonts w:ascii="Times New Roman" w:hAnsi="Times New Roman" w:cs="Times New Roman"/>
          <w:bCs/>
          <w:sz w:val="24"/>
          <w:szCs w:val="24"/>
        </w:rPr>
        <w:t xml:space="preserve"> 13 orang dan </w:t>
      </w:r>
      <w:proofErr w:type="spellStart"/>
      <w:r w:rsidRPr="00865396">
        <w:rPr>
          <w:rFonts w:ascii="Times New Roman" w:hAnsi="Times New Roman" w:cs="Times New Roman"/>
          <w:bCs/>
          <w:sz w:val="24"/>
          <w:szCs w:val="24"/>
        </w:rPr>
        <w:t>usia</w:t>
      </w:r>
      <w:proofErr w:type="spellEnd"/>
      <w:r w:rsidRPr="00865396">
        <w:rPr>
          <w:rFonts w:ascii="Times New Roman" w:hAnsi="Times New Roman" w:cs="Times New Roman"/>
          <w:bCs/>
          <w:sz w:val="24"/>
          <w:szCs w:val="24"/>
        </w:rPr>
        <w:t xml:space="preserve"> 11 </w:t>
      </w:r>
      <w:proofErr w:type="spellStart"/>
      <w:r w:rsidRPr="00865396">
        <w:rPr>
          <w:rFonts w:ascii="Times New Roman" w:hAnsi="Times New Roman" w:cs="Times New Roman"/>
          <w:bCs/>
          <w:sz w:val="24"/>
          <w:szCs w:val="24"/>
        </w:rPr>
        <w:t>tahun</w:t>
      </w:r>
      <w:proofErr w:type="spellEnd"/>
      <w:r w:rsidRPr="00865396">
        <w:rPr>
          <w:rFonts w:ascii="Times New Roman" w:hAnsi="Times New Roman" w:cs="Times New Roman"/>
          <w:bCs/>
          <w:sz w:val="24"/>
          <w:szCs w:val="24"/>
        </w:rPr>
        <w:t xml:space="preserve"> 1 orang.</w:t>
      </w:r>
    </w:p>
    <w:p w14:paraId="15D209C8" w14:textId="77777777" w:rsidR="003904C9" w:rsidRDefault="003904C9" w:rsidP="003904C9">
      <w:pPr>
        <w:pStyle w:val="ListParagraph"/>
        <w:spacing w:after="0" w:line="240" w:lineRule="auto"/>
        <w:ind w:left="0"/>
        <w:jc w:val="center"/>
        <w:rPr>
          <w:rFonts w:ascii="Times New Roman" w:hAnsi="Times New Roman" w:cs="Times New Roman"/>
          <w:b/>
          <w:sz w:val="24"/>
          <w:szCs w:val="24"/>
        </w:rPr>
      </w:pPr>
    </w:p>
    <w:p w14:paraId="35CE0C1B" w14:textId="77777777" w:rsidR="003904C9" w:rsidRPr="00865396" w:rsidRDefault="003904C9" w:rsidP="003904C9">
      <w:pPr>
        <w:pStyle w:val="ListParagraph"/>
        <w:spacing w:after="0" w:line="240" w:lineRule="auto"/>
        <w:ind w:left="0"/>
        <w:jc w:val="center"/>
        <w:rPr>
          <w:rFonts w:ascii="Times New Roman" w:hAnsi="Times New Roman" w:cs="Times New Roman"/>
          <w:b/>
          <w:sz w:val="24"/>
          <w:szCs w:val="24"/>
        </w:rPr>
      </w:pPr>
      <w:r w:rsidRPr="00865396">
        <w:rPr>
          <w:rFonts w:ascii="Times New Roman" w:hAnsi="Times New Roman" w:cs="Times New Roman"/>
          <w:b/>
          <w:sz w:val="24"/>
          <w:szCs w:val="24"/>
        </w:rPr>
        <w:t>Tabel 4.2</w:t>
      </w:r>
    </w:p>
    <w:p w14:paraId="3CB34877" w14:textId="77777777" w:rsidR="003904C9" w:rsidRPr="00865396" w:rsidRDefault="003904C9" w:rsidP="003904C9">
      <w:pPr>
        <w:pStyle w:val="ListParagraph"/>
        <w:spacing w:after="0" w:line="240" w:lineRule="auto"/>
        <w:ind w:left="0"/>
        <w:jc w:val="center"/>
        <w:rPr>
          <w:rFonts w:ascii="Times New Roman" w:hAnsi="Times New Roman" w:cs="Times New Roman"/>
          <w:b/>
          <w:sz w:val="24"/>
          <w:szCs w:val="24"/>
        </w:rPr>
      </w:pPr>
      <w:r w:rsidRPr="00865396">
        <w:rPr>
          <w:rFonts w:ascii="Times New Roman" w:hAnsi="Times New Roman" w:cs="Times New Roman"/>
          <w:b/>
          <w:sz w:val="24"/>
          <w:szCs w:val="24"/>
        </w:rPr>
        <w:t xml:space="preserve">Gambaran </w:t>
      </w:r>
      <w:proofErr w:type="spellStart"/>
      <w:r w:rsidRPr="00865396">
        <w:rPr>
          <w:rFonts w:ascii="Times New Roman" w:hAnsi="Times New Roman" w:cs="Times New Roman"/>
          <w:b/>
          <w:sz w:val="24"/>
          <w:szCs w:val="24"/>
        </w:rPr>
        <w:t>peningkatan</w:t>
      </w:r>
      <w:proofErr w:type="spellEnd"/>
      <w:r w:rsidRPr="00865396">
        <w:rPr>
          <w:rFonts w:ascii="Times New Roman" w:hAnsi="Times New Roman" w:cs="Times New Roman"/>
          <w:b/>
          <w:sz w:val="24"/>
          <w:szCs w:val="24"/>
        </w:rPr>
        <w:t xml:space="preserve"> </w:t>
      </w:r>
      <w:proofErr w:type="spellStart"/>
      <w:r w:rsidRPr="00865396">
        <w:rPr>
          <w:rFonts w:ascii="Times New Roman" w:hAnsi="Times New Roman" w:cs="Times New Roman"/>
          <w:b/>
          <w:sz w:val="24"/>
          <w:szCs w:val="24"/>
        </w:rPr>
        <w:t>pengetahuan</w:t>
      </w:r>
      <w:proofErr w:type="spellEnd"/>
      <w:r w:rsidRPr="00865396">
        <w:rPr>
          <w:rFonts w:ascii="Times New Roman" w:hAnsi="Times New Roman" w:cs="Times New Roman"/>
          <w:b/>
          <w:sz w:val="24"/>
          <w:szCs w:val="24"/>
        </w:rPr>
        <w:t xml:space="preserve"> </w:t>
      </w:r>
      <w:proofErr w:type="spellStart"/>
      <w:r w:rsidRPr="00865396">
        <w:rPr>
          <w:rFonts w:ascii="Times New Roman" w:hAnsi="Times New Roman" w:cs="Times New Roman"/>
          <w:b/>
          <w:sz w:val="24"/>
          <w:szCs w:val="24"/>
        </w:rPr>
        <w:t>remaja</w:t>
      </w:r>
      <w:proofErr w:type="spellEnd"/>
      <w:r w:rsidRPr="00865396">
        <w:rPr>
          <w:rFonts w:ascii="Times New Roman" w:hAnsi="Times New Roman" w:cs="Times New Roman"/>
          <w:b/>
          <w:sz w:val="24"/>
          <w:szCs w:val="24"/>
        </w:rPr>
        <w:t xml:space="preserve"> </w:t>
      </w:r>
      <w:proofErr w:type="spellStart"/>
      <w:r w:rsidRPr="00865396">
        <w:rPr>
          <w:rFonts w:ascii="Times New Roman" w:hAnsi="Times New Roman" w:cs="Times New Roman"/>
          <w:b/>
          <w:sz w:val="24"/>
          <w:szCs w:val="24"/>
        </w:rPr>
        <w:t>putri</w:t>
      </w:r>
      <w:proofErr w:type="spellEnd"/>
      <w:r w:rsidRPr="00865396">
        <w:rPr>
          <w:rFonts w:ascii="Times New Roman" w:hAnsi="Times New Roman" w:cs="Times New Roman"/>
          <w:b/>
          <w:sz w:val="24"/>
          <w:szCs w:val="24"/>
        </w:rPr>
        <w:t xml:space="preserve"> </w:t>
      </w:r>
      <w:proofErr w:type="spellStart"/>
      <w:r w:rsidRPr="00865396">
        <w:rPr>
          <w:rFonts w:ascii="Times New Roman" w:hAnsi="Times New Roman" w:cs="Times New Roman"/>
          <w:b/>
          <w:sz w:val="24"/>
          <w:szCs w:val="24"/>
        </w:rPr>
        <w:t>tentang</w:t>
      </w:r>
      <w:proofErr w:type="spellEnd"/>
      <w:r w:rsidRPr="00865396">
        <w:rPr>
          <w:rFonts w:ascii="Times New Roman" w:hAnsi="Times New Roman" w:cs="Times New Roman"/>
          <w:b/>
          <w:sz w:val="24"/>
          <w:szCs w:val="24"/>
        </w:rPr>
        <w:t xml:space="preserve"> </w:t>
      </w:r>
    </w:p>
    <w:p w14:paraId="44EFE335" w14:textId="77777777" w:rsidR="003904C9" w:rsidRPr="00865396" w:rsidRDefault="003904C9" w:rsidP="003904C9">
      <w:pPr>
        <w:pStyle w:val="ListParagraph"/>
        <w:spacing w:after="0" w:line="240" w:lineRule="auto"/>
        <w:ind w:left="0"/>
        <w:jc w:val="center"/>
        <w:rPr>
          <w:rFonts w:ascii="Times New Roman" w:hAnsi="Times New Roman" w:cs="Times New Roman"/>
          <w:b/>
          <w:sz w:val="24"/>
          <w:szCs w:val="24"/>
        </w:rPr>
      </w:pPr>
      <w:r w:rsidRPr="00865396">
        <w:rPr>
          <w:rFonts w:ascii="Times New Roman" w:hAnsi="Times New Roman" w:cs="Times New Roman"/>
          <w:b/>
          <w:sz w:val="24"/>
          <w:szCs w:val="24"/>
        </w:rPr>
        <w:t xml:space="preserve">Kesehatan </w:t>
      </w:r>
      <w:proofErr w:type="spellStart"/>
      <w:r w:rsidRPr="00865396">
        <w:rPr>
          <w:rFonts w:ascii="Times New Roman" w:hAnsi="Times New Roman" w:cs="Times New Roman"/>
          <w:b/>
          <w:sz w:val="24"/>
          <w:szCs w:val="24"/>
        </w:rPr>
        <w:t>reproduksi</w:t>
      </w:r>
      <w:proofErr w:type="spellEnd"/>
    </w:p>
    <w:p w14:paraId="41EC4A43" w14:textId="77777777" w:rsidR="003904C9" w:rsidRPr="00865396" w:rsidRDefault="003904C9" w:rsidP="003904C9">
      <w:pPr>
        <w:pStyle w:val="ListParagraph"/>
        <w:spacing w:after="0" w:line="240" w:lineRule="auto"/>
        <w:ind w:left="0"/>
        <w:jc w:val="center"/>
        <w:rPr>
          <w:rFonts w:ascii="Times New Roman" w:hAnsi="Times New Roman" w:cs="Times New Roman"/>
          <w:b/>
          <w:sz w:val="24"/>
          <w:szCs w:val="24"/>
        </w:rPr>
      </w:pPr>
    </w:p>
    <w:tbl>
      <w:tblPr>
        <w:tblStyle w:val="TableGrid"/>
        <w:tblW w:w="7654" w:type="dxa"/>
        <w:tblInd w:w="421" w:type="dxa"/>
        <w:tblLook w:val="04A0" w:firstRow="1" w:lastRow="0" w:firstColumn="1" w:lastColumn="0" w:noHBand="0" w:noVBand="1"/>
      </w:tblPr>
      <w:tblGrid>
        <w:gridCol w:w="2268"/>
        <w:gridCol w:w="2108"/>
        <w:gridCol w:w="3278"/>
      </w:tblGrid>
      <w:tr w:rsidR="003904C9" w:rsidRPr="00865396" w14:paraId="62499F83" w14:textId="77777777" w:rsidTr="0025759A">
        <w:tc>
          <w:tcPr>
            <w:tcW w:w="2268" w:type="dxa"/>
          </w:tcPr>
          <w:p w14:paraId="20E9B64C" w14:textId="77777777" w:rsidR="003904C9" w:rsidRPr="00865396" w:rsidRDefault="003904C9" w:rsidP="0025759A">
            <w:pPr>
              <w:pStyle w:val="ListParagraph"/>
              <w:ind w:left="0"/>
              <w:jc w:val="center"/>
              <w:rPr>
                <w:rFonts w:ascii="Times New Roman" w:hAnsi="Times New Roman" w:cs="Times New Roman"/>
                <w:b/>
                <w:sz w:val="24"/>
                <w:szCs w:val="24"/>
              </w:rPr>
            </w:pPr>
            <w:r w:rsidRPr="00865396">
              <w:rPr>
                <w:rFonts w:ascii="Times New Roman" w:hAnsi="Times New Roman" w:cs="Times New Roman"/>
                <w:b/>
                <w:sz w:val="24"/>
                <w:szCs w:val="24"/>
              </w:rPr>
              <w:t>Pre-Test</w:t>
            </w:r>
          </w:p>
        </w:tc>
        <w:tc>
          <w:tcPr>
            <w:tcW w:w="2108" w:type="dxa"/>
          </w:tcPr>
          <w:p w14:paraId="41033FCD" w14:textId="77777777" w:rsidR="003904C9" w:rsidRPr="00865396" w:rsidRDefault="003904C9" w:rsidP="0025759A">
            <w:pPr>
              <w:pStyle w:val="ListParagraph"/>
              <w:ind w:left="0"/>
              <w:jc w:val="center"/>
              <w:rPr>
                <w:rFonts w:ascii="Times New Roman" w:hAnsi="Times New Roman" w:cs="Times New Roman"/>
                <w:b/>
                <w:sz w:val="24"/>
                <w:szCs w:val="24"/>
              </w:rPr>
            </w:pPr>
            <w:r w:rsidRPr="00865396">
              <w:rPr>
                <w:rFonts w:ascii="Times New Roman" w:hAnsi="Times New Roman" w:cs="Times New Roman"/>
                <w:b/>
                <w:sz w:val="24"/>
                <w:szCs w:val="24"/>
              </w:rPr>
              <w:t>Post-Test</w:t>
            </w:r>
          </w:p>
        </w:tc>
        <w:tc>
          <w:tcPr>
            <w:tcW w:w="3278" w:type="dxa"/>
          </w:tcPr>
          <w:p w14:paraId="34B36C2C" w14:textId="77777777" w:rsidR="003904C9" w:rsidRPr="00865396" w:rsidRDefault="003904C9" w:rsidP="0025759A">
            <w:pPr>
              <w:pStyle w:val="ListParagraph"/>
              <w:ind w:left="0"/>
              <w:jc w:val="center"/>
              <w:rPr>
                <w:rFonts w:ascii="Times New Roman" w:hAnsi="Times New Roman" w:cs="Times New Roman"/>
                <w:b/>
                <w:sz w:val="24"/>
                <w:szCs w:val="24"/>
              </w:rPr>
            </w:pPr>
            <w:proofErr w:type="spellStart"/>
            <w:r w:rsidRPr="00865396">
              <w:rPr>
                <w:rFonts w:ascii="Times New Roman" w:hAnsi="Times New Roman" w:cs="Times New Roman"/>
                <w:b/>
                <w:sz w:val="24"/>
                <w:szCs w:val="24"/>
              </w:rPr>
              <w:t>Peningkatan</w:t>
            </w:r>
            <w:proofErr w:type="spellEnd"/>
            <w:r w:rsidRPr="00865396">
              <w:rPr>
                <w:rFonts w:ascii="Times New Roman" w:hAnsi="Times New Roman" w:cs="Times New Roman"/>
                <w:b/>
                <w:sz w:val="24"/>
                <w:szCs w:val="24"/>
              </w:rPr>
              <w:t xml:space="preserve"> </w:t>
            </w:r>
            <w:proofErr w:type="spellStart"/>
            <w:r w:rsidRPr="00865396">
              <w:rPr>
                <w:rFonts w:ascii="Times New Roman" w:hAnsi="Times New Roman" w:cs="Times New Roman"/>
                <w:b/>
                <w:sz w:val="24"/>
                <w:szCs w:val="24"/>
              </w:rPr>
              <w:t>pengetahuan</w:t>
            </w:r>
            <w:proofErr w:type="spellEnd"/>
          </w:p>
        </w:tc>
      </w:tr>
      <w:tr w:rsidR="003904C9" w:rsidRPr="00865396" w14:paraId="7D4A6D8E" w14:textId="77777777" w:rsidTr="0025759A">
        <w:tc>
          <w:tcPr>
            <w:tcW w:w="2268" w:type="dxa"/>
          </w:tcPr>
          <w:p w14:paraId="3D794207" w14:textId="77777777" w:rsidR="003904C9" w:rsidRPr="00865396" w:rsidRDefault="003904C9" w:rsidP="0025759A">
            <w:pPr>
              <w:pStyle w:val="ListParagraph"/>
              <w:ind w:left="0"/>
              <w:jc w:val="center"/>
              <w:rPr>
                <w:rFonts w:ascii="Times New Roman" w:hAnsi="Times New Roman" w:cs="Times New Roman"/>
                <w:b/>
                <w:sz w:val="24"/>
                <w:szCs w:val="24"/>
              </w:rPr>
            </w:pPr>
            <w:r w:rsidRPr="00865396">
              <w:rPr>
                <w:rFonts w:ascii="Times New Roman" w:hAnsi="Times New Roman" w:cs="Times New Roman"/>
                <w:b/>
                <w:sz w:val="24"/>
                <w:szCs w:val="24"/>
              </w:rPr>
              <w:t>47%</w:t>
            </w:r>
          </w:p>
        </w:tc>
        <w:tc>
          <w:tcPr>
            <w:tcW w:w="2108" w:type="dxa"/>
          </w:tcPr>
          <w:p w14:paraId="6FE6CD6C" w14:textId="77777777" w:rsidR="003904C9" w:rsidRPr="00865396" w:rsidRDefault="003904C9" w:rsidP="0025759A">
            <w:pPr>
              <w:pStyle w:val="ListParagraph"/>
              <w:ind w:left="0"/>
              <w:jc w:val="center"/>
              <w:rPr>
                <w:rFonts w:ascii="Times New Roman" w:hAnsi="Times New Roman" w:cs="Times New Roman"/>
                <w:b/>
                <w:sz w:val="24"/>
                <w:szCs w:val="24"/>
              </w:rPr>
            </w:pPr>
            <w:r w:rsidRPr="00865396">
              <w:rPr>
                <w:rFonts w:ascii="Times New Roman" w:hAnsi="Times New Roman" w:cs="Times New Roman"/>
                <w:b/>
                <w:sz w:val="24"/>
                <w:szCs w:val="24"/>
              </w:rPr>
              <w:t>87%</w:t>
            </w:r>
          </w:p>
        </w:tc>
        <w:tc>
          <w:tcPr>
            <w:tcW w:w="3278" w:type="dxa"/>
          </w:tcPr>
          <w:p w14:paraId="0463A1FF" w14:textId="77777777" w:rsidR="003904C9" w:rsidRPr="00865396" w:rsidRDefault="003904C9" w:rsidP="0025759A">
            <w:pPr>
              <w:pStyle w:val="ListParagraph"/>
              <w:ind w:left="0"/>
              <w:jc w:val="center"/>
              <w:rPr>
                <w:rFonts w:ascii="Times New Roman" w:hAnsi="Times New Roman" w:cs="Times New Roman"/>
                <w:b/>
                <w:sz w:val="24"/>
                <w:szCs w:val="24"/>
              </w:rPr>
            </w:pPr>
            <w:r w:rsidRPr="00865396">
              <w:rPr>
                <w:rFonts w:ascii="Times New Roman" w:hAnsi="Times New Roman" w:cs="Times New Roman"/>
                <w:b/>
                <w:sz w:val="24"/>
                <w:szCs w:val="24"/>
              </w:rPr>
              <w:t>40%</w:t>
            </w:r>
          </w:p>
        </w:tc>
      </w:tr>
    </w:tbl>
    <w:p w14:paraId="440730CE" w14:textId="020E8711" w:rsidR="003904C9" w:rsidRDefault="003904C9" w:rsidP="003904C9">
      <w:pPr>
        <w:pStyle w:val="ListParagraph"/>
        <w:spacing w:after="0" w:line="240" w:lineRule="auto"/>
        <w:ind w:left="0"/>
        <w:jc w:val="center"/>
        <w:rPr>
          <w:rFonts w:ascii="Times New Roman" w:hAnsi="Times New Roman" w:cs="Times New Roman"/>
          <w:b/>
          <w:sz w:val="24"/>
          <w:szCs w:val="24"/>
        </w:rPr>
      </w:pPr>
    </w:p>
    <w:p w14:paraId="02605359" w14:textId="446A2B57" w:rsidR="003904C9" w:rsidRDefault="003904C9" w:rsidP="003904C9">
      <w:pPr>
        <w:pStyle w:val="ListParagraph"/>
        <w:spacing w:after="0" w:line="240" w:lineRule="auto"/>
        <w:ind w:left="0"/>
        <w:jc w:val="center"/>
        <w:rPr>
          <w:rFonts w:ascii="Times New Roman" w:hAnsi="Times New Roman" w:cs="Times New Roman"/>
          <w:b/>
          <w:sz w:val="24"/>
          <w:szCs w:val="24"/>
        </w:rPr>
      </w:pPr>
    </w:p>
    <w:p w14:paraId="380D8750" w14:textId="7A0CCAAC" w:rsidR="003904C9" w:rsidRDefault="003904C9" w:rsidP="003904C9">
      <w:pPr>
        <w:pStyle w:val="ListParagraph"/>
        <w:spacing w:after="0" w:line="240" w:lineRule="auto"/>
        <w:ind w:left="0"/>
        <w:jc w:val="center"/>
        <w:rPr>
          <w:rFonts w:ascii="Times New Roman" w:hAnsi="Times New Roman" w:cs="Times New Roman"/>
          <w:b/>
          <w:sz w:val="24"/>
          <w:szCs w:val="24"/>
        </w:rPr>
      </w:pPr>
    </w:p>
    <w:p w14:paraId="57C814AE" w14:textId="77777777" w:rsidR="003904C9" w:rsidRPr="00865396" w:rsidRDefault="003904C9" w:rsidP="003904C9">
      <w:pPr>
        <w:pStyle w:val="ListParagraph"/>
        <w:spacing w:after="0" w:line="240" w:lineRule="auto"/>
        <w:ind w:left="0"/>
        <w:jc w:val="center"/>
        <w:rPr>
          <w:rFonts w:ascii="Times New Roman" w:hAnsi="Times New Roman" w:cs="Times New Roman"/>
          <w:b/>
          <w:sz w:val="24"/>
          <w:szCs w:val="24"/>
        </w:rPr>
      </w:pPr>
    </w:p>
    <w:p w14:paraId="62E8375C" w14:textId="77777777" w:rsidR="003904C9" w:rsidRPr="00865396" w:rsidRDefault="003904C9" w:rsidP="003904C9">
      <w:pPr>
        <w:pStyle w:val="BodyText"/>
        <w:ind w:right="-31" w:firstLine="567"/>
        <w:jc w:val="both"/>
      </w:pPr>
      <w:proofErr w:type="spellStart"/>
      <w:r w:rsidRPr="00865396">
        <w:lastRenderedPageBreak/>
        <w:t>Penelitian</w:t>
      </w:r>
      <w:proofErr w:type="spellEnd"/>
      <w:r w:rsidRPr="00865396">
        <w:t xml:space="preserve"> </w:t>
      </w:r>
      <w:proofErr w:type="spellStart"/>
      <w:r w:rsidRPr="00865396">
        <w:t>Pakasi</w:t>
      </w:r>
      <w:proofErr w:type="spellEnd"/>
      <w:r w:rsidRPr="00865396">
        <w:t xml:space="preserve"> dan </w:t>
      </w:r>
      <w:proofErr w:type="spellStart"/>
      <w:r w:rsidRPr="00865396">
        <w:t>Kartikawati</w:t>
      </w:r>
      <w:proofErr w:type="spellEnd"/>
      <w:r w:rsidRPr="00865396">
        <w:t xml:space="preserve"> (2013) </w:t>
      </w:r>
      <w:proofErr w:type="spellStart"/>
      <w:r w:rsidRPr="00865396">
        <w:t>menyatakan</w:t>
      </w:r>
      <w:proofErr w:type="spellEnd"/>
      <w:r w:rsidRPr="00865396">
        <w:t xml:space="preserve"> </w:t>
      </w:r>
      <w:proofErr w:type="spellStart"/>
      <w:r w:rsidRPr="00865396">
        <w:t>bahwa</w:t>
      </w:r>
      <w:proofErr w:type="spellEnd"/>
      <w:r w:rsidRPr="00865396">
        <w:t xml:space="preserve"> </w:t>
      </w:r>
      <w:proofErr w:type="spellStart"/>
      <w:r w:rsidRPr="00865396">
        <w:t>pendidikan</w:t>
      </w:r>
      <w:proofErr w:type="spellEnd"/>
      <w:r w:rsidRPr="00865396">
        <w:t xml:space="preserve"> </w:t>
      </w:r>
      <w:proofErr w:type="spellStart"/>
      <w:r w:rsidRPr="00865396">
        <w:t>kesehatan</w:t>
      </w:r>
      <w:proofErr w:type="spellEnd"/>
      <w:r w:rsidRPr="00865396">
        <w:t xml:space="preserve"> </w:t>
      </w:r>
      <w:proofErr w:type="spellStart"/>
      <w:r w:rsidRPr="00865396">
        <w:t>reproduksi</w:t>
      </w:r>
      <w:proofErr w:type="spellEnd"/>
      <w:r w:rsidRPr="00865396">
        <w:t xml:space="preserve"> dan </w:t>
      </w:r>
      <w:proofErr w:type="spellStart"/>
      <w:r w:rsidRPr="00865396">
        <w:t>seksualitas</w:t>
      </w:r>
      <w:proofErr w:type="spellEnd"/>
      <w:r w:rsidRPr="00865396">
        <w:t xml:space="preserve"> </w:t>
      </w:r>
      <w:proofErr w:type="spellStart"/>
      <w:r w:rsidRPr="00865396">
        <w:t>dianggap</w:t>
      </w:r>
      <w:proofErr w:type="spellEnd"/>
      <w:r w:rsidRPr="00865396">
        <w:t xml:space="preserve"> </w:t>
      </w:r>
      <w:proofErr w:type="spellStart"/>
      <w:r w:rsidRPr="00865396">
        <w:t>penting</w:t>
      </w:r>
      <w:proofErr w:type="spellEnd"/>
      <w:r w:rsidRPr="00865396">
        <w:t xml:space="preserve"> </w:t>
      </w:r>
      <w:proofErr w:type="spellStart"/>
      <w:r w:rsidRPr="00865396">
        <w:t>untuk</w:t>
      </w:r>
      <w:proofErr w:type="spellEnd"/>
      <w:r w:rsidRPr="00865396">
        <w:t xml:space="preserve"> </w:t>
      </w:r>
      <w:proofErr w:type="spellStart"/>
      <w:r w:rsidRPr="00865396">
        <w:t>diajarkan</w:t>
      </w:r>
      <w:proofErr w:type="spellEnd"/>
      <w:r w:rsidRPr="00865396">
        <w:t xml:space="preserve">, </w:t>
      </w:r>
      <w:proofErr w:type="spellStart"/>
      <w:r w:rsidRPr="00865396">
        <w:t>namun</w:t>
      </w:r>
      <w:proofErr w:type="spellEnd"/>
      <w:r w:rsidRPr="00865396">
        <w:t xml:space="preserve"> </w:t>
      </w:r>
      <w:proofErr w:type="spellStart"/>
      <w:r w:rsidRPr="00865396">
        <w:t>masih</w:t>
      </w:r>
      <w:proofErr w:type="spellEnd"/>
      <w:r w:rsidRPr="00865396">
        <w:t xml:space="preserve"> </w:t>
      </w:r>
      <w:proofErr w:type="spellStart"/>
      <w:r w:rsidRPr="00865396">
        <w:t>terdapat</w:t>
      </w:r>
      <w:proofErr w:type="spellEnd"/>
      <w:r w:rsidRPr="00865396">
        <w:t xml:space="preserve"> </w:t>
      </w:r>
      <w:proofErr w:type="spellStart"/>
      <w:r w:rsidRPr="00865396">
        <w:t>anggapan</w:t>
      </w:r>
      <w:proofErr w:type="spellEnd"/>
      <w:r w:rsidRPr="00865396">
        <w:t xml:space="preserve"> </w:t>
      </w:r>
      <w:proofErr w:type="spellStart"/>
      <w:r w:rsidRPr="00865396">
        <w:t>bahwa</w:t>
      </w:r>
      <w:proofErr w:type="spellEnd"/>
      <w:r w:rsidRPr="00865396">
        <w:t xml:space="preserve"> </w:t>
      </w:r>
      <w:proofErr w:type="spellStart"/>
      <w:r w:rsidRPr="00865396">
        <w:t>pendidikan</w:t>
      </w:r>
      <w:proofErr w:type="spellEnd"/>
      <w:r w:rsidRPr="00865396">
        <w:t xml:space="preserve"> </w:t>
      </w:r>
      <w:proofErr w:type="spellStart"/>
      <w:r w:rsidRPr="00865396">
        <w:t>ini</w:t>
      </w:r>
      <w:proofErr w:type="spellEnd"/>
      <w:r w:rsidRPr="00865396">
        <w:t xml:space="preserve"> tabu </w:t>
      </w:r>
      <w:proofErr w:type="spellStart"/>
      <w:r w:rsidRPr="00865396">
        <w:t>bila</w:t>
      </w:r>
      <w:proofErr w:type="spellEnd"/>
      <w:r w:rsidRPr="00865396">
        <w:t xml:space="preserve"> </w:t>
      </w:r>
      <w:proofErr w:type="spellStart"/>
      <w:r w:rsidRPr="00865396">
        <w:t>dibicarakan</w:t>
      </w:r>
      <w:proofErr w:type="spellEnd"/>
      <w:r w:rsidRPr="00865396">
        <w:t xml:space="preserve"> </w:t>
      </w:r>
      <w:proofErr w:type="spellStart"/>
      <w:r w:rsidRPr="00865396">
        <w:t>secara</w:t>
      </w:r>
      <w:proofErr w:type="spellEnd"/>
      <w:r w:rsidRPr="00865396">
        <w:t xml:space="preserve"> </w:t>
      </w:r>
      <w:proofErr w:type="spellStart"/>
      <w:r w:rsidRPr="00865396">
        <w:t>publik</w:t>
      </w:r>
      <w:proofErr w:type="spellEnd"/>
      <w:r w:rsidRPr="00865396">
        <w:t xml:space="preserve">, </w:t>
      </w:r>
      <w:proofErr w:type="spellStart"/>
      <w:r w:rsidRPr="00865396">
        <w:t>selain</w:t>
      </w:r>
      <w:proofErr w:type="spellEnd"/>
      <w:r w:rsidRPr="00865396">
        <w:t xml:space="preserve"> </w:t>
      </w:r>
      <w:proofErr w:type="spellStart"/>
      <w:r w:rsidRPr="00865396">
        <w:t>itu</w:t>
      </w:r>
      <w:proofErr w:type="spellEnd"/>
      <w:r w:rsidRPr="00865396">
        <w:t xml:space="preserve"> </w:t>
      </w:r>
      <w:proofErr w:type="spellStart"/>
      <w:r w:rsidRPr="00865396">
        <w:t>terdapat</w:t>
      </w:r>
      <w:proofErr w:type="spellEnd"/>
      <w:r w:rsidRPr="00865396">
        <w:t xml:space="preserve"> </w:t>
      </w:r>
      <w:proofErr w:type="spellStart"/>
      <w:r w:rsidRPr="00865396">
        <w:t>kekhawatiran</w:t>
      </w:r>
      <w:proofErr w:type="spellEnd"/>
      <w:r w:rsidRPr="00865396">
        <w:t xml:space="preserve"> </w:t>
      </w:r>
      <w:proofErr w:type="spellStart"/>
      <w:r w:rsidRPr="00865396">
        <w:t>pendidikan</w:t>
      </w:r>
      <w:proofErr w:type="spellEnd"/>
      <w:r w:rsidRPr="00865396">
        <w:t xml:space="preserve"> </w:t>
      </w:r>
      <w:proofErr w:type="spellStart"/>
      <w:r w:rsidRPr="00865396">
        <w:t>ini</w:t>
      </w:r>
      <w:proofErr w:type="spellEnd"/>
      <w:r w:rsidRPr="00865396">
        <w:t xml:space="preserve"> </w:t>
      </w:r>
      <w:proofErr w:type="spellStart"/>
      <w:r w:rsidRPr="00865396">
        <w:t>dapat</w:t>
      </w:r>
      <w:proofErr w:type="spellEnd"/>
      <w:r w:rsidRPr="00865396">
        <w:t xml:space="preserve"> </w:t>
      </w:r>
      <w:proofErr w:type="spellStart"/>
      <w:r w:rsidRPr="00865396">
        <w:t>membuat</w:t>
      </w:r>
      <w:proofErr w:type="spellEnd"/>
      <w:r w:rsidRPr="00865396">
        <w:t xml:space="preserve"> </w:t>
      </w:r>
      <w:proofErr w:type="spellStart"/>
      <w:r w:rsidRPr="00865396">
        <w:t>remaja</w:t>
      </w:r>
      <w:proofErr w:type="spellEnd"/>
      <w:r w:rsidRPr="00865396">
        <w:t xml:space="preserve"> </w:t>
      </w:r>
      <w:proofErr w:type="spellStart"/>
      <w:r w:rsidRPr="00865396">
        <w:t>ingin</w:t>
      </w:r>
      <w:proofErr w:type="spellEnd"/>
      <w:r w:rsidRPr="00865396">
        <w:t xml:space="preserve"> </w:t>
      </w:r>
      <w:proofErr w:type="spellStart"/>
      <w:r w:rsidRPr="00865396">
        <w:t>mengetahui</w:t>
      </w:r>
      <w:proofErr w:type="spellEnd"/>
      <w:r w:rsidRPr="00865396">
        <w:t xml:space="preserve"> dan </w:t>
      </w:r>
      <w:proofErr w:type="spellStart"/>
      <w:r w:rsidRPr="00865396">
        <w:t>mendorong</w:t>
      </w:r>
      <w:proofErr w:type="spellEnd"/>
      <w:r w:rsidRPr="00865396">
        <w:t xml:space="preserve"> </w:t>
      </w:r>
      <w:proofErr w:type="spellStart"/>
      <w:r w:rsidRPr="00865396">
        <w:t>untuk</w:t>
      </w:r>
      <w:proofErr w:type="spellEnd"/>
      <w:r w:rsidRPr="00865396">
        <w:t xml:space="preserve"> </w:t>
      </w:r>
      <w:proofErr w:type="spellStart"/>
      <w:r w:rsidRPr="00865396">
        <w:t>melakukan</w:t>
      </w:r>
      <w:proofErr w:type="spellEnd"/>
      <w:r w:rsidRPr="00865396">
        <w:t xml:space="preserve"> </w:t>
      </w:r>
      <w:proofErr w:type="spellStart"/>
      <w:r w:rsidRPr="00865396">
        <w:t>seks</w:t>
      </w:r>
      <w:proofErr w:type="spellEnd"/>
      <w:r w:rsidRPr="00865396">
        <w:t xml:space="preserve"> </w:t>
      </w:r>
      <w:proofErr w:type="spellStart"/>
      <w:r w:rsidRPr="00865396">
        <w:t>pranikah</w:t>
      </w:r>
      <w:proofErr w:type="spellEnd"/>
      <w:r w:rsidRPr="00865396">
        <w:t>.</w:t>
      </w:r>
    </w:p>
    <w:p w14:paraId="01A0AD2D" w14:textId="77777777" w:rsidR="003904C9" w:rsidRPr="00865396" w:rsidRDefault="003904C9" w:rsidP="003904C9">
      <w:pPr>
        <w:spacing w:after="0" w:line="240" w:lineRule="auto"/>
        <w:ind w:firstLine="567"/>
        <w:jc w:val="both"/>
        <w:rPr>
          <w:rFonts w:ascii="Times New Roman" w:hAnsi="Times New Roman" w:cs="Times New Roman"/>
          <w:sz w:val="24"/>
          <w:szCs w:val="24"/>
        </w:rPr>
      </w:pPr>
      <w:proofErr w:type="spellStart"/>
      <w:r w:rsidRPr="00865396">
        <w:rPr>
          <w:rFonts w:ascii="Times New Roman" w:hAnsi="Times New Roman" w:cs="Times New Roman"/>
          <w:sz w:val="24"/>
          <w:szCs w:val="24"/>
        </w:rPr>
        <w:t>Sebagai</w:t>
      </w:r>
      <w:proofErr w:type="spellEnd"/>
      <w:r w:rsidRPr="00865396">
        <w:rPr>
          <w:rFonts w:ascii="Times New Roman" w:hAnsi="Times New Roman" w:cs="Times New Roman"/>
          <w:sz w:val="24"/>
          <w:szCs w:val="24"/>
        </w:rPr>
        <w:t xml:space="preserve"> promotor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yang </w:t>
      </w:r>
      <w:proofErr w:type="spellStart"/>
      <w:r w:rsidRPr="00865396">
        <w:rPr>
          <w:rFonts w:ascii="Times New Roman" w:hAnsi="Times New Roman" w:cs="Times New Roman"/>
          <w:sz w:val="24"/>
          <w:szCs w:val="24"/>
        </w:rPr>
        <w:t>merupakan</w:t>
      </w:r>
      <w:proofErr w:type="spellEnd"/>
      <w:r w:rsidRPr="00865396">
        <w:rPr>
          <w:rFonts w:ascii="Times New Roman" w:hAnsi="Times New Roman" w:cs="Times New Roman"/>
          <w:sz w:val="24"/>
          <w:szCs w:val="24"/>
        </w:rPr>
        <w:t xml:space="preserve"> salah </w:t>
      </w:r>
      <w:proofErr w:type="spellStart"/>
      <w:r w:rsidRPr="00865396">
        <w:rPr>
          <w:rFonts w:ascii="Times New Roman" w:hAnsi="Times New Roman" w:cs="Times New Roman"/>
          <w:sz w:val="24"/>
          <w:szCs w:val="24"/>
        </w:rPr>
        <w:t>satu</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peran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tenaga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adalah</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memberikan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penerangan</w:t>
      </w:r>
      <w:proofErr w:type="spellEnd"/>
      <w:r w:rsidRPr="00865396">
        <w:rPr>
          <w:rFonts w:ascii="Times New Roman" w:hAnsi="Times New Roman" w:cs="Times New Roman"/>
          <w:sz w:val="24"/>
          <w:szCs w:val="24"/>
        </w:rPr>
        <w:t xml:space="preserve"> dan </w:t>
      </w:r>
      <w:proofErr w:type="spellStart"/>
      <w:r w:rsidRPr="00865396">
        <w:rPr>
          <w:rFonts w:ascii="Times New Roman" w:hAnsi="Times New Roman" w:cs="Times New Roman"/>
          <w:sz w:val="24"/>
          <w:szCs w:val="24"/>
        </w:rPr>
        <w:t>pendidikan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sesuai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sasaran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untuk</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meningkatkan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Sasaran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akan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dapat</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menerima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pelayanan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yang </w:t>
      </w:r>
      <w:proofErr w:type="spellStart"/>
      <w:r w:rsidRPr="00865396">
        <w:rPr>
          <w:rFonts w:ascii="Times New Roman" w:hAnsi="Times New Roman" w:cs="Times New Roman"/>
          <w:sz w:val="24"/>
          <w:szCs w:val="24"/>
        </w:rPr>
        <w:t>diberikan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bila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mereka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memahaminya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dengan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baik</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serta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menguntungkan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bagi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diri</w:t>
      </w:r>
      <w:proofErr w:type="spellEnd"/>
      <w:r w:rsidRPr="00865396">
        <w:rPr>
          <w:rFonts w:ascii="Times New Roman" w:hAnsi="Times New Roman" w:cs="Times New Roman"/>
          <w:sz w:val="24"/>
          <w:szCs w:val="24"/>
        </w:rPr>
        <w:t xml:space="preserve"> dan </w:t>
      </w:r>
      <w:proofErr w:type="spellStart"/>
      <w:r w:rsidRPr="00865396">
        <w:rPr>
          <w:rFonts w:ascii="Times New Roman" w:hAnsi="Times New Roman" w:cs="Times New Roman"/>
          <w:sz w:val="24"/>
          <w:szCs w:val="24"/>
        </w:rPr>
        <w:t>lingkungannya</w:t>
      </w:r>
      <w:proofErr w:type="spellEnd"/>
      <w:r w:rsidRPr="00865396">
        <w:rPr>
          <w:rFonts w:ascii="Times New Roman" w:hAnsi="Times New Roman" w:cs="Times New Roman"/>
          <w:sz w:val="24"/>
          <w:szCs w:val="24"/>
        </w:rPr>
        <w:t xml:space="preserve">. Ruang </w:t>
      </w:r>
      <w:proofErr w:type="spellStart"/>
      <w:r w:rsidRPr="00865396">
        <w:rPr>
          <w:rFonts w:ascii="Times New Roman" w:hAnsi="Times New Roman" w:cs="Times New Roman"/>
          <w:sz w:val="24"/>
          <w:szCs w:val="24"/>
        </w:rPr>
        <w:t>lingkup</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remaja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merupakan</w:t>
      </w:r>
      <w:proofErr w:type="spellEnd"/>
      <w:r w:rsidRPr="00865396">
        <w:rPr>
          <w:rFonts w:ascii="Times New Roman" w:hAnsi="Times New Roman" w:cs="Times New Roman"/>
          <w:sz w:val="24"/>
          <w:szCs w:val="24"/>
        </w:rPr>
        <w:t xml:space="preserve"> salah </w:t>
      </w:r>
      <w:proofErr w:type="spellStart"/>
      <w:r w:rsidRPr="00865396">
        <w:rPr>
          <w:rFonts w:ascii="Times New Roman" w:hAnsi="Times New Roman" w:cs="Times New Roman"/>
          <w:sz w:val="24"/>
          <w:szCs w:val="24"/>
        </w:rPr>
        <w:t>satu</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fokus</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peran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tenaga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Yang mana </w:t>
      </w:r>
      <w:proofErr w:type="spellStart"/>
      <w:r w:rsidRPr="00865396">
        <w:rPr>
          <w:rFonts w:ascii="Times New Roman" w:hAnsi="Times New Roman" w:cs="Times New Roman"/>
          <w:sz w:val="24"/>
          <w:szCs w:val="24"/>
        </w:rPr>
        <w:t>pendekatan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remaja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dalam</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membina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diperlukan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komunikasi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dengan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bahasa</w:t>
      </w:r>
      <w:proofErr w:type="spellEnd"/>
      <w:r w:rsidRPr="00865396">
        <w:rPr>
          <w:rFonts w:ascii="Times New Roman" w:hAnsi="Times New Roman" w:cs="Times New Roman"/>
          <w:sz w:val="24"/>
          <w:szCs w:val="24"/>
        </w:rPr>
        <w:t xml:space="preserve"> remaja</w:t>
      </w:r>
      <w:r>
        <w:rPr>
          <w:rFonts w:ascii="Times New Roman" w:hAnsi="Times New Roman" w:cs="Times New Roman"/>
          <w:sz w:val="24"/>
          <w:szCs w:val="24"/>
        </w:rPr>
        <w:t>.</w:t>
      </w:r>
      <w:r>
        <w:rPr>
          <w:rFonts w:ascii="Times New Roman" w:hAnsi="Times New Roman" w:cs="Times New Roman"/>
          <w:sz w:val="24"/>
          <w:szCs w:val="24"/>
          <w:vertAlign w:val="superscript"/>
        </w:rPr>
        <w:t>9</w:t>
      </w:r>
      <w:r w:rsidRPr="00865396">
        <w:rPr>
          <w:rFonts w:ascii="Times New Roman" w:hAnsi="Times New Roman" w:cs="Times New Roman"/>
          <w:sz w:val="24"/>
          <w:szCs w:val="24"/>
        </w:rPr>
        <w:t xml:space="preserve"> </w:t>
      </w:r>
    </w:p>
    <w:p w14:paraId="0C204848" w14:textId="77777777" w:rsidR="003904C9" w:rsidRPr="00244F27" w:rsidRDefault="003904C9" w:rsidP="003904C9">
      <w:pPr>
        <w:spacing w:after="0" w:line="240" w:lineRule="auto"/>
        <w:ind w:right="-59" w:firstLine="567"/>
        <w:jc w:val="both"/>
        <w:rPr>
          <w:rFonts w:ascii="Times New Roman" w:hAnsi="Times New Roman" w:cs="Times New Roman"/>
          <w:sz w:val="24"/>
          <w:szCs w:val="24"/>
          <w:vertAlign w:val="superscript"/>
        </w:rPr>
      </w:pPr>
      <w:r w:rsidRPr="00865396">
        <w:rPr>
          <w:rFonts w:ascii="Times New Roman" w:hAnsi="Times New Roman" w:cs="Times New Roman"/>
          <w:sz w:val="24"/>
          <w:szCs w:val="24"/>
        </w:rPr>
        <w:t xml:space="preserve">Salah </w:t>
      </w:r>
      <w:proofErr w:type="spellStart"/>
      <w:r w:rsidRPr="00865396">
        <w:rPr>
          <w:rFonts w:ascii="Times New Roman" w:hAnsi="Times New Roman" w:cs="Times New Roman"/>
          <w:sz w:val="24"/>
          <w:szCs w:val="24"/>
        </w:rPr>
        <w:t>satu</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isu</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penting</w:t>
      </w:r>
      <w:proofErr w:type="spellEnd"/>
      <w:r w:rsidRPr="00865396">
        <w:rPr>
          <w:rFonts w:ascii="Times New Roman" w:hAnsi="Times New Roman" w:cs="Times New Roman"/>
          <w:sz w:val="24"/>
          <w:szCs w:val="24"/>
        </w:rPr>
        <w:t xml:space="preserve"> yang </w:t>
      </w:r>
      <w:proofErr w:type="spellStart"/>
      <w:r w:rsidRPr="00865396">
        <w:rPr>
          <w:rFonts w:ascii="Times New Roman" w:hAnsi="Times New Roman" w:cs="Times New Roman"/>
          <w:sz w:val="24"/>
          <w:szCs w:val="24"/>
        </w:rPr>
        <w:t>dihadapi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remaja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sehubungan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dimulainya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kematangan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seksual</w:t>
      </w:r>
      <w:proofErr w:type="spellEnd"/>
      <w:r w:rsidRPr="00865396">
        <w:rPr>
          <w:rFonts w:ascii="Times New Roman" w:hAnsi="Times New Roman" w:cs="Times New Roman"/>
          <w:sz w:val="24"/>
          <w:szCs w:val="24"/>
        </w:rPr>
        <w:t xml:space="preserve"> dan </w:t>
      </w:r>
      <w:proofErr w:type="spellStart"/>
      <w:r w:rsidRPr="00865396">
        <w:rPr>
          <w:rFonts w:ascii="Times New Roman" w:hAnsi="Times New Roman" w:cs="Times New Roman"/>
          <w:sz w:val="24"/>
          <w:szCs w:val="24"/>
        </w:rPr>
        <w:t>berfungsinya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alat</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reproduksi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adalah</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risiko</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terjadinya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hubungan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seksual</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menyimpang</w:t>
      </w:r>
      <w:proofErr w:type="spellEnd"/>
      <w:r w:rsidRPr="00865396">
        <w:rPr>
          <w:rFonts w:ascii="Times New Roman" w:hAnsi="Times New Roman" w:cs="Times New Roman"/>
          <w:sz w:val="24"/>
          <w:szCs w:val="24"/>
        </w:rPr>
        <w:t xml:space="preserve"> dan </w:t>
      </w:r>
      <w:proofErr w:type="spellStart"/>
      <w:r w:rsidRPr="00865396">
        <w:rPr>
          <w:rFonts w:ascii="Times New Roman" w:hAnsi="Times New Roman" w:cs="Times New Roman"/>
          <w:sz w:val="24"/>
          <w:szCs w:val="24"/>
        </w:rPr>
        <w:t>tidak</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aman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karena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remaja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tidak</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tahu</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tentang</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reproduksi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dari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sumber</w:t>
      </w:r>
      <w:proofErr w:type="spellEnd"/>
      <w:r w:rsidRPr="00865396">
        <w:rPr>
          <w:rFonts w:ascii="Times New Roman" w:hAnsi="Times New Roman" w:cs="Times New Roman"/>
          <w:sz w:val="24"/>
          <w:szCs w:val="24"/>
        </w:rPr>
        <w:t xml:space="preserve"> yang </w:t>
      </w:r>
      <w:proofErr w:type="spellStart"/>
      <w:r w:rsidRPr="00865396">
        <w:rPr>
          <w:rFonts w:ascii="Times New Roman" w:hAnsi="Times New Roman" w:cs="Times New Roman"/>
          <w:sz w:val="24"/>
          <w:szCs w:val="24"/>
        </w:rPr>
        <w:t>benar</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dancara</w:t>
      </w:r>
      <w:proofErr w:type="spellEnd"/>
      <w:r w:rsidRPr="00865396">
        <w:rPr>
          <w:rFonts w:ascii="Times New Roman" w:hAnsi="Times New Roman" w:cs="Times New Roman"/>
          <w:sz w:val="24"/>
          <w:szCs w:val="24"/>
        </w:rPr>
        <w:t xml:space="preserve"> yang </w:t>
      </w:r>
      <w:proofErr w:type="spellStart"/>
      <w:r w:rsidRPr="00865396">
        <w:rPr>
          <w:rFonts w:ascii="Times New Roman" w:hAnsi="Times New Roman" w:cs="Times New Roman"/>
          <w:sz w:val="24"/>
          <w:szCs w:val="24"/>
        </w:rPr>
        <w:t>tepat</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Untuk</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itu</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remaja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perlu</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mendapat</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informasi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pengetahuan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tentang</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reproduksi</w:t>
      </w:r>
      <w:proofErr w:type="spellEnd"/>
      <w:r w:rsidRPr="00865396">
        <w:rPr>
          <w:rFonts w:ascii="Times New Roman" w:hAnsi="Times New Roman" w:cs="Times New Roman"/>
          <w:sz w:val="24"/>
          <w:szCs w:val="24"/>
        </w:rPr>
        <w:t xml:space="preserve">, agar </w:t>
      </w:r>
      <w:proofErr w:type="spellStart"/>
      <w:r w:rsidRPr="00865396">
        <w:rPr>
          <w:rFonts w:ascii="Times New Roman" w:hAnsi="Times New Roman" w:cs="Times New Roman"/>
          <w:sz w:val="24"/>
          <w:szCs w:val="24"/>
        </w:rPr>
        <w:t>memiliki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pemahaman</w:t>
      </w:r>
      <w:proofErr w:type="spellEnd"/>
      <w:r w:rsidRPr="00865396">
        <w:rPr>
          <w:rFonts w:ascii="Times New Roman" w:hAnsi="Times New Roman" w:cs="Times New Roman"/>
          <w:sz w:val="24"/>
          <w:szCs w:val="24"/>
        </w:rPr>
        <w:t xml:space="preserve"> yang </w:t>
      </w:r>
      <w:proofErr w:type="spellStart"/>
      <w:r w:rsidRPr="00865396">
        <w:rPr>
          <w:rFonts w:ascii="Times New Roman" w:hAnsi="Times New Roman" w:cs="Times New Roman"/>
          <w:sz w:val="24"/>
          <w:szCs w:val="24"/>
        </w:rPr>
        <w:t>benar</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dalam</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menjalani</w:t>
      </w:r>
      <w:proofErr w:type="spellEnd"/>
      <w:r w:rsidRPr="00865396">
        <w:rPr>
          <w:rFonts w:ascii="Times New Roman" w:hAnsi="Times New Roman" w:cs="Times New Roman"/>
          <w:sz w:val="24"/>
          <w:szCs w:val="24"/>
        </w:rPr>
        <w:t xml:space="preserve"> masa–masa </w:t>
      </w:r>
      <w:proofErr w:type="spellStart"/>
      <w:r w:rsidRPr="00865396">
        <w:rPr>
          <w:rFonts w:ascii="Times New Roman" w:hAnsi="Times New Roman" w:cs="Times New Roman"/>
          <w:sz w:val="24"/>
          <w:szCs w:val="24"/>
        </w:rPr>
        <w:t>sulit</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dalam</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kehidupannya</w:t>
      </w:r>
      <w:proofErr w:type="spellEnd"/>
      <w:r w:rsidRPr="00865396">
        <w:rPr>
          <w:rFonts w:ascii="Times New Roman" w:hAnsi="Times New Roman" w:cs="Times New Roman"/>
          <w:sz w:val="24"/>
          <w:szCs w:val="24"/>
        </w:rPr>
        <w:t xml:space="preserve"> yang </w:t>
      </w:r>
      <w:proofErr w:type="spellStart"/>
      <w:r w:rsidRPr="00865396">
        <w:rPr>
          <w:rFonts w:ascii="Times New Roman" w:hAnsi="Times New Roman" w:cs="Times New Roman"/>
          <w:sz w:val="24"/>
          <w:szCs w:val="24"/>
        </w:rPr>
        <w:t>penuh</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gejolak</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Menurut</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peneliti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bahwa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ketika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siswa</w:t>
      </w:r>
      <w:proofErr w:type="spellEnd"/>
      <w:r w:rsidRPr="00865396">
        <w:rPr>
          <w:rFonts w:ascii="Times New Roman" w:hAnsi="Times New Roman" w:cs="Times New Roman"/>
          <w:sz w:val="24"/>
          <w:szCs w:val="24"/>
        </w:rPr>
        <w:t xml:space="preserve"> – </w:t>
      </w:r>
      <w:proofErr w:type="spellStart"/>
      <w:r w:rsidRPr="00865396">
        <w:rPr>
          <w:rFonts w:ascii="Times New Roman" w:hAnsi="Times New Roman" w:cs="Times New Roman"/>
          <w:sz w:val="24"/>
          <w:szCs w:val="24"/>
        </w:rPr>
        <w:t>siswi</w:t>
      </w:r>
      <w:proofErr w:type="spellEnd"/>
      <w:r w:rsidRPr="00865396">
        <w:rPr>
          <w:rFonts w:ascii="Times New Roman" w:hAnsi="Times New Roman" w:cs="Times New Roman"/>
          <w:sz w:val="24"/>
          <w:szCs w:val="24"/>
        </w:rPr>
        <w:t xml:space="preserve"> </w:t>
      </w:r>
      <w:proofErr w:type="gramStart"/>
      <w:r w:rsidRPr="00865396">
        <w:rPr>
          <w:rFonts w:ascii="Times New Roman" w:hAnsi="Times New Roman" w:cs="Times New Roman"/>
          <w:sz w:val="24"/>
          <w:szCs w:val="24"/>
        </w:rPr>
        <w:t xml:space="preserve">SMP  </w:t>
      </w:r>
      <w:proofErr w:type="spellStart"/>
      <w:r w:rsidRPr="00865396">
        <w:rPr>
          <w:rFonts w:ascii="Times New Roman" w:hAnsi="Times New Roman" w:cs="Times New Roman"/>
          <w:sz w:val="24"/>
          <w:szCs w:val="24"/>
        </w:rPr>
        <w:t>tidak</w:t>
      </w:r>
      <w:proofErr w:type="spellEnd"/>
      <w:proofErr w:type="gram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mendapatkan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penjelasan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tentang</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kesehatan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reproduksi</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maka</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akan</w:t>
      </w:r>
      <w:proofErr w:type="spellEnd"/>
      <w:r w:rsidRPr="00865396">
        <w:rPr>
          <w:rFonts w:ascii="Times New Roman" w:hAnsi="Times New Roman" w:cs="Times New Roman"/>
          <w:sz w:val="24"/>
          <w:szCs w:val="24"/>
        </w:rPr>
        <w:t xml:space="preserve"> </w:t>
      </w:r>
      <w:proofErr w:type="spellStart"/>
      <w:r w:rsidRPr="00865396">
        <w:rPr>
          <w:rFonts w:ascii="Times New Roman" w:hAnsi="Times New Roman" w:cs="Times New Roman"/>
          <w:sz w:val="24"/>
          <w:szCs w:val="24"/>
        </w:rPr>
        <w:t>berdampak</w:t>
      </w:r>
      <w:proofErr w:type="spellEnd"/>
      <w:r w:rsidRPr="00865396">
        <w:rPr>
          <w:rFonts w:ascii="Times New Roman" w:hAnsi="Times New Roman" w:cs="Times New Roman"/>
          <w:sz w:val="24"/>
          <w:szCs w:val="24"/>
        </w:rPr>
        <w:t xml:space="preserve"> pada </w:t>
      </w:r>
      <w:proofErr w:type="spellStart"/>
      <w:r w:rsidRPr="00865396">
        <w:rPr>
          <w:rFonts w:ascii="Times New Roman" w:hAnsi="Times New Roman" w:cs="Times New Roman"/>
          <w:sz w:val="24"/>
          <w:szCs w:val="24"/>
        </w:rPr>
        <w:t>kurangnya</w:t>
      </w:r>
      <w:proofErr w:type="spellEnd"/>
      <w:r w:rsidRPr="00865396">
        <w:rPr>
          <w:rFonts w:ascii="Times New Roman" w:hAnsi="Times New Roman" w:cs="Times New Roman"/>
          <w:sz w:val="24"/>
          <w:szCs w:val="24"/>
        </w:rPr>
        <w:t xml:space="preserve"> pengetahuan</w:t>
      </w:r>
      <w:r>
        <w:rPr>
          <w:rFonts w:ascii="Times New Roman" w:hAnsi="Times New Roman" w:cs="Times New Roman"/>
          <w:sz w:val="24"/>
          <w:szCs w:val="24"/>
        </w:rPr>
        <w:t>.</w:t>
      </w:r>
      <w:r>
        <w:rPr>
          <w:rFonts w:ascii="Times New Roman" w:hAnsi="Times New Roman" w:cs="Times New Roman"/>
          <w:sz w:val="24"/>
          <w:szCs w:val="24"/>
          <w:vertAlign w:val="superscript"/>
        </w:rPr>
        <w:t>8</w:t>
      </w:r>
    </w:p>
    <w:p w14:paraId="4D8196B9" w14:textId="77777777" w:rsidR="003904C9" w:rsidRDefault="003904C9" w:rsidP="003904C9">
      <w:pPr>
        <w:pStyle w:val="ListParagraph"/>
        <w:spacing w:after="0" w:line="240" w:lineRule="auto"/>
        <w:ind w:left="0" w:right="-32" w:firstLine="567"/>
        <w:jc w:val="both"/>
        <w:rPr>
          <w:rFonts w:ascii="Times New Roman" w:hAnsi="Times New Roman" w:cs="Times New Roman"/>
          <w:sz w:val="24"/>
          <w:szCs w:val="24"/>
        </w:rPr>
      </w:pPr>
    </w:p>
    <w:p w14:paraId="7F800EC2" w14:textId="77777777" w:rsidR="003904C9" w:rsidRDefault="003904C9" w:rsidP="003904C9">
      <w:pPr>
        <w:pStyle w:val="ListParagraph"/>
        <w:spacing w:after="0" w:line="240" w:lineRule="auto"/>
        <w:ind w:left="0" w:right="-3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0E38E1" wp14:editId="33A90CCB">
            <wp:extent cx="502920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8648" cy="1487955"/>
                    </a:xfrm>
                    <a:prstGeom prst="rect">
                      <a:avLst/>
                    </a:prstGeom>
                    <a:noFill/>
                  </pic:spPr>
                </pic:pic>
              </a:graphicData>
            </a:graphic>
          </wp:inline>
        </w:drawing>
      </w:r>
      <w:r>
        <w:rPr>
          <w:rFonts w:ascii="Times New Roman" w:hAnsi="Times New Roman" w:cs="Times New Roman"/>
          <w:sz w:val="24"/>
          <w:szCs w:val="24"/>
        </w:rPr>
        <w:t xml:space="preserve">Gambar 1. </w:t>
      </w:r>
      <w:proofErr w:type="spellStart"/>
      <w:r>
        <w:rPr>
          <w:rFonts w:ascii="Times New Roman" w:hAnsi="Times New Roman" w:cs="Times New Roman"/>
          <w:sz w:val="24"/>
          <w:szCs w:val="24"/>
        </w:rPr>
        <w:t>Pre test</w:t>
      </w:r>
      <w:proofErr w:type="spellEnd"/>
      <w:r>
        <w:rPr>
          <w:rFonts w:ascii="Times New Roman" w:hAnsi="Times New Roman" w:cs="Times New Roman"/>
          <w:sz w:val="24"/>
          <w:szCs w:val="24"/>
        </w:rPr>
        <w:t>/post test</w:t>
      </w:r>
      <w:r>
        <w:rPr>
          <w:noProof/>
        </w:rPr>
        <mc:AlternateContent>
          <mc:Choice Requires="wps">
            <w:drawing>
              <wp:inline distT="0" distB="0" distL="0" distR="0" wp14:anchorId="775CA7A7" wp14:editId="38989EB0">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BFC2B"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C31F03" w14:textId="77777777" w:rsidR="003904C9" w:rsidRDefault="003904C9" w:rsidP="003904C9">
      <w:pPr>
        <w:pStyle w:val="ListParagraph"/>
        <w:spacing w:after="0" w:line="240" w:lineRule="auto"/>
        <w:ind w:left="0" w:right="-32"/>
        <w:jc w:val="center"/>
        <w:rPr>
          <w:rFonts w:ascii="Times New Roman" w:hAnsi="Times New Roman" w:cs="Times New Roman"/>
          <w:sz w:val="24"/>
          <w:szCs w:val="24"/>
        </w:rPr>
      </w:pPr>
    </w:p>
    <w:p w14:paraId="4E899DB7" w14:textId="77777777" w:rsidR="003904C9" w:rsidRDefault="003904C9" w:rsidP="003904C9">
      <w:pPr>
        <w:pStyle w:val="ListParagraph"/>
        <w:spacing w:after="0" w:line="240" w:lineRule="auto"/>
        <w:ind w:left="0" w:right="-3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0CAADD" wp14:editId="4B03D3D3">
            <wp:extent cx="5143500" cy="1838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4642" cy="1838733"/>
                    </a:xfrm>
                    <a:prstGeom prst="rect">
                      <a:avLst/>
                    </a:prstGeom>
                    <a:noFill/>
                  </pic:spPr>
                </pic:pic>
              </a:graphicData>
            </a:graphic>
          </wp:inline>
        </w:drawing>
      </w:r>
    </w:p>
    <w:p w14:paraId="1074576A" w14:textId="77777777" w:rsidR="003904C9" w:rsidRDefault="003904C9" w:rsidP="003904C9">
      <w:pPr>
        <w:pStyle w:val="ListParagraph"/>
        <w:spacing w:after="0" w:line="240" w:lineRule="auto"/>
        <w:ind w:left="0" w:right="-32"/>
        <w:jc w:val="center"/>
        <w:rPr>
          <w:rFonts w:ascii="Times New Roman" w:hAnsi="Times New Roman" w:cs="Times New Roman"/>
          <w:sz w:val="24"/>
          <w:szCs w:val="24"/>
        </w:rPr>
      </w:pPr>
      <w:r>
        <w:rPr>
          <w:rFonts w:ascii="Times New Roman" w:hAnsi="Times New Roman" w:cs="Times New Roman"/>
          <w:sz w:val="24"/>
          <w:szCs w:val="24"/>
        </w:rPr>
        <w:t>Gambar 2. Foto Bersama</w:t>
      </w:r>
    </w:p>
    <w:p w14:paraId="5A4A407E" w14:textId="77777777" w:rsidR="003904C9" w:rsidRDefault="003904C9" w:rsidP="003904C9">
      <w:pPr>
        <w:pStyle w:val="ListParagraph"/>
        <w:spacing w:after="0" w:line="240" w:lineRule="auto"/>
        <w:ind w:left="0" w:right="-32"/>
        <w:jc w:val="center"/>
        <w:rPr>
          <w:rFonts w:ascii="Times New Roman" w:hAnsi="Times New Roman" w:cs="Times New Roman"/>
          <w:sz w:val="24"/>
          <w:szCs w:val="24"/>
        </w:rPr>
      </w:pPr>
    </w:p>
    <w:p w14:paraId="6D990A72" w14:textId="4FE5FE41" w:rsidR="003904C9" w:rsidRPr="001A51A3" w:rsidRDefault="003904C9" w:rsidP="003904C9">
      <w:pPr>
        <w:pStyle w:val="Heading1"/>
        <w:suppressAutoHyphens/>
        <w:spacing w:after="120"/>
        <w:rPr>
          <w:rFonts w:ascii="Times New Roman" w:hAnsi="Times New Roman" w:cs="Times New Roman"/>
          <w:b/>
          <w:bCs/>
          <w:i/>
          <w:color w:val="auto"/>
          <w:sz w:val="24"/>
          <w:szCs w:val="24"/>
        </w:rPr>
      </w:pPr>
      <w:r w:rsidRPr="001A51A3">
        <w:rPr>
          <w:rFonts w:ascii="Times New Roman" w:hAnsi="Times New Roman" w:cs="Times New Roman"/>
          <w:b/>
          <w:bCs/>
          <w:color w:val="auto"/>
          <w:sz w:val="24"/>
          <w:szCs w:val="24"/>
        </w:rPr>
        <w:lastRenderedPageBreak/>
        <w:t>SIMPULAN</w:t>
      </w:r>
    </w:p>
    <w:p w14:paraId="2332AE1A" w14:textId="77777777" w:rsidR="003904C9" w:rsidRPr="005A0AAB" w:rsidRDefault="003904C9" w:rsidP="003904C9">
      <w:pPr>
        <w:pStyle w:val="IEEEParagraph"/>
        <w:ind w:firstLine="567"/>
        <w:rPr>
          <w:b/>
          <w:sz w:val="24"/>
          <w:lang w:val="en-US"/>
        </w:rPr>
      </w:pPr>
      <w:proofErr w:type="spellStart"/>
      <w:r>
        <w:rPr>
          <w:sz w:val="24"/>
        </w:rPr>
        <w:t>Pelaksanaan</w:t>
      </w:r>
      <w:proofErr w:type="spellEnd"/>
      <w:r>
        <w:rPr>
          <w:sz w:val="24"/>
        </w:rPr>
        <w:t xml:space="preserve"> </w:t>
      </w:r>
      <w:proofErr w:type="spellStart"/>
      <w:r>
        <w:rPr>
          <w:sz w:val="24"/>
        </w:rPr>
        <w:t>pengabdian</w:t>
      </w:r>
      <w:proofErr w:type="spellEnd"/>
      <w:r>
        <w:rPr>
          <w:sz w:val="24"/>
        </w:rPr>
        <w:t xml:space="preserve"> </w:t>
      </w:r>
      <w:proofErr w:type="spellStart"/>
      <w:r>
        <w:rPr>
          <w:sz w:val="24"/>
        </w:rPr>
        <w:t>berjalan</w:t>
      </w:r>
      <w:proofErr w:type="spellEnd"/>
      <w:r>
        <w:rPr>
          <w:sz w:val="24"/>
        </w:rPr>
        <w:t xml:space="preserve"> </w:t>
      </w:r>
      <w:proofErr w:type="spellStart"/>
      <w:r>
        <w:rPr>
          <w:sz w:val="24"/>
        </w:rPr>
        <w:t>sesuai</w:t>
      </w:r>
      <w:proofErr w:type="spellEnd"/>
      <w:r>
        <w:rPr>
          <w:sz w:val="24"/>
        </w:rPr>
        <w:t xml:space="preserve"> </w:t>
      </w:r>
      <w:proofErr w:type="spellStart"/>
      <w:r>
        <w:rPr>
          <w:sz w:val="24"/>
        </w:rPr>
        <w:t>dengan</w:t>
      </w:r>
      <w:proofErr w:type="spellEnd"/>
      <w:r>
        <w:rPr>
          <w:sz w:val="24"/>
        </w:rPr>
        <w:t xml:space="preserve"> </w:t>
      </w:r>
      <w:proofErr w:type="spellStart"/>
      <w:r>
        <w:rPr>
          <w:sz w:val="24"/>
        </w:rPr>
        <w:t>rencana</w:t>
      </w:r>
      <w:proofErr w:type="spellEnd"/>
      <w:r>
        <w:rPr>
          <w:sz w:val="24"/>
        </w:rPr>
        <w:t xml:space="preserve">. </w:t>
      </w:r>
      <w:proofErr w:type="spellStart"/>
      <w:r w:rsidRPr="00CB2BF2">
        <w:rPr>
          <w:sz w:val="24"/>
        </w:rPr>
        <w:t>Sasaran</w:t>
      </w:r>
      <w:proofErr w:type="spellEnd"/>
      <w:r w:rsidRPr="00CB2BF2">
        <w:rPr>
          <w:sz w:val="24"/>
        </w:rPr>
        <w:t xml:space="preserve"> </w:t>
      </w:r>
      <w:proofErr w:type="spellStart"/>
      <w:r w:rsidRPr="00CB2BF2">
        <w:rPr>
          <w:sz w:val="24"/>
        </w:rPr>
        <w:t>dapat</w:t>
      </w:r>
      <w:proofErr w:type="spellEnd"/>
      <w:r w:rsidRPr="00CB2BF2">
        <w:rPr>
          <w:sz w:val="24"/>
        </w:rPr>
        <w:t xml:space="preserve"> </w:t>
      </w:r>
      <w:proofErr w:type="spellStart"/>
      <w:r w:rsidRPr="00CB2BF2">
        <w:rPr>
          <w:sz w:val="24"/>
        </w:rPr>
        <w:t>mengikuti</w:t>
      </w:r>
      <w:proofErr w:type="spellEnd"/>
      <w:r w:rsidRPr="00CB2BF2">
        <w:rPr>
          <w:sz w:val="24"/>
        </w:rPr>
        <w:t xml:space="preserve"> </w:t>
      </w:r>
      <w:proofErr w:type="spellStart"/>
      <w:r w:rsidRPr="00CB2BF2">
        <w:rPr>
          <w:sz w:val="24"/>
        </w:rPr>
        <w:t>kegiatan</w:t>
      </w:r>
      <w:proofErr w:type="spellEnd"/>
      <w:r w:rsidRPr="00CB2BF2">
        <w:rPr>
          <w:sz w:val="24"/>
        </w:rPr>
        <w:t xml:space="preserve"> </w:t>
      </w:r>
      <w:proofErr w:type="spellStart"/>
      <w:r w:rsidRPr="00CB2BF2">
        <w:rPr>
          <w:sz w:val="24"/>
        </w:rPr>
        <w:t>dari</w:t>
      </w:r>
      <w:proofErr w:type="spellEnd"/>
      <w:r w:rsidRPr="00CB2BF2">
        <w:rPr>
          <w:sz w:val="24"/>
        </w:rPr>
        <w:t xml:space="preserve"> </w:t>
      </w:r>
      <w:proofErr w:type="spellStart"/>
      <w:r w:rsidRPr="00CB2BF2">
        <w:rPr>
          <w:sz w:val="24"/>
        </w:rPr>
        <w:t>awal</w:t>
      </w:r>
      <w:proofErr w:type="spellEnd"/>
      <w:r w:rsidRPr="00CB2BF2">
        <w:rPr>
          <w:sz w:val="24"/>
        </w:rPr>
        <w:t xml:space="preserve"> </w:t>
      </w:r>
      <w:proofErr w:type="spellStart"/>
      <w:r w:rsidRPr="00CB2BF2">
        <w:rPr>
          <w:sz w:val="24"/>
        </w:rPr>
        <w:t>hingga</w:t>
      </w:r>
      <w:proofErr w:type="spellEnd"/>
      <w:r w:rsidRPr="00CB2BF2">
        <w:rPr>
          <w:sz w:val="24"/>
        </w:rPr>
        <w:t xml:space="preserve"> </w:t>
      </w:r>
      <w:proofErr w:type="spellStart"/>
      <w:r w:rsidRPr="00CB2BF2">
        <w:rPr>
          <w:sz w:val="24"/>
        </w:rPr>
        <w:t>akhir</w:t>
      </w:r>
      <w:proofErr w:type="spellEnd"/>
      <w:r>
        <w:rPr>
          <w:sz w:val="24"/>
        </w:rPr>
        <w:t xml:space="preserve">. </w:t>
      </w:r>
      <w:r w:rsidRPr="005A0AAB">
        <w:rPr>
          <w:sz w:val="24"/>
          <w:shd w:val="clear" w:color="auto" w:fill="F9F9FE"/>
        </w:rPr>
        <w:t xml:space="preserve">Hasil </w:t>
      </w:r>
      <w:proofErr w:type="spellStart"/>
      <w:r w:rsidRPr="005A0AAB">
        <w:rPr>
          <w:sz w:val="24"/>
          <w:shd w:val="clear" w:color="auto" w:fill="F9F9FE"/>
        </w:rPr>
        <w:t>dari</w:t>
      </w:r>
      <w:proofErr w:type="spellEnd"/>
      <w:r w:rsidRPr="005A0AAB">
        <w:rPr>
          <w:sz w:val="24"/>
          <w:shd w:val="clear" w:color="auto" w:fill="F9F9FE"/>
        </w:rPr>
        <w:t xml:space="preserve"> </w:t>
      </w:r>
      <w:proofErr w:type="spellStart"/>
      <w:r w:rsidRPr="005A0AAB">
        <w:rPr>
          <w:sz w:val="24"/>
          <w:shd w:val="clear" w:color="auto" w:fill="F9F9FE"/>
        </w:rPr>
        <w:t>pengabdian</w:t>
      </w:r>
      <w:proofErr w:type="spellEnd"/>
      <w:r w:rsidRPr="005A0AAB">
        <w:rPr>
          <w:sz w:val="24"/>
          <w:shd w:val="clear" w:color="auto" w:fill="F9F9FE"/>
        </w:rPr>
        <w:t xml:space="preserve"> </w:t>
      </w:r>
      <w:proofErr w:type="spellStart"/>
      <w:r w:rsidRPr="005A0AAB">
        <w:rPr>
          <w:sz w:val="24"/>
          <w:shd w:val="clear" w:color="auto" w:fill="F9F9FE"/>
        </w:rPr>
        <w:t>kepada</w:t>
      </w:r>
      <w:proofErr w:type="spellEnd"/>
      <w:r w:rsidRPr="005A0AAB">
        <w:rPr>
          <w:sz w:val="24"/>
          <w:shd w:val="clear" w:color="auto" w:fill="F9F9FE"/>
        </w:rPr>
        <w:t xml:space="preserve"> </w:t>
      </w:r>
      <w:proofErr w:type="spellStart"/>
      <w:r w:rsidRPr="005A0AAB">
        <w:rPr>
          <w:sz w:val="24"/>
          <w:shd w:val="clear" w:color="auto" w:fill="F9F9FE"/>
        </w:rPr>
        <w:t>masyarakat</w:t>
      </w:r>
      <w:proofErr w:type="spellEnd"/>
      <w:r w:rsidRPr="005A0AAB">
        <w:rPr>
          <w:sz w:val="24"/>
          <w:shd w:val="clear" w:color="auto" w:fill="F9F9FE"/>
        </w:rPr>
        <w:t xml:space="preserve"> </w:t>
      </w:r>
      <w:proofErr w:type="spellStart"/>
      <w:r w:rsidRPr="005A0AAB">
        <w:rPr>
          <w:sz w:val="24"/>
          <w:shd w:val="clear" w:color="auto" w:fill="F9F9FE"/>
        </w:rPr>
        <w:t>ini</w:t>
      </w:r>
      <w:proofErr w:type="spellEnd"/>
      <w:r w:rsidRPr="005A0AAB">
        <w:rPr>
          <w:sz w:val="24"/>
          <w:shd w:val="clear" w:color="auto" w:fill="F9F9FE"/>
        </w:rPr>
        <w:t xml:space="preserve"> </w:t>
      </w:r>
      <w:proofErr w:type="spellStart"/>
      <w:r w:rsidRPr="005A0AAB">
        <w:rPr>
          <w:sz w:val="24"/>
          <w:shd w:val="clear" w:color="auto" w:fill="F9F9FE"/>
        </w:rPr>
        <w:t>adalah</w:t>
      </w:r>
      <w:proofErr w:type="spellEnd"/>
      <w:r w:rsidRPr="005A0AAB">
        <w:rPr>
          <w:sz w:val="24"/>
          <w:shd w:val="clear" w:color="auto" w:fill="F9F9FE"/>
        </w:rPr>
        <w:t xml:space="preserve"> </w:t>
      </w:r>
      <w:proofErr w:type="spellStart"/>
      <w:r w:rsidRPr="005A0AAB">
        <w:rPr>
          <w:sz w:val="24"/>
          <w:shd w:val="clear" w:color="auto" w:fill="F9F9FE"/>
        </w:rPr>
        <w:t>meningkatnya</w:t>
      </w:r>
      <w:proofErr w:type="spellEnd"/>
      <w:r w:rsidRPr="005A0AAB">
        <w:rPr>
          <w:sz w:val="24"/>
          <w:shd w:val="clear" w:color="auto" w:fill="F9F9FE"/>
        </w:rPr>
        <w:t xml:space="preserve"> </w:t>
      </w:r>
      <w:proofErr w:type="spellStart"/>
      <w:r w:rsidRPr="005A0AAB">
        <w:rPr>
          <w:sz w:val="24"/>
          <w:shd w:val="clear" w:color="auto" w:fill="F9F9FE"/>
        </w:rPr>
        <w:t>p</w:t>
      </w:r>
      <w:r>
        <w:rPr>
          <w:sz w:val="24"/>
          <w:shd w:val="clear" w:color="auto" w:fill="F9F9FE"/>
        </w:rPr>
        <w:t>engetahuan</w:t>
      </w:r>
      <w:proofErr w:type="spellEnd"/>
      <w:r>
        <w:rPr>
          <w:sz w:val="24"/>
          <w:shd w:val="clear" w:color="auto" w:fill="F9F9FE"/>
        </w:rPr>
        <w:t xml:space="preserve"> </w:t>
      </w:r>
      <w:proofErr w:type="spellStart"/>
      <w:r>
        <w:rPr>
          <w:sz w:val="24"/>
          <w:shd w:val="clear" w:color="auto" w:fill="F9F9FE"/>
        </w:rPr>
        <w:t>remaja</w:t>
      </w:r>
      <w:proofErr w:type="spellEnd"/>
      <w:r>
        <w:rPr>
          <w:sz w:val="24"/>
          <w:shd w:val="clear" w:color="auto" w:fill="F9F9FE"/>
        </w:rPr>
        <w:t xml:space="preserve"> </w:t>
      </w:r>
      <w:proofErr w:type="spellStart"/>
      <w:r>
        <w:rPr>
          <w:sz w:val="24"/>
          <w:shd w:val="clear" w:color="auto" w:fill="F9F9FE"/>
        </w:rPr>
        <w:t>putri</w:t>
      </w:r>
      <w:proofErr w:type="spellEnd"/>
      <w:r>
        <w:rPr>
          <w:sz w:val="24"/>
          <w:shd w:val="clear" w:color="auto" w:fill="F9F9FE"/>
        </w:rPr>
        <w:t xml:space="preserve"> </w:t>
      </w:r>
      <w:proofErr w:type="spellStart"/>
      <w:r>
        <w:rPr>
          <w:sz w:val="24"/>
          <w:shd w:val="clear" w:color="auto" w:fill="F9F9FE"/>
        </w:rPr>
        <w:t>tentang</w:t>
      </w:r>
      <w:proofErr w:type="spellEnd"/>
      <w:r>
        <w:rPr>
          <w:sz w:val="24"/>
          <w:shd w:val="clear" w:color="auto" w:fill="F9F9FE"/>
        </w:rPr>
        <w:t xml:space="preserve"> Kesehatan </w:t>
      </w:r>
      <w:proofErr w:type="spellStart"/>
      <w:r>
        <w:rPr>
          <w:sz w:val="24"/>
          <w:shd w:val="clear" w:color="auto" w:fill="F9F9FE"/>
        </w:rPr>
        <w:t>reproduksi</w:t>
      </w:r>
      <w:proofErr w:type="spellEnd"/>
      <w:r>
        <w:rPr>
          <w:sz w:val="24"/>
          <w:shd w:val="clear" w:color="auto" w:fill="F9F9FE"/>
        </w:rPr>
        <w:t xml:space="preserve"> </w:t>
      </w:r>
      <w:proofErr w:type="spellStart"/>
      <w:r>
        <w:rPr>
          <w:sz w:val="24"/>
          <w:shd w:val="clear" w:color="auto" w:fill="F9F9FE"/>
        </w:rPr>
        <w:t>dari</w:t>
      </w:r>
      <w:proofErr w:type="spellEnd"/>
      <w:r>
        <w:rPr>
          <w:sz w:val="24"/>
          <w:shd w:val="clear" w:color="auto" w:fill="F9F9FE"/>
        </w:rPr>
        <w:t xml:space="preserve"> </w:t>
      </w:r>
      <w:proofErr w:type="spellStart"/>
      <w:r>
        <w:rPr>
          <w:sz w:val="24"/>
          <w:shd w:val="clear" w:color="auto" w:fill="F9F9FE"/>
        </w:rPr>
        <w:t>sebelum</w:t>
      </w:r>
      <w:proofErr w:type="spellEnd"/>
      <w:r>
        <w:rPr>
          <w:sz w:val="24"/>
          <w:shd w:val="clear" w:color="auto" w:fill="F9F9FE"/>
        </w:rPr>
        <w:t xml:space="preserve"> </w:t>
      </w:r>
      <w:proofErr w:type="spellStart"/>
      <w:r>
        <w:rPr>
          <w:sz w:val="24"/>
          <w:shd w:val="clear" w:color="auto" w:fill="F9F9FE"/>
        </w:rPr>
        <w:t>kegiatan</w:t>
      </w:r>
      <w:proofErr w:type="spellEnd"/>
      <w:r>
        <w:rPr>
          <w:sz w:val="24"/>
          <w:shd w:val="clear" w:color="auto" w:fill="F9F9FE"/>
        </w:rPr>
        <w:t xml:space="preserve"> </w:t>
      </w:r>
      <w:proofErr w:type="spellStart"/>
      <w:r>
        <w:rPr>
          <w:sz w:val="24"/>
          <w:shd w:val="clear" w:color="auto" w:fill="F9F9FE"/>
        </w:rPr>
        <w:t>sebesar</w:t>
      </w:r>
      <w:proofErr w:type="spellEnd"/>
      <w:r>
        <w:rPr>
          <w:sz w:val="24"/>
          <w:shd w:val="clear" w:color="auto" w:fill="F9F9FE"/>
        </w:rPr>
        <w:t xml:space="preserve"> 47% dan </w:t>
      </w:r>
      <w:proofErr w:type="spellStart"/>
      <w:r>
        <w:rPr>
          <w:sz w:val="24"/>
          <w:shd w:val="clear" w:color="auto" w:fill="F9F9FE"/>
        </w:rPr>
        <w:t>setelah</w:t>
      </w:r>
      <w:proofErr w:type="spellEnd"/>
      <w:r>
        <w:rPr>
          <w:sz w:val="24"/>
          <w:shd w:val="clear" w:color="auto" w:fill="F9F9FE"/>
        </w:rPr>
        <w:t xml:space="preserve"> </w:t>
      </w:r>
      <w:proofErr w:type="spellStart"/>
      <w:r>
        <w:rPr>
          <w:sz w:val="24"/>
          <w:shd w:val="clear" w:color="auto" w:fill="F9F9FE"/>
        </w:rPr>
        <w:t>kegiatan</w:t>
      </w:r>
      <w:proofErr w:type="spellEnd"/>
      <w:r>
        <w:rPr>
          <w:sz w:val="24"/>
          <w:shd w:val="clear" w:color="auto" w:fill="F9F9FE"/>
        </w:rPr>
        <w:t xml:space="preserve"> </w:t>
      </w:r>
      <w:proofErr w:type="spellStart"/>
      <w:r>
        <w:rPr>
          <w:sz w:val="24"/>
          <w:shd w:val="clear" w:color="auto" w:fill="F9F9FE"/>
        </w:rPr>
        <w:t>menjadi</w:t>
      </w:r>
      <w:proofErr w:type="spellEnd"/>
      <w:r>
        <w:rPr>
          <w:sz w:val="24"/>
          <w:shd w:val="clear" w:color="auto" w:fill="F9F9FE"/>
        </w:rPr>
        <w:t xml:space="preserve"> 87%.</w:t>
      </w:r>
    </w:p>
    <w:p w14:paraId="6A4DEA7E" w14:textId="77777777" w:rsidR="003904C9" w:rsidRDefault="003904C9" w:rsidP="003904C9">
      <w:pPr>
        <w:pStyle w:val="IEEEParagraph"/>
        <w:ind w:firstLine="0"/>
        <w:rPr>
          <w:b/>
          <w:sz w:val="24"/>
          <w:lang w:val="en-US"/>
        </w:rPr>
      </w:pPr>
    </w:p>
    <w:p w14:paraId="4A29D5D0" w14:textId="77777777" w:rsidR="003904C9" w:rsidRDefault="003904C9" w:rsidP="003904C9">
      <w:pPr>
        <w:pStyle w:val="IEEEParagraph"/>
        <w:spacing w:after="120"/>
        <w:ind w:firstLine="0"/>
        <w:rPr>
          <w:b/>
          <w:sz w:val="24"/>
          <w:lang w:val="en-US"/>
        </w:rPr>
      </w:pPr>
      <w:r>
        <w:rPr>
          <w:b/>
          <w:sz w:val="24"/>
          <w:lang w:val="en-US"/>
        </w:rPr>
        <w:t xml:space="preserve">UCAPAN TERIMA KASIH </w:t>
      </w:r>
    </w:p>
    <w:p w14:paraId="41FC77EF" w14:textId="77777777" w:rsidR="003904C9" w:rsidRPr="001A51A3" w:rsidRDefault="003904C9" w:rsidP="003904C9">
      <w:pPr>
        <w:spacing w:line="240" w:lineRule="auto"/>
        <w:ind w:firstLine="567"/>
        <w:jc w:val="both"/>
        <w:rPr>
          <w:rFonts w:ascii="Times New Roman" w:hAnsi="Times New Roman" w:cs="Times New Roman"/>
          <w:sz w:val="24"/>
          <w:szCs w:val="24"/>
        </w:rPr>
      </w:pPr>
      <w:r w:rsidRPr="001A51A3">
        <w:rPr>
          <w:rFonts w:ascii="Times New Roman" w:hAnsi="Times New Roman" w:cs="Times New Roman"/>
          <w:sz w:val="24"/>
          <w:szCs w:val="24"/>
        </w:rPr>
        <w:t xml:space="preserve">Tim </w:t>
      </w:r>
      <w:proofErr w:type="spellStart"/>
      <w:r w:rsidRPr="001A51A3">
        <w:rPr>
          <w:rFonts w:ascii="Times New Roman" w:hAnsi="Times New Roman" w:cs="Times New Roman"/>
          <w:sz w:val="24"/>
          <w:szCs w:val="24"/>
        </w:rPr>
        <w:t>pengabdian</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masyarakat</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mengucapkan</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terima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kasih</w:t>
      </w:r>
      <w:proofErr w:type="spellEnd"/>
      <w:r w:rsidRPr="001A51A3">
        <w:rPr>
          <w:rFonts w:ascii="Times New Roman" w:hAnsi="Times New Roman" w:cs="Times New Roman"/>
          <w:sz w:val="24"/>
          <w:szCs w:val="24"/>
        </w:rPr>
        <w:t xml:space="preserve"> yang </w:t>
      </w:r>
      <w:proofErr w:type="spellStart"/>
      <w:r w:rsidRPr="001A51A3">
        <w:rPr>
          <w:rFonts w:ascii="Times New Roman" w:hAnsi="Times New Roman" w:cs="Times New Roman"/>
          <w:sz w:val="24"/>
          <w:szCs w:val="24"/>
        </w:rPr>
        <w:t>sebesar-besarnya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kepada</w:t>
      </w:r>
      <w:proofErr w:type="spellEnd"/>
      <w:r w:rsidRPr="001A51A3">
        <w:rPr>
          <w:rFonts w:ascii="Times New Roman" w:hAnsi="Times New Roman" w:cs="Times New Roman"/>
          <w:sz w:val="24"/>
          <w:szCs w:val="24"/>
        </w:rPr>
        <w:t xml:space="preserve"> STIKes </w:t>
      </w:r>
      <w:proofErr w:type="spellStart"/>
      <w:r w:rsidRPr="001A51A3">
        <w:rPr>
          <w:rFonts w:ascii="Times New Roman" w:hAnsi="Times New Roman" w:cs="Times New Roman"/>
          <w:sz w:val="24"/>
          <w:szCs w:val="24"/>
        </w:rPr>
        <w:t>Baiturrahim</w:t>
      </w:r>
      <w:proofErr w:type="spellEnd"/>
      <w:r w:rsidRPr="001A51A3">
        <w:rPr>
          <w:rFonts w:ascii="Times New Roman" w:hAnsi="Times New Roman" w:cs="Times New Roman"/>
          <w:sz w:val="24"/>
          <w:szCs w:val="24"/>
        </w:rPr>
        <w:t xml:space="preserve"> Jambi </w:t>
      </w:r>
      <w:proofErr w:type="spellStart"/>
      <w:r w:rsidRPr="001A51A3">
        <w:rPr>
          <w:rFonts w:ascii="Times New Roman" w:hAnsi="Times New Roman" w:cs="Times New Roman"/>
          <w:sz w:val="24"/>
          <w:szCs w:val="24"/>
        </w:rPr>
        <w:t>atas</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dukungan</w:t>
      </w:r>
      <w:proofErr w:type="spellEnd"/>
      <w:r w:rsidRPr="001A51A3">
        <w:rPr>
          <w:rFonts w:ascii="Times New Roman" w:hAnsi="Times New Roman" w:cs="Times New Roman"/>
          <w:sz w:val="24"/>
          <w:szCs w:val="24"/>
        </w:rPr>
        <w:t xml:space="preserve"> dana dan </w:t>
      </w:r>
      <w:proofErr w:type="spellStart"/>
      <w:r w:rsidRPr="001A51A3">
        <w:rPr>
          <w:rFonts w:ascii="Times New Roman" w:hAnsi="Times New Roman" w:cs="Times New Roman"/>
          <w:sz w:val="24"/>
          <w:szCs w:val="24"/>
        </w:rPr>
        <w:t>motivasi</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sehingga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kegiatan</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ini</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berjalan</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dengan</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baik</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Ucapan</w:t>
      </w:r>
      <w:proofErr w:type="spellEnd"/>
      <w:r w:rsidRPr="001A51A3">
        <w:rPr>
          <w:rFonts w:ascii="Times New Roman" w:hAnsi="Times New Roman" w:cs="Times New Roman"/>
          <w:sz w:val="24"/>
          <w:szCs w:val="24"/>
        </w:rPr>
        <w:t xml:space="preserve"> yang </w:t>
      </w:r>
      <w:proofErr w:type="spellStart"/>
      <w:r w:rsidRPr="001A51A3">
        <w:rPr>
          <w:rFonts w:ascii="Times New Roman" w:hAnsi="Times New Roman" w:cs="Times New Roman"/>
          <w:sz w:val="24"/>
          <w:szCs w:val="24"/>
        </w:rPr>
        <w:t>sama</w:t>
      </w:r>
      <w:proofErr w:type="spellEnd"/>
      <w:r w:rsidRPr="001A51A3">
        <w:rPr>
          <w:rFonts w:ascii="Times New Roman" w:hAnsi="Times New Roman" w:cs="Times New Roman"/>
          <w:sz w:val="24"/>
          <w:szCs w:val="24"/>
        </w:rPr>
        <w:t xml:space="preserve"> juga </w:t>
      </w:r>
      <w:proofErr w:type="spellStart"/>
      <w:r w:rsidRPr="001A51A3">
        <w:rPr>
          <w:rFonts w:ascii="Times New Roman" w:hAnsi="Times New Roman" w:cs="Times New Roman"/>
          <w:sz w:val="24"/>
          <w:szCs w:val="24"/>
        </w:rPr>
        <w:t>disampaikan</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kepada</w:t>
      </w:r>
      <w:proofErr w:type="spellEnd"/>
      <w:r w:rsidRPr="001A51A3">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siswi-siswi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7 SMP Pertiwi 1 Kota Jambi, </w:t>
      </w:r>
      <w:proofErr w:type="spellStart"/>
      <w:r w:rsidRPr="001A51A3">
        <w:rPr>
          <w:rFonts w:ascii="Times New Roman" w:hAnsi="Times New Roman" w:cs="Times New Roman"/>
          <w:sz w:val="24"/>
          <w:szCs w:val="24"/>
        </w:rPr>
        <w:t>mahasiswa</w:t>
      </w:r>
      <w:proofErr w:type="spellEnd"/>
      <w:r w:rsidRPr="001A51A3">
        <w:rPr>
          <w:rFonts w:ascii="Times New Roman" w:hAnsi="Times New Roman" w:cs="Times New Roman"/>
          <w:sz w:val="24"/>
          <w:szCs w:val="24"/>
        </w:rPr>
        <w:t xml:space="preserve"> Program Studi </w:t>
      </w:r>
      <w:r>
        <w:rPr>
          <w:rFonts w:ascii="Times New Roman" w:hAnsi="Times New Roman" w:cs="Times New Roman"/>
          <w:sz w:val="24"/>
          <w:szCs w:val="24"/>
        </w:rPr>
        <w:t>S1</w:t>
      </w:r>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Keperawatan</w:t>
      </w:r>
      <w:proofErr w:type="spellEnd"/>
      <w:r w:rsidRPr="001A51A3">
        <w:rPr>
          <w:rFonts w:ascii="Times New Roman" w:hAnsi="Times New Roman" w:cs="Times New Roman"/>
          <w:sz w:val="24"/>
          <w:szCs w:val="24"/>
        </w:rPr>
        <w:t xml:space="preserve"> STIKes </w:t>
      </w:r>
      <w:proofErr w:type="spellStart"/>
      <w:r w:rsidRPr="001A51A3">
        <w:rPr>
          <w:rFonts w:ascii="Times New Roman" w:hAnsi="Times New Roman" w:cs="Times New Roman"/>
          <w:sz w:val="24"/>
          <w:szCs w:val="24"/>
        </w:rPr>
        <w:t>Baiturrahim</w:t>
      </w:r>
      <w:proofErr w:type="spellEnd"/>
      <w:r w:rsidRPr="001A51A3">
        <w:rPr>
          <w:rFonts w:ascii="Times New Roman" w:hAnsi="Times New Roman" w:cs="Times New Roman"/>
          <w:sz w:val="24"/>
          <w:szCs w:val="24"/>
        </w:rPr>
        <w:t xml:space="preserve"> Jambi </w:t>
      </w:r>
      <w:proofErr w:type="spellStart"/>
      <w:r w:rsidRPr="001A51A3">
        <w:rPr>
          <w:rFonts w:ascii="Times New Roman" w:hAnsi="Times New Roman" w:cs="Times New Roman"/>
          <w:sz w:val="24"/>
          <w:szCs w:val="24"/>
        </w:rPr>
        <w:t>serta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semua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pihak</w:t>
      </w:r>
      <w:proofErr w:type="spellEnd"/>
      <w:r w:rsidRPr="001A51A3">
        <w:rPr>
          <w:rFonts w:ascii="Times New Roman" w:hAnsi="Times New Roman" w:cs="Times New Roman"/>
          <w:sz w:val="24"/>
          <w:szCs w:val="24"/>
        </w:rPr>
        <w:t xml:space="preserve"> yang </w:t>
      </w:r>
      <w:proofErr w:type="spellStart"/>
      <w:r w:rsidRPr="001A51A3">
        <w:rPr>
          <w:rFonts w:ascii="Times New Roman" w:hAnsi="Times New Roman" w:cs="Times New Roman"/>
          <w:sz w:val="24"/>
          <w:szCs w:val="24"/>
        </w:rPr>
        <w:t>telah</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membantu</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terlaksananya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kegiatan</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ini</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semoga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menjadi</w:t>
      </w:r>
      <w:proofErr w:type="spellEnd"/>
      <w:r w:rsidRPr="001A51A3">
        <w:rPr>
          <w:rFonts w:ascii="Times New Roman" w:hAnsi="Times New Roman" w:cs="Times New Roman"/>
          <w:sz w:val="24"/>
          <w:szCs w:val="24"/>
        </w:rPr>
        <w:t xml:space="preserve"> ladang </w:t>
      </w:r>
      <w:proofErr w:type="spellStart"/>
      <w:r w:rsidRPr="001A51A3">
        <w:rPr>
          <w:rFonts w:ascii="Times New Roman" w:hAnsi="Times New Roman" w:cs="Times New Roman"/>
          <w:sz w:val="24"/>
          <w:szCs w:val="24"/>
        </w:rPr>
        <w:t>amal</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bagi</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kita</w:t>
      </w:r>
      <w:proofErr w:type="spellEnd"/>
      <w:r w:rsidRPr="001A51A3">
        <w:rPr>
          <w:rFonts w:ascii="Times New Roman" w:hAnsi="Times New Roman" w:cs="Times New Roman"/>
          <w:sz w:val="24"/>
          <w:szCs w:val="24"/>
        </w:rPr>
        <w:t xml:space="preserve"> </w:t>
      </w:r>
      <w:proofErr w:type="spellStart"/>
      <w:r w:rsidRPr="001A51A3">
        <w:rPr>
          <w:rFonts w:ascii="Times New Roman" w:hAnsi="Times New Roman" w:cs="Times New Roman"/>
          <w:sz w:val="24"/>
          <w:szCs w:val="24"/>
        </w:rPr>
        <w:t>semua</w:t>
      </w:r>
      <w:proofErr w:type="spellEnd"/>
      <w:r w:rsidRPr="001A51A3">
        <w:rPr>
          <w:rFonts w:ascii="Times New Roman" w:hAnsi="Times New Roman" w:cs="Times New Roman"/>
          <w:sz w:val="24"/>
          <w:szCs w:val="24"/>
        </w:rPr>
        <w:t>.</w:t>
      </w:r>
    </w:p>
    <w:p w14:paraId="0D91F0D5" w14:textId="77777777" w:rsidR="003904C9" w:rsidRDefault="003904C9" w:rsidP="003904C9">
      <w:pPr>
        <w:jc w:val="both"/>
        <w:rPr>
          <w:rFonts w:ascii="Times New Roman" w:hAnsi="Times New Roman" w:cs="Times New Roman"/>
          <w:b/>
          <w:sz w:val="24"/>
          <w:szCs w:val="24"/>
        </w:rPr>
      </w:pPr>
      <w:r w:rsidRPr="00936953">
        <w:rPr>
          <w:rFonts w:ascii="Times New Roman" w:hAnsi="Times New Roman" w:cs="Times New Roman"/>
          <w:b/>
          <w:sz w:val="24"/>
          <w:szCs w:val="24"/>
        </w:rPr>
        <w:t>DAFTAR PUSTAKA</w:t>
      </w:r>
    </w:p>
    <w:p w14:paraId="32D0C929"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A10C6E">
        <w:rPr>
          <w:rFonts w:ascii="Times New Roman" w:hAnsi="Times New Roman" w:cs="Times New Roman"/>
          <w:noProof/>
          <w:sz w:val="24"/>
          <w:szCs w:val="24"/>
        </w:rPr>
        <w:t>1.</w:t>
      </w:r>
      <w:r w:rsidRPr="00A10C6E">
        <w:rPr>
          <w:rFonts w:ascii="Times New Roman" w:hAnsi="Times New Roman" w:cs="Times New Roman"/>
          <w:noProof/>
          <w:sz w:val="24"/>
          <w:szCs w:val="24"/>
        </w:rPr>
        <w:tab/>
        <w:t xml:space="preserve">Diananda A. Psikologi Remaja Dan Permasalahannya. J Istighna. 2019; </w:t>
      </w:r>
    </w:p>
    <w:p w14:paraId="0EC20310"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2.</w:t>
      </w:r>
      <w:r w:rsidRPr="00A10C6E">
        <w:rPr>
          <w:rFonts w:ascii="Times New Roman" w:hAnsi="Times New Roman" w:cs="Times New Roman"/>
          <w:noProof/>
          <w:sz w:val="24"/>
          <w:szCs w:val="24"/>
        </w:rPr>
        <w:tab/>
        <w:t xml:space="preserve">Farid M&amp; KBH. Konsep diri, adversity quotient dan penyesuaian diri pada remaja. J Psikol Indones. 2016;137–44. </w:t>
      </w:r>
    </w:p>
    <w:p w14:paraId="43FC3622"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3.</w:t>
      </w:r>
      <w:r w:rsidRPr="00A10C6E">
        <w:rPr>
          <w:rFonts w:ascii="Times New Roman" w:hAnsi="Times New Roman" w:cs="Times New Roman"/>
          <w:noProof/>
          <w:sz w:val="24"/>
          <w:szCs w:val="24"/>
        </w:rPr>
        <w:tab/>
        <w:t xml:space="preserve">Hasdianah Hasan Rohan SS. Kesehatan Reproduksi. Cet. 1. Jakarta: Nuha Medika; 2013. </w:t>
      </w:r>
    </w:p>
    <w:p w14:paraId="3DB58E78"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4.</w:t>
      </w:r>
      <w:r w:rsidRPr="00A10C6E">
        <w:rPr>
          <w:rFonts w:ascii="Times New Roman" w:hAnsi="Times New Roman" w:cs="Times New Roman"/>
          <w:noProof/>
          <w:sz w:val="24"/>
          <w:szCs w:val="24"/>
        </w:rPr>
        <w:tab/>
        <w:t xml:space="preserve">Indra Lukmana C, Ani Yuniarti F. Gambaran tingkat pengetahuan kesehatan reproduksi remaja pada siswa SMP di Yogyakarta. Indones J Nurs Pract. 2017; </w:t>
      </w:r>
    </w:p>
    <w:p w14:paraId="79275C72"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5.</w:t>
      </w:r>
      <w:r w:rsidRPr="00A10C6E">
        <w:rPr>
          <w:rFonts w:ascii="Times New Roman" w:hAnsi="Times New Roman" w:cs="Times New Roman"/>
          <w:noProof/>
          <w:sz w:val="24"/>
          <w:szCs w:val="24"/>
        </w:rPr>
        <w:tab/>
        <w:t xml:space="preserve">Jannah M. Penyuluhan kesehatan reproduksi remaja di SMA Santika Cipayung Jakarta Timur. J Pelayanan dan Pengabdi Masy. 2018;Vol.2(2):1–7. </w:t>
      </w:r>
    </w:p>
    <w:p w14:paraId="76126CDC"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6.</w:t>
      </w:r>
      <w:r w:rsidRPr="00A10C6E">
        <w:rPr>
          <w:rFonts w:ascii="Times New Roman" w:hAnsi="Times New Roman" w:cs="Times New Roman"/>
          <w:noProof/>
          <w:sz w:val="24"/>
          <w:szCs w:val="24"/>
        </w:rPr>
        <w:tab/>
        <w:t xml:space="preserve">M A, Thamrin H, Karuniawati N. Penyuluhan tentang Kesehatan Reproduksi Remaja (KRR) &amp; Pemeriksaan Sadari pada Remaja di SMAN 6 Gowa. Wind Community Dedication J. 2020; </w:t>
      </w:r>
    </w:p>
    <w:p w14:paraId="3BE7200B"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7.</w:t>
      </w:r>
      <w:r w:rsidRPr="00A10C6E">
        <w:rPr>
          <w:rFonts w:ascii="Times New Roman" w:hAnsi="Times New Roman" w:cs="Times New Roman"/>
          <w:noProof/>
          <w:sz w:val="24"/>
          <w:szCs w:val="24"/>
        </w:rPr>
        <w:tab/>
        <w:t xml:space="preserve">Rahayu A. Buku Ajar Kesehatan Reproduksi Remaja dan Lansia. Surabaya: Airlangga University Press; 2017. </w:t>
      </w:r>
    </w:p>
    <w:p w14:paraId="2CC52408"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8.</w:t>
      </w:r>
      <w:r w:rsidRPr="00A10C6E">
        <w:rPr>
          <w:rFonts w:ascii="Times New Roman" w:hAnsi="Times New Roman" w:cs="Times New Roman"/>
          <w:noProof/>
          <w:sz w:val="24"/>
          <w:szCs w:val="24"/>
        </w:rPr>
        <w:tab/>
        <w:t xml:space="preserve">Rahmadini A. Pengaruh pendidikan kesehatan tentang sistem reproduksi terhadap koping remaja putri dalam mengatasi kecemasan saat menarche. J Kesehat Al-Irsyad. 2020;Vol.XIII(2:158–166. </w:t>
      </w:r>
    </w:p>
    <w:p w14:paraId="22041F2D"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9.</w:t>
      </w:r>
      <w:r w:rsidRPr="00A10C6E">
        <w:rPr>
          <w:rFonts w:ascii="Times New Roman" w:hAnsi="Times New Roman" w:cs="Times New Roman"/>
          <w:noProof/>
          <w:sz w:val="24"/>
          <w:szCs w:val="24"/>
        </w:rPr>
        <w:tab/>
        <w:t xml:space="preserve">Asda P. Penyuluhan Kesehatan Reproduksi pada Remaja di SMK Kesehatan Amanah Husada, Bantul. DIMAS J Pengabdi Masy. 2021; </w:t>
      </w:r>
    </w:p>
    <w:p w14:paraId="132CB3C7" w14:textId="77777777" w:rsidR="003904C9"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10C6E">
        <w:rPr>
          <w:rFonts w:ascii="Times New Roman" w:hAnsi="Times New Roman" w:cs="Times New Roman"/>
          <w:noProof/>
          <w:sz w:val="24"/>
          <w:szCs w:val="24"/>
        </w:rPr>
        <w:t>10.</w:t>
      </w:r>
      <w:r w:rsidRPr="00A10C6E">
        <w:rPr>
          <w:rFonts w:ascii="Times New Roman" w:hAnsi="Times New Roman" w:cs="Times New Roman"/>
          <w:noProof/>
          <w:sz w:val="24"/>
          <w:szCs w:val="24"/>
        </w:rPr>
        <w:tab/>
        <w:t xml:space="preserve">Nurmansyah MI, Al-Aufa B, Amran Y. Peran Keluarga, Masyarakat dan Media sebagai Sumber Informasi Kesehatan Reproduksi pada Mahasiswa. J Kesehat Reproduksi. 2013; </w:t>
      </w:r>
    </w:p>
    <w:p w14:paraId="34F99623" w14:textId="77777777" w:rsidR="003904C9" w:rsidRPr="00A10C6E" w:rsidRDefault="003904C9" w:rsidP="003904C9">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A10C6E">
        <w:rPr>
          <w:rFonts w:ascii="Times New Roman" w:hAnsi="Times New Roman" w:cs="Times New Roman"/>
          <w:noProof/>
          <w:sz w:val="24"/>
          <w:szCs w:val="24"/>
        </w:rPr>
        <w:t>11.</w:t>
      </w:r>
      <w:r w:rsidRPr="00A10C6E">
        <w:rPr>
          <w:rFonts w:ascii="Times New Roman" w:hAnsi="Times New Roman" w:cs="Times New Roman"/>
          <w:noProof/>
          <w:sz w:val="24"/>
          <w:szCs w:val="24"/>
        </w:rPr>
        <w:tab/>
        <w:t xml:space="preserve">Pakasi, T.D., and Kartikawati R. Antara Kebutuhan dan Tabu: Pendidikan Seksualitas dan Kesehatan Reproduksi bagi Remaja di SMA. J Makara Seri Kesehat. 2013;17 (2). </w:t>
      </w:r>
    </w:p>
    <w:p w14:paraId="66018312" w14:textId="77777777" w:rsidR="003904C9" w:rsidRPr="00865396" w:rsidRDefault="003904C9" w:rsidP="003904C9">
      <w:pPr>
        <w:pStyle w:val="ListParagraph"/>
        <w:spacing w:after="0" w:line="240" w:lineRule="auto"/>
        <w:ind w:left="0" w:right="-32"/>
        <w:jc w:val="both"/>
        <w:rPr>
          <w:rFonts w:ascii="Times New Roman" w:hAnsi="Times New Roman" w:cs="Times New Roman"/>
          <w:sz w:val="24"/>
          <w:szCs w:val="24"/>
        </w:rPr>
      </w:pPr>
      <w:r>
        <w:rPr>
          <w:rFonts w:ascii="Times New Roman" w:hAnsi="Times New Roman" w:cs="Times New Roman"/>
          <w:sz w:val="24"/>
          <w:szCs w:val="24"/>
        </w:rPr>
        <w:fldChar w:fldCharType="end"/>
      </w:r>
    </w:p>
    <w:p w14:paraId="1C4F91DF" w14:textId="77777777" w:rsidR="00523249" w:rsidRDefault="00523249"/>
    <w:sectPr w:rsidR="00523249" w:rsidSect="001B7F22">
      <w:pgSz w:w="11909" w:h="16834" w:code="9"/>
      <w:pgMar w:top="2016" w:right="1703" w:bottom="1872"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607B6"/>
    <w:multiLevelType w:val="multilevel"/>
    <w:tmpl w:val="235536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C9"/>
    <w:rsid w:val="003904C9"/>
    <w:rsid w:val="00523249"/>
    <w:rsid w:val="00A9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44D6"/>
  <w15:chartTrackingRefBased/>
  <w15:docId w15:val="{DFC6C39C-897B-4190-B254-5F169BA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4C9"/>
    <w:pPr>
      <w:spacing w:after="200" w:line="276" w:lineRule="auto"/>
    </w:pPr>
  </w:style>
  <w:style w:type="paragraph" w:styleId="Heading1">
    <w:name w:val="heading 1"/>
    <w:basedOn w:val="Normal"/>
    <w:next w:val="Normal"/>
    <w:link w:val="Heading1Char"/>
    <w:uiPriority w:val="9"/>
    <w:qFormat/>
    <w:rsid w:val="003904C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C9"/>
    <w:rPr>
      <w:rFonts w:asciiTheme="majorHAnsi" w:eastAsiaTheme="majorEastAsia" w:hAnsiTheme="majorHAnsi" w:cstheme="majorBidi"/>
      <w:color w:val="2F5496" w:themeColor="accent1" w:themeShade="BF"/>
      <w:sz w:val="32"/>
      <w:szCs w:val="32"/>
    </w:rPr>
  </w:style>
  <w:style w:type="paragraph" w:styleId="ListParagraph">
    <w:name w:val="List Paragraph"/>
    <w:aliases w:val="Heading 10,Sub C,PARAGRAPH,Body of text,kepala 1,Colorful List - Accent 11,UGEX'Z,Heading 1 Char1"/>
    <w:basedOn w:val="Normal"/>
    <w:link w:val="ListParagraphChar"/>
    <w:uiPriority w:val="34"/>
    <w:qFormat/>
    <w:rsid w:val="003904C9"/>
    <w:pPr>
      <w:ind w:left="720"/>
      <w:contextualSpacing/>
    </w:pPr>
  </w:style>
  <w:style w:type="character" w:styleId="Hyperlink">
    <w:name w:val="Hyperlink"/>
    <w:basedOn w:val="DefaultParagraphFont"/>
    <w:uiPriority w:val="99"/>
    <w:unhideWhenUsed/>
    <w:qFormat/>
    <w:rsid w:val="003904C9"/>
    <w:rPr>
      <w:color w:val="0563C1" w:themeColor="hyperlink"/>
      <w:u w:val="single"/>
    </w:rPr>
  </w:style>
  <w:style w:type="character" w:customStyle="1" w:styleId="ListParagraphChar">
    <w:name w:val="List Paragraph Char"/>
    <w:aliases w:val="Heading 10 Char,Sub C Char,PARAGRAPH Char,Body of text Char,kepala 1 Char,Colorful List - Accent 11 Char,UGEX'Z Char,Heading 1 Char1 Char"/>
    <w:basedOn w:val="DefaultParagraphFont"/>
    <w:link w:val="ListParagraph"/>
    <w:uiPriority w:val="34"/>
    <w:qFormat/>
    <w:locked/>
    <w:rsid w:val="003904C9"/>
  </w:style>
  <w:style w:type="paragraph" w:styleId="BodyText">
    <w:name w:val="Body Text"/>
    <w:basedOn w:val="Normal"/>
    <w:link w:val="BodyTextChar"/>
    <w:uiPriority w:val="1"/>
    <w:qFormat/>
    <w:rsid w:val="003904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904C9"/>
    <w:rPr>
      <w:rFonts w:ascii="Times New Roman" w:eastAsia="Times New Roman" w:hAnsi="Times New Roman" w:cs="Times New Roman"/>
      <w:sz w:val="24"/>
      <w:szCs w:val="24"/>
    </w:rPr>
  </w:style>
  <w:style w:type="table" w:styleId="TableGrid">
    <w:name w:val="Table Grid"/>
    <w:basedOn w:val="TableNormal"/>
    <w:uiPriority w:val="59"/>
    <w:qFormat/>
    <w:rsid w:val="003904C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90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904C9"/>
    <w:rPr>
      <w:rFonts w:ascii="Courier New" w:eastAsia="Times New Roman" w:hAnsi="Courier New" w:cs="Courier New"/>
      <w:sz w:val="20"/>
      <w:szCs w:val="20"/>
      <w:lang w:val="en-ID" w:eastAsia="en-ID"/>
    </w:rPr>
  </w:style>
  <w:style w:type="paragraph" w:customStyle="1" w:styleId="PageNumber1">
    <w:name w:val="Page Number1"/>
    <w:basedOn w:val="Normal"/>
    <w:rsid w:val="003904C9"/>
    <w:pPr>
      <w:suppressAutoHyphens/>
      <w:spacing w:after="0" w:line="240" w:lineRule="auto"/>
      <w:jc w:val="center"/>
    </w:pPr>
    <w:rPr>
      <w:rFonts w:ascii="Times" w:eastAsia="Times New Roman" w:hAnsi="Times" w:cs="Times New Roman"/>
      <w:sz w:val="24"/>
      <w:szCs w:val="20"/>
      <w:lang w:eastAsia="ar-SA"/>
    </w:rPr>
  </w:style>
  <w:style w:type="paragraph" w:customStyle="1" w:styleId="IEEEParagraph">
    <w:name w:val="IEEE Paragraph"/>
    <w:basedOn w:val="Normal"/>
    <w:link w:val="IEEEParagraphChar"/>
    <w:rsid w:val="003904C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3904C9"/>
    <w:rPr>
      <w:rFonts w:ascii="Times New Roman" w:eastAsia="SimSun" w:hAnsi="Times New Roman" w:cs="Times New Roman"/>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swesth</dc:creator>
  <cp:keywords/>
  <dc:description/>
  <cp:lastModifiedBy>swesth</cp:lastModifiedBy>
  <cp:revision>2</cp:revision>
  <dcterms:created xsi:type="dcterms:W3CDTF">2024-02-29T08:45:00Z</dcterms:created>
  <dcterms:modified xsi:type="dcterms:W3CDTF">2024-02-29T08:50:00Z</dcterms:modified>
</cp:coreProperties>
</file>